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42" w:rsidRDefault="00242242" w:rsidP="002422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11/12/2014</w:t>
      </w:r>
    </w:p>
    <w:p w:rsidR="00242242" w:rsidRDefault="00242242" w:rsidP="002422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0A38" w:rsidRDefault="00242242" w:rsidP="00242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42">
        <w:rPr>
          <w:rFonts w:ascii="Times New Roman" w:hAnsi="Times New Roman" w:cs="Times New Roman"/>
          <w:b/>
          <w:sz w:val="28"/>
          <w:szCs w:val="28"/>
        </w:rPr>
        <w:t>ΕΙΣΑΓΩΓΗ ΣΤΗΝ ΕΠΙΣΤΗΜΗ ΤΗΣ ΚΟΙΝΩΝΙΟΛΟΓΙΑΣ</w:t>
      </w:r>
    </w:p>
    <w:p w:rsidR="00242242" w:rsidRDefault="00242242" w:rsidP="002422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242" w:rsidRPr="00242242" w:rsidRDefault="00242242" w:rsidP="0024224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2242">
        <w:rPr>
          <w:rFonts w:ascii="Times New Roman" w:hAnsi="Times New Roman" w:cs="Times New Roman"/>
          <w:sz w:val="24"/>
          <w:szCs w:val="24"/>
          <w:u w:val="single"/>
        </w:rPr>
        <w:t>ΕΡΩΤΗΣΕΙΣ ΚΑΤΑΝΟΗΣΗΣ</w:t>
      </w:r>
    </w:p>
    <w:p w:rsidR="00242242" w:rsidRDefault="00242242" w:rsidP="0024224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2242" w:rsidRDefault="00242242" w:rsidP="00274D6A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Απαντήστε στις παρακάτω ερωτήσεις πολλαπλής επιλογής</w:t>
      </w:r>
    </w:p>
    <w:p w:rsidR="00242242" w:rsidRDefault="00242242" w:rsidP="0024224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2242" w:rsidRDefault="00242242" w:rsidP="002422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242">
        <w:rPr>
          <w:rFonts w:ascii="Times New Roman" w:hAnsi="Times New Roman" w:cs="Times New Roman"/>
          <w:b/>
          <w:sz w:val="24"/>
          <w:szCs w:val="24"/>
        </w:rPr>
        <w:t>Πότε και που γεννήθηκε η κοινωνιολογία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242242" w:rsidRPr="00242242" w:rsidRDefault="00A85CB8" w:rsidP="002422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26" style="position:absolute;left:0;text-align:left;margin-left:129.75pt;margin-top:3.9pt;width:11.25pt;height:8.25pt;z-index:251658240"/>
        </w:pict>
      </w:r>
      <w:r w:rsidR="00242242" w:rsidRPr="005129A5">
        <w:rPr>
          <w:rFonts w:ascii="Times New Roman" w:hAnsi="Times New Roman" w:cs="Times New Roman"/>
          <w:b/>
          <w:sz w:val="24"/>
          <w:szCs w:val="24"/>
        </w:rPr>
        <w:t>Α.</w:t>
      </w:r>
      <w:r w:rsidR="00242242" w:rsidRPr="00242242">
        <w:rPr>
          <w:rFonts w:ascii="Times New Roman" w:hAnsi="Times New Roman" w:cs="Times New Roman"/>
          <w:sz w:val="24"/>
          <w:szCs w:val="24"/>
        </w:rPr>
        <w:t xml:space="preserve"> 13</w:t>
      </w:r>
      <w:r w:rsidR="00242242" w:rsidRPr="00242242">
        <w:rPr>
          <w:rFonts w:ascii="Times New Roman" w:hAnsi="Times New Roman" w:cs="Times New Roman"/>
          <w:sz w:val="24"/>
          <w:szCs w:val="24"/>
          <w:vertAlign w:val="superscript"/>
        </w:rPr>
        <w:t xml:space="preserve">ος </w:t>
      </w:r>
      <w:r w:rsidR="00242242" w:rsidRPr="00242242">
        <w:rPr>
          <w:rFonts w:ascii="Times New Roman" w:hAnsi="Times New Roman" w:cs="Times New Roman"/>
          <w:sz w:val="24"/>
          <w:szCs w:val="24"/>
        </w:rPr>
        <w:t>- 14</w:t>
      </w:r>
      <w:r w:rsidR="00242242" w:rsidRPr="00242242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242242" w:rsidRPr="00242242">
        <w:rPr>
          <w:rFonts w:ascii="Times New Roman" w:hAnsi="Times New Roman" w:cs="Times New Roman"/>
          <w:sz w:val="24"/>
          <w:szCs w:val="24"/>
        </w:rPr>
        <w:t xml:space="preserve"> αιώνας Κίνα</w:t>
      </w:r>
      <w:r w:rsidR="00242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242" w:rsidRPr="00242242" w:rsidRDefault="00A85CB8" w:rsidP="00242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27" style="position:absolute;left:0;text-align:left;margin-left:180.75pt;margin-top:3.45pt;width:11.25pt;height:8.25pt;z-index:251659264"/>
        </w:pict>
      </w:r>
      <w:r w:rsidR="00242242" w:rsidRPr="005129A5">
        <w:rPr>
          <w:rFonts w:ascii="Times New Roman" w:hAnsi="Times New Roman" w:cs="Times New Roman"/>
          <w:b/>
          <w:sz w:val="24"/>
          <w:szCs w:val="24"/>
        </w:rPr>
        <w:t>Β.</w:t>
      </w:r>
      <w:r w:rsidR="00242242" w:rsidRPr="00242242">
        <w:rPr>
          <w:rFonts w:ascii="Times New Roman" w:hAnsi="Times New Roman" w:cs="Times New Roman"/>
          <w:sz w:val="24"/>
          <w:szCs w:val="24"/>
        </w:rPr>
        <w:t xml:space="preserve"> 18</w:t>
      </w:r>
      <w:r w:rsidR="00242242" w:rsidRPr="00242242">
        <w:rPr>
          <w:rFonts w:ascii="Times New Roman" w:hAnsi="Times New Roman" w:cs="Times New Roman"/>
          <w:sz w:val="24"/>
          <w:szCs w:val="24"/>
          <w:vertAlign w:val="superscript"/>
        </w:rPr>
        <w:t xml:space="preserve">ος - </w:t>
      </w:r>
      <w:r w:rsidR="00242242" w:rsidRPr="00242242">
        <w:rPr>
          <w:rFonts w:ascii="Times New Roman" w:hAnsi="Times New Roman" w:cs="Times New Roman"/>
          <w:sz w:val="24"/>
          <w:szCs w:val="24"/>
        </w:rPr>
        <w:t>19</w:t>
      </w:r>
      <w:r w:rsidR="00242242" w:rsidRPr="00242242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242242" w:rsidRPr="00242242">
        <w:rPr>
          <w:rFonts w:ascii="Times New Roman" w:hAnsi="Times New Roman" w:cs="Times New Roman"/>
          <w:sz w:val="24"/>
          <w:szCs w:val="24"/>
        </w:rPr>
        <w:t xml:space="preserve"> αιώνας Δυτική Ευρώπη</w:t>
      </w:r>
      <w:r w:rsidR="00242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242" w:rsidRDefault="00A85CB8" w:rsidP="00242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28" style="position:absolute;left:0;text-align:left;margin-left:147pt;margin-top:4.5pt;width:11.25pt;height:8.25pt;z-index:251660288"/>
        </w:pict>
      </w:r>
      <w:r w:rsidR="00242242" w:rsidRPr="005129A5">
        <w:rPr>
          <w:rFonts w:ascii="Times New Roman" w:hAnsi="Times New Roman" w:cs="Times New Roman"/>
          <w:b/>
          <w:sz w:val="24"/>
          <w:szCs w:val="24"/>
        </w:rPr>
        <w:t>Γ.</w:t>
      </w:r>
      <w:r w:rsidR="00242242" w:rsidRPr="00242242">
        <w:rPr>
          <w:rFonts w:ascii="Times New Roman" w:hAnsi="Times New Roman" w:cs="Times New Roman"/>
          <w:sz w:val="24"/>
          <w:szCs w:val="24"/>
        </w:rPr>
        <w:t xml:space="preserve"> 19</w:t>
      </w:r>
      <w:r w:rsidR="00242242" w:rsidRPr="00242242">
        <w:rPr>
          <w:rFonts w:ascii="Times New Roman" w:hAnsi="Times New Roman" w:cs="Times New Roman"/>
          <w:sz w:val="24"/>
          <w:szCs w:val="24"/>
          <w:vertAlign w:val="superscript"/>
        </w:rPr>
        <w:t xml:space="preserve">ος </w:t>
      </w:r>
      <w:r w:rsidR="00242242" w:rsidRPr="00242242">
        <w:rPr>
          <w:rFonts w:ascii="Times New Roman" w:hAnsi="Times New Roman" w:cs="Times New Roman"/>
          <w:sz w:val="24"/>
          <w:szCs w:val="24"/>
        </w:rPr>
        <w:t>- 20</w:t>
      </w:r>
      <w:r w:rsidR="00242242" w:rsidRPr="00242242">
        <w:rPr>
          <w:rFonts w:ascii="Times New Roman" w:hAnsi="Times New Roman" w:cs="Times New Roman"/>
          <w:sz w:val="24"/>
          <w:szCs w:val="24"/>
          <w:vertAlign w:val="superscript"/>
        </w:rPr>
        <w:t>ος</w:t>
      </w:r>
      <w:r w:rsidR="00242242" w:rsidRPr="00242242">
        <w:rPr>
          <w:rFonts w:ascii="Times New Roman" w:hAnsi="Times New Roman" w:cs="Times New Roman"/>
          <w:sz w:val="24"/>
          <w:szCs w:val="24"/>
        </w:rPr>
        <w:t xml:space="preserve"> αιώνας Αμερική</w:t>
      </w:r>
    </w:p>
    <w:p w:rsidR="00242242" w:rsidRDefault="00242242" w:rsidP="00242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42" w:rsidRDefault="00274D6A" w:rsidP="0024224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Ποιο/-α γεγονός/-τα συνετ</w:t>
      </w:r>
      <w:r w:rsidR="00F24C22">
        <w:rPr>
          <w:rFonts w:ascii="Times New Roman" w:hAnsi="Times New Roman" w:cs="Times New Roman"/>
          <w:b/>
          <w:sz w:val="24"/>
          <w:szCs w:val="24"/>
        </w:rPr>
        <w:t>έλεσαν στη δημιουργία της κοινω</w:t>
      </w:r>
      <w:r>
        <w:rPr>
          <w:rFonts w:ascii="Times New Roman" w:hAnsi="Times New Roman" w:cs="Times New Roman"/>
          <w:b/>
          <w:sz w:val="24"/>
          <w:szCs w:val="24"/>
        </w:rPr>
        <w:t>νιολογίας</w:t>
      </w:r>
      <w:r w:rsidR="00242242">
        <w:rPr>
          <w:rFonts w:ascii="Times New Roman" w:hAnsi="Times New Roman" w:cs="Times New Roman"/>
          <w:b/>
          <w:sz w:val="24"/>
          <w:szCs w:val="24"/>
        </w:rPr>
        <w:t>;</w:t>
      </w:r>
    </w:p>
    <w:p w:rsidR="00242242" w:rsidRPr="00274D6A" w:rsidRDefault="00A85CB8" w:rsidP="00242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33" style="position:absolute;left:0;text-align:left;margin-left:113.25pt;margin-top:4.3pt;width:11.25pt;height:8.25pt;z-index:251665408"/>
        </w:pict>
      </w:r>
      <w:r w:rsidR="005129A5">
        <w:rPr>
          <w:rFonts w:ascii="Times New Roman" w:hAnsi="Times New Roman" w:cs="Times New Roman"/>
          <w:b/>
          <w:sz w:val="24"/>
          <w:szCs w:val="24"/>
        </w:rPr>
        <w:t>Α.</w:t>
      </w:r>
      <w:r w:rsidR="00274D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D6A">
        <w:rPr>
          <w:rFonts w:ascii="Times New Roman" w:hAnsi="Times New Roman" w:cs="Times New Roman"/>
          <w:sz w:val="24"/>
          <w:szCs w:val="24"/>
        </w:rPr>
        <w:t>Γερμανική Κατοχή</w:t>
      </w:r>
    </w:p>
    <w:p w:rsidR="005129A5" w:rsidRPr="00274D6A" w:rsidRDefault="00A85CB8" w:rsidP="002422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34" style="position:absolute;left:0;text-align:left;margin-left:158.25pt;margin-top:1.6pt;width:11.25pt;height:8.25pt;z-index:251666432"/>
        </w:pict>
      </w:r>
      <w:r w:rsidR="005129A5">
        <w:rPr>
          <w:rFonts w:ascii="Times New Roman" w:hAnsi="Times New Roman" w:cs="Times New Roman"/>
          <w:b/>
          <w:sz w:val="24"/>
          <w:szCs w:val="24"/>
        </w:rPr>
        <w:t>Β.</w:t>
      </w:r>
      <w:r w:rsidR="00274D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74D6A">
        <w:rPr>
          <w:rFonts w:ascii="Times New Roman" w:hAnsi="Times New Roman" w:cs="Times New Roman"/>
          <w:sz w:val="24"/>
          <w:szCs w:val="24"/>
        </w:rPr>
        <w:t>Ελληνική Επανάσταση 1821</w:t>
      </w:r>
    </w:p>
    <w:p w:rsidR="00242242" w:rsidRDefault="00A85CB8" w:rsidP="00274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35" style="position:absolute;left:0;text-align:left;margin-left:205.5pt;margin-top:4.5pt;width:11.25pt;height:8.25pt;z-index:251667456"/>
        </w:pict>
      </w:r>
      <w:r w:rsidR="005129A5">
        <w:rPr>
          <w:rFonts w:ascii="Times New Roman" w:hAnsi="Times New Roman" w:cs="Times New Roman"/>
          <w:b/>
          <w:sz w:val="24"/>
          <w:szCs w:val="24"/>
        </w:rPr>
        <w:t xml:space="preserve">Γ. </w:t>
      </w:r>
      <w:r w:rsidR="00274D6A">
        <w:rPr>
          <w:rFonts w:ascii="Times New Roman" w:hAnsi="Times New Roman" w:cs="Times New Roman"/>
          <w:sz w:val="24"/>
          <w:szCs w:val="24"/>
        </w:rPr>
        <w:t>Γαλλική και Βιομηχανική Επανάσταση</w:t>
      </w:r>
    </w:p>
    <w:p w:rsidR="00274D6A" w:rsidRPr="00274D6A" w:rsidRDefault="00274D6A" w:rsidP="00274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42" w:rsidRPr="00242242" w:rsidRDefault="00242242" w:rsidP="00274D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242" w:rsidRPr="00B52A0B" w:rsidRDefault="005129A5" w:rsidP="00274D6A">
      <w:pPr>
        <w:pStyle w:val="a3"/>
        <w:numPr>
          <w:ilvl w:val="0"/>
          <w:numId w:val="2"/>
        </w:numPr>
        <w:spacing w:after="0" w:line="360" w:lineRule="auto"/>
        <w:ind w:left="0" w:firstLine="0"/>
      </w:pPr>
      <w:r>
        <w:rPr>
          <w:sz w:val="24"/>
          <w:szCs w:val="24"/>
          <w:u w:val="single"/>
        </w:rPr>
        <w:t xml:space="preserve">Απαντήστε στην παρακάτω ερώτηση με ένα ΝΑΙ ή </w:t>
      </w:r>
      <w:r w:rsidR="00B52A0B">
        <w:rPr>
          <w:sz w:val="24"/>
          <w:szCs w:val="24"/>
          <w:u w:val="single"/>
        </w:rPr>
        <w:t>ΟΧΙ</w:t>
      </w:r>
    </w:p>
    <w:p w:rsidR="00B52A0B" w:rsidRDefault="00B52A0B" w:rsidP="00B52A0B">
      <w:pPr>
        <w:pStyle w:val="a3"/>
        <w:rPr>
          <w:sz w:val="24"/>
          <w:szCs w:val="24"/>
          <w:u w:val="single"/>
        </w:rPr>
      </w:pPr>
    </w:p>
    <w:p w:rsidR="00B52A0B" w:rsidRDefault="00A85CB8" w:rsidP="00B52A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CB8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rect id="_x0000_s1029" style="position:absolute;left:0;text-align:left;margin-left:385.5pt;margin-top:12.45pt;width:26.25pt;height:17.25pt;z-index:251661312"/>
        </w:pict>
      </w:r>
      <w:r w:rsidR="00B52A0B">
        <w:rPr>
          <w:rFonts w:ascii="Times New Roman" w:hAnsi="Times New Roman" w:cs="Times New Roman"/>
          <w:b/>
          <w:sz w:val="24"/>
          <w:szCs w:val="24"/>
        </w:rPr>
        <w:t>Αντικείμενο της κοινωνιολογίας είναι:</w:t>
      </w:r>
    </w:p>
    <w:p w:rsidR="00B52A0B" w:rsidRDefault="00A85CB8" w:rsidP="00B5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30" style="position:absolute;left:0;text-align:left;margin-left:385.5pt;margin-top:14.25pt;width:26.25pt;height:17.25pt;z-index:251662336"/>
        </w:pict>
      </w:r>
      <w:r w:rsidR="00B52A0B" w:rsidRPr="00B52A0B">
        <w:rPr>
          <w:rFonts w:ascii="Times New Roman" w:hAnsi="Times New Roman" w:cs="Times New Roman"/>
          <w:b/>
          <w:sz w:val="24"/>
          <w:szCs w:val="24"/>
        </w:rPr>
        <w:t>Α.</w:t>
      </w:r>
      <w:r w:rsidR="00B52A0B">
        <w:rPr>
          <w:rFonts w:ascii="Times New Roman" w:hAnsi="Times New Roman" w:cs="Times New Roman"/>
          <w:sz w:val="24"/>
          <w:szCs w:val="24"/>
        </w:rPr>
        <w:t xml:space="preserve"> τα ψυχολογικά φαινόμενα στη ζωή του ανθρώπου  </w:t>
      </w:r>
    </w:p>
    <w:p w:rsidR="00B52A0B" w:rsidRPr="00B52A0B" w:rsidRDefault="00A85CB8" w:rsidP="00B5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32" style="position:absolute;left:0;text-align:left;margin-left:385.5pt;margin-top:16.8pt;width:26.25pt;height:17.25pt;z-index:251664384"/>
        </w:pict>
      </w:r>
      <w:r w:rsidR="00B52A0B">
        <w:rPr>
          <w:rFonts w:ascii="Times New Roman" w:hAnsi="Times New Roman" w:cs="Times New Roman"/>
          <w:b/>
          <w:sz w:val="24"/>
          <w:szCs w:val="24"/>
        </w:rPr>
        <w:t>Β.</w:t>
      </w:r>
      <w:r w:rsidR="00B52A0B">
        <w:rPr>
          <w:rFonts w:ascii="Times New Roman" w:hAnsi="Times New Roman" w:cs="Times New Roman"/>
          <w:sz w:val="24"/>
          <w:szCs w:val="24"/>
        </w:rPr>
        <w:t xml:space="preserve"> το κοινωνικό σύνολο, πως το άτομο συμπεριφέρεται ως μέρος του συνόλου </w:t>
      </w:r>
    </w:p>
    <w:p w:rsidR="00B52A0B" w:rsidRDefault="00A85CB8" w:rsidP="00B5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CB8"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pict>
          <v:rect id="_x0000_s1031" style="position:absolute;left:0;text-align:left;margin-left:385.5pt;margin-top:20.1pt;width:26.25pt;height:17.25pt;z-index:251663360"/>
        </w:pict>
      </w:r>
      <w:r w:rsidR="00B52A0B">
        <w:rPr>
          <w:rFonts w:ascii="Times New Roman" w:hAnsi="Times New Roman" w:cs="Times New Roman"/>
          <w:b/>
          <w:sz w:val="24"/>
          <w:szCs w:val="24"/>
        </w:rPr>
        <w:t xml:space="preserve">Γ.  </w:t>
      </w:r>
      <w:r w:rsidR="00B52A0B">
        <w:rPr>
          <w:rFonts w:ascii="Times New Roman" w:hAnsi="Times New Roman" w:cs="Times New Roman"/>
          <w:sz w:val="24"/>
          <w:szCs w:val="24"/>
        </w:rPr>
        <w:t xml:space="preserve">οι κοινωνικοί μετασχηματισμοί </w:t>
      </w:r>
    </w:p>
    <w:p w:rsidR="00B52A0B" w:rsidRPr="00B52A0B" w:rsidRDefault="00B52A0B" w:rsidP="00B5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Δ. </w:t>
      </w:r>
      <w:r>
        <w:rPr>
          <w:rFonts w:ascii="Times New Roman" w:hAnsi="Times New Roman" w:cs="Times New Roman"/>
          <w:sz w:val="24"/>
          <w:szCs w:val="24"/>
        </w:rPr>
        <w:t xml:space="preserve">οι σχέσεις μεταξύ των ομάδων </w:t>
      </w:r>
    </w:p>
    <w:p w:rsidR="00B52A0B" w:rsidRDefault="00B52A0B" w:rsidP="00B52A0B">
      <w:pPr>
        <w:pStyle w:val="a3"/>
      </w:pPr>
    </w:p>
    <w:sectPr w:rsidR="00B52A0B" w:rsidSect="002D0A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643D"/>
    <w:multiLevelType w:val="hybridMultilevel"/>
    <w:tmpl w:val="9AEA6B1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E82CBB"/>
    <w:multiLevelType w:val="hybridMultilevel"/>
    <w:tmpl w:val="F4085B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3D9"/>
    <w:multiLevelType w:val="hybridMultilevel"/>
    <w:tmpl w:val="48F8E7A4"/>
    <w:lvl w:ilvl="0" w:tplc="CD724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E5860"/>
    <w:multiLevelType w:val="hybridMultilevel"/>
    <w:tmpl w:val="F9D89C16"/>
    <w:lvl w:ilvl="0" w:tplc="8200D2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2242"/>
    <w:rsid w:val="00242242"/>
    <w:rsid w:val="00274D6A"/>
    <w:rsid w:val="002D0A38"/>
    <w:rsid w:val="005129A5"/>
    <w:rsid w:val="0089641D"/>
    <w:rsid w:val="00982343"/>
    <w:rsid w:val="00A85CB8"/>
    <w:rsid w:val="00B52A0B"/>
    <w:rsid w:val="00F2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Κώστας Νικολάου</dc:creator>
  <cp:keywords/>
  <dc:description/>
  <cp:lastModifiedBy>Κώστας Νικολάου</cp:lastModifiedBy>
  <cp:revision>5</cp:revision>
  <dcterms:created xsi:type="dcterms:W3CDTF">2014-12-05T12:24:00Z</dcterms:created>
  <dcterms:modified xsi:type="dcterms:W3CDTF">2014-12-11T08:01:00Z</dcterms:modified>
</cp:coreProperties>
</file>