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37806" w14:textId="77777777" w:rsidR="002C3AFB" w:rsidRPr="002C3AFB" w:rsidRDefault="002C3AFB" w:rsidP="002C3AFB">
      <w:pPr>
        <w:pStyle w:val="aa"/>
        <w:spacing w:line="256" w:lineRule="exact"/>
        <w:ind w:left="567"/>
        <w:jc w:val="center"/>
        <w:rPr>
          <w:sz w:val="22"/>
          <w:szCs w:val="22"/>
        </w:rPr>
      </w:pPr>
      <w:r>
        <w:rPr>
          <w:w w:val="90"/>
          <w:sz w:val="22"/>
          <w:szCs w:val="22"/>
        </w:rPr>
        <w:t>Πρότυπο (</w:t>
      </w:r>
      <w:r>
        <w:rPr>
          <w:w w:val="90"/>
          <w:sz w:val="22"/>
          <w:szCs w:val="22"/>
          <w:lang w:val="en-US"/>
        </w:rPr>
        <w:t>template</w:t>
      </w:r>
      <w:r w:rsidRPr="002C3AFB">
        <w:rPr>
          <w:w w:val="90"/>
          <w:sz w:val="22"/>
          <w:szCs w:val="22"/>
        </w:rPr>
        <w:t>) των</w:t>
      </w:r>
      <w:r w:rsidRPr="002C3AFB">
        <w:rPr>
          <w:spacing w:val="-7"/>
          <w:sz w:val="22"/>
          <w:szCs w:val="22"/>
        </w:rPr>
        <w:t xml:space="preserve"> </w:t>
      </w:r>
      <w:r w:rsidRPr="002C3AFB">
        <w:rPr>
          <w:w w:val="90"/>
          <w:sz w:val="22"/>
          <w:szCs w:val="22"/>
        </w:rPr>
        <w:t>6</w:t>
      </w:r>
      <w:r w:rsidRPr="002C3AFB">
        <w:rPr>
          <w:spacing w:val="-7"/>
          <w:sz w:val="22"/>
          <w:szCs w:val="22"/>
        </w:rPr>
        <w:t xml:space="preserve"> </w:t>
      </w:r>
      <w:r w:rsidRPr="002C3AFB">
        <w:rPr>
          <w:w w:val="90"/>
          <w:sz w:val="22"/>
          <w:szCs w:val="22"/>
        </w:rPr>
        <w:t>βημάτων</w:t>
      </w:r>
      <w:r w:rsidRPr="002C3AFB">
        <w:rPr>
          <w:spacing w:val="-6"/>
          <w:sz w:val="22"/>
          <w:szCs w:val="22"/>
        </w:rPr>
        <w:t xml:space="preserve"> </w:t>
      </w:r>
      <w:r w:rsidRPr="002C3AFB">
        <w:rPr>
          <w:w w:val="90"/>
          <w:sz w:val="22"/>
          <w:szCs w:val="22"/>
        </w:rPr>
        <w:t>που</w:t>
      </w:r>
      <w:r w:rsidRPr="002C3AFB">
        <w:rPr>
          <w:spacing w:val="-7"/>
          <w:sz w:val="22"/>
          <w:szCs w:val="22"/>
        </w:rPr>
        <w:t xml:space="preserve"> </w:t>
      </w:r>
      <w:r w:rsidRPr="002C3AFB">
        <w:rPr>
          <w:spacing w:val="-2"/>
          <w:w w:val="90"/>
          <w:sz w:val="22"/>
          <w:szCs w:val="22"/>
        </w:rPr>
        <w:t>προτείνει</w:t>
      </w:r>
    </w:p>
    <w:p w14:paraId="234DB978" w14:textId="04B3A684" w:rsidR="002C3AFB" w:rsidRPr="000C2F9B" w:rsidRDefault="002C3AFB" w:rsidP="002C3AFB">
      <w:pPr>
        <w:pStyle w:val="aa"/>
        <w:spacing w:line="256" w:lineRule="exact"/>
        <w:ind w:left="567"/>
        <w:jc w:val="center"/>
        <w:rPr>
          <w:spacing w:val="-8"/>
          <w:sz w:val="22"/>
          <w:szCs w:val="22"/>
          <w:lang w:val="en-US"/>
        </w:rPr>
      </w:pPr>
      <w:r w:rsidRPr="002C3AFB">
        <w:rPr>
          <w:w w:val="90"/>
          <w:sz w:val="22"/>
          <w:szCs w:val="22"/>
        </w:rPr>
        <w:t>ο</w:t>
      </w:r>
      <w:r w:rsidRPr="002C3AFB">
        <w:rPr>
          <w:w w:val="90"/>
          <w:sz w:val="22"/>
          <w:szCs w:val="22"/>
          <w:lang w:val="en-US"/>
        </w:rPr>
        <w:t xml:space="preserve"> </w:t>
      </w:r>
      <w:r w:rsidRPr="002C3AFB">
        <w:rPr>
          <w:w w:val="90"/>
          <w:sz w:val="22"/>
          <w:szCs w:val="22"/>
        </w:rPr>
        <w:t>Οδηγός</w:t>
      </w:r>
      <w:r w:rsidRPr="002C3AFB">
        <w:rPr>
          <w:w w:val="90"/>
          <w:sz w:val="22"/>
          <w:szCs w:val="22"/>
          <w:lang w:val="en-US"/>
        </w:rPr>
        <w:t xml:space="preserve"> UNESCO </w:t>
      </w:r>
      <w:r w:rsidRPr="002C3AFB">
        <w:rPr>
          <w:w w:val="90"/>
          <w:sz w:val="22"/>
          <w:szCs w:val="22"/>
        </w:rPr>
        <w:t>και</w:t>
      </w:r>
      <w:r w:rsidRPr="002C3AFB">
        <w:rPr>
          <w:w w:val="90"/>
          <w:sz w:val="22"/>
          <w:szCs w:val="22"/>
          <w:lang w:val="en-US"/>
        </w:rPr>
        <w:t xml:space="preserve"> </w:t>
      </w:r>
      <w:r w:rsidR="000C2F9B">
        <w:rPr>
          <w:w w:val="90"/>
          <w:sz w:val="22"/>
          <w:szCs w:val="22"/>
        </w:rPr>
        <w:t>της</w:t>
      </w:r>
      <w:r w:rsidR="000C2F9B" w:rsidRPr="000C2F9B">
        <w:rPr>
          <w:w w:val="90"/>
          <w:sz w:val="22"/>
          <w:szCs w:val="22"/>
          <w:lang w:val="en-US"/>
        </w:rPr>
        <w:t xml:space="preserve"> </w:t>
      </w:r>
      <w:r w:rsidRPr="002C3AFB">
        <w:rPr>
          <w:w w:val="90"/>
          <w:sz w:val="22"/>
          <w:szCs w:val="22"/>
        </w:rPr>
        <w:t>Ευρωπαϊκής</w:t>
      </w:r>
      <w:r w:rsidRPr="002C3AFB">
        <w:rPr>
          <w:w w:val="90"/>
          <w:sz w:val="22"/>
          <w:szCs w:val="22"/>
          <w:lang w:val="en-US"/>
        </w:rPr>
        <w:t xml:space="preserve"> </w:t>
      </w:r>
      <w:r w:rsidRPr="002C3AFB">
        <w:rPr>
          <w:w w:val="90"/>
          <w:sz w:val="22"/>
          <w:szCs w:val="22"/>
        </w:rPr>
        <w:t>Ένωσης</w:t>
      </w:r>
      <w:r w:rsidRPr="002C3AFB">
        <w:rPr>
          <w:w w:val="90"/>
          <w:sz w:val="22"/>
          <w:szCs w:val="22"/>
          <w:lang w:val="en-US"/>
        </w:rPr>
        <w:t xml:space="preserve"> «Teaching and learning with living heritage.</w:t>
      </w:r>
      <w:r w:rsidRPr="002C3AFB">
        <w:rPr>
          <w:spacing w:val="40"/>
          <w:sz w:val="22"/>
          <w:szCs w:val="22"/>
          <w:lang w:val="en-US"/>
        </w:rPr>
        <w:t xml:space="preserve"> </w:t>
      </w:r>
      <w:r w:rsidR="000C2F9B" w:rsidRPr="000C2F9B">
        <w:rPr>
          <w:spacing w:val="40"/>
          <w:sz w:val="22"/>
          <w:szCs w:val="22"/>
          <w:lang w:val="en-US"/>
        </w:rPr>
        <w:t xml:space="preserve">      </w:t>
      </w:r>
      <w:r w:rsidRPr="000C2F9B">
        <w:rPr>
          <w:spacing w:val="-8"/>
          <w:sz w:val="22"/>
          <w:szCs w:val="22"/>
          <w:lang w:val="en-US"/>
        </w:rPr>
        <w:t>A</w:t>
      </w:r>
      <w:r w:rsidRPr="000C2F9B">
        <w:rPr>
          <w:spacing w:val="-10"/>
          <w:sz w:val="22"/>
          <w:szCs w:val="22"/>
          <w:lang w:val="en-US"/>
        </w:rPr>
        <w:t xml:space="preserve"> </w:t>
      </w:r>
      <w:r w:rsidRPr="000C2F9B">
        <w:rPr>
          <w:spacing w:val="-8"/>
          <w:sz w:val="22"/>
          <w:szCs w:val="22"/>
          <w:lang w:val="en-US"/>
        </w:rPr>
        <w:t>resource</w:t>
      </w:r>
      <w:r w:rsidRPr="000C2F9B">
        <w:rPr>
          <w:spacing w:val="-10"/>
          <w:sz w:val="22"/>
          <w:szCs w:val="22"/>
          <w:lang w:val="en-US"/>
        </w:rPr>
        <w:t xml:space="preserve"> </w:t>
      </w:r>
      <w:r w:rsidRPr="000C2F9B">
        <w:rPr>
          <w:spacing w:val="-8"/>
          <w:sz w:val="22"/>
          <w:szCs w:val="22"/>
          <w:lang w:val="en-US"/>
        </w:rPr>
        <w:t>kit</w:t>
      </w:r>
      <w:r w:rsidRPr="000C2F9B">
        <w:rPr>
          <w:spacing w:val="-10"/>
          <w:sz w:val="22"/>
          <w:szCs w:val="22"/>
          <w:lang w:val="en-US"/>
        </w:rPr>
        <w:t xml:space="preserve"> </w:t>
      </w:r>
      <w:r w:rsidRPr="000C2F9B">
        <w:rPr>
          <w:spacing w:val="-8"/>
          <w:sz w:val="22"/>
          <w:szCs w:val="22"/>
          <w:lang w:val="en-US"/>
        </w:rPr>
        <w:t>for</w:t>
      </w:r>
      <w:r w:rsidRPr="000C2F9B">
        <w:rPr>
          <w:spacing w:val="-10"/>
          <w:sz w:val="22"/>
          <w:szCs w:val="22"/>
          <w:lang w:val="en-US"/>
        </w:rPr>
        <w:t xml:space="preserve"> </w:t>
      </w:r>
      <w:r w:rsidRPr="000C2F9B">
        <w:rPr>
          <w:spacing w:val="-8"/>
          <w:sz w:val="22"/>
          <w:szCs w:val="22"/>
          <w:lang w:val="en-US"/>
        </w:rPr>
        <w:t>teachers»</w:t>
      </w:r>
    </w:p>
    <w:p w14:paraId="60A04042" w14:textId="77777777" w:rsidR="002C3AFB" w:rsidRPr="000C2F9B" w:rsidRDefault="002C3AFB" w:rsidP="002C3AFB">
      <w:pPr>
        <w:pStyle w:val="aa"/>
        <w:spacing w:line="256" w:lineRule="exact"/>
        <w:ind w:left="567"/>
        <w:jc w:val="center"/>
        <w:rPr>
          <w:w w:val="90"/>
          <w:sz w:val="22"/>
          <w:szCs w:val="22"/>
          <w:lang w:val="en-US"/>
        </w:rPr>
      </w:pPr>
    </w:p>
    <w:p w14:paraId="579AF776" w14:textId="0EDF3054" w:rsidR="002C3AFB" w:rsidRPr="002C3AFB" w:rsidRDefault="002C3AFB" w:rsidP="002C3AFB">
      <w:pPr>
        <w:pStyle w:val="aa"/>
        <w:spacing w:line="256" w:lineRule="exact"/>
        <w:ind w:left="567"/>
        <w:jc w:val="center"/>
        <w:rPr>
          <w:sz w:val="16"/>
          <w:szCs w:val="16"/>
        </w:rPr>
      </w:pPr>
      <w:r w:rsidRPr="002C3AFB">
        <w:rPr>
          <w:noProof/>
          <w:sz w:val="16"/>
          <w:szCs w:val="16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59733BF6" wp14:editId="34D02442">
                <wp:simplePos x="0" y="0"/>
                <wp:positionH relativeFrom="page">
                  <wp:posOffset>0</wp:posOffset>
                </wp:positionH>
                <wp:positionV relativeFrom="page">
                  <wp:posOffset>-2</wp:posOffset>
                </wp:positionV>
                <wp:extent cx="720090" cy="10440035"/>
                <wp:effectExtent l="0" t="0" r="0" b="0"/>
                <wp:wrapNone/>
                <wp:docPr id="942" name="Group 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0090" cy="10440035"/>
                          <a:chOff x="0" y="0"/>
                          <a:chExt cx="720090" cy="10440035"/>
                        </a:xfrm>
                      </wpg:grpSpPr>
                      <wps:wsp>
                        <wps:cNvPr id="943" name="Graphic 943"/>
                        <wps:cNvSpPr/>
                        <wps:spPr>
                          <a:xfrm>
                            <a:off x="716824" y="0"/>
                            <a:ext cx="1270" cy="1044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440035">
                                <a:moveTo>
                                  <a:pt x="0" y="0"/>
                                </a:moveTo>
                                <a:lnTo>
                                  <a:pt x="0" y="1043999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9CD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4" name="Graphic 944"/>
                        <wps:cNvSpPr/>
                        <wps:spPr>
                          <a:xfrm>
                            <a:off x="0" y="716823"/>
                            <a:ext cx="7169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915" h="6350">
                                <a:moveTo>
                                  <a:pt x="7168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716826" y="6350"/>
                                </a:lnTo>
                                <a:lnTo>
                                  <a:pt x="716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CD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5" name="Graphic 945"/>
                        <wps:cNvSpPr/>
                        <wps:spPr>
                          <a:xfrm>
                            <a:off x="176824" y="732698"/>
                            <a:ext cx="360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>
                                <a:moveTo>
                                  <a:pt x="0" y="0"/>
                                </a:moveTo>
                                <a:lnTo>
                                  <a:pt x="359994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E9CD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315621" id="Group 942" o:spid="_x0000_s1026" style="position:absolute;margin-left:0;margin-top:0;width:56.7pt;height:822.05pt;z-index:-251654144;mso-wrap-distance-left:0;mso-wrap-distance-right:0;mso-position-horizontal-relative:page;mso-position-vertical-relative:page" coordsize="7200,10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">
                <v:shape id="Graphic 943" o:spid="_x0000_s1027" style="position:absolute;left:7168;width:12;height:104400;visibility:visible;mso-wrap-style:square;v-text-anchor:top" coordsize="1270,10440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" path="m,l,10439996e" filled="f" strokecolor="#e9cd47" strokeweight=".5pt">
                  <v:path arrowok="t"/>
                </v:shape>
                <v:shape id="Graphic 944" o:spid="_x0000_s1028" style="position:absolute;top:7168;width:7169;height:63;visibility:visible;mso-wrap-style:square;v-text-anchor:top" coordsize="7169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" path="m716826,l,,,6350r716826,l716826,xe" fillcolor="#e9cd47" stroked="f">
                  <v:path arrowok="t"/>
                </v:shape>
                <v:shape id="Graphic 945" o:spid="_x0000_s1029" style="position:absolute;left:1768;top:7326;width:3600;height:13;visibility:visible;mso-wrap-style:square;v-text-anchor:top" coordsize="3600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" path="m,l359994,e" filled="f" strokecolor="#e9cd47" strokeweight="2pt">
                  <v:path arrowok="t"/>
                </v:shape>
                <w10:wrap anchorx="page" anchory="page"/>
              </v:group>
            </w:pict>
          </mc:Fallback>
        </mc:AlternateContent>
      </w:r>
      <w:r w:rsidRPr="002C3AFB">
        <w:rPr>
          <w:w w:val="90"/>
          <w:sz w:val="16"/>
          <w:szCs w:val="16"/>
        </w:rPr>
        <w:t>Το</w:t>
      </w:r>
      <w:r w:rsidRPr="002C3AFB">
        <w:rPr>
          <w:spacing w:val="-7"/>
          <w:sz w:val="16"/>
          <w:szCs w:val="16"/>
        </w:rPr>
        <w:t xml:space="preserve"> </w:t>
      </w:r>
      <w:r w:rsidRPr="002C3AFB">
        <w:rPr>
          <w:w w:val="90"/>
          <w:sz w:val="16"/>
          <w:szCs w:val="16"/>
        </w:rPr>
        <w:t>παρακάτω</w:t>
      </w:r>
      <w:r w:rsidRPr="002C3AFB">
        <w:rPr>
          <w:spacing w:val="-7"/>
          <w:sz w:val="16"/>
          <w:szCs w:val="16"/>
        </w:rPr>
        <w:t xml:space="preserve"> </w:t>
      </w:r>
      <w:r w:rsidRPr="002C3AFB">
        <w:rPr>
          <w:w w:val="90"/>
          <w:sz w:val="16"/>
          <w:szCs w:val="16"/>
        </w:rPr>
        <w:t>πρότυπο,</w:t>
      </w:r>
      <w:r w:rsidRPr="002C3AFB">
        <w:rPr>
          <w:spacing w:val="-7"/>
          <w:sz w:val="16"/>
          <w:szCs w:val="16"/>
        </w:rPr>
        <w:t xml:space="preserve"> </w:t>
      </w:r>
      <w:r w:rsidRPr="002C3AFB">
        <w:rPr>
          <w:w w:val="90"/>
          <w:sz w:val="16"/>
          <w:szCs w:val="16"/>
        </w:rPr>
        <w:t>το</w:t>
      </w:r>
      <w:r w:rsidRPr="002C3AFB">
        <w:rPr>
          <w:spacing w:val="-6"/>
          <w:sz w:val="16"/>
          <w:szCs w:val="16"/>
        </w:rPr>
        <w:t xml:space="preserve"> </w:t>
      </w:r>
      <w:r w:rsidRPr="002C3AFB">
        <w:rPr>
          <w:w w:val="90"/>
          <w:sz w:val="16"/>
          <w:szCs w:val="16"/>
        </w:rPr>
        <w:t>οποίο</w:t>
      </w:r>
      <w:r w:rsidRPr="002C3AFB">
        <w:rPr>
          <w:spacing w:val="-7"/>
          <w:sz w:val="16"/>
          <w:szCs w:val="16"/>
        </w:rPr>
        <w:t xml:space="preserve"> </w:t>
      </w:r>
      <w:r w:rsidRPr="002C3AFB">
        <w:rPr>
          <w:w w:val="90"/>
          <w:sz w:val="16"/>
          <w:szCs w:val="16"/>
        </w:rPr>
        <w:t>βασίζεται</w:t>
      </w:r>
      <w:r w:rsidRPr="002C3AFB">
        <w:rPr>
          <w:spacing w:val="-7"/>
          <w:sz w:val="16"/>
          <w:szCs w:val="16"/>
        </w:rPr>
        <w:t xml:space="preserve"> </w:t>
      </w:r>
      <w:r w:rsidRPr="002C3AFB">
        <w:rPr>
          <w:w w:val="90"/>
          <w:sz w:val="16"/>
          <w:szCs w:val="16"/>
        </w:rPr>
        <w:t>στη</w:t>
      </w:r>
      <w:r w:rsidRPr="002C3AFB">
        <w:rPr>
          <w:spacing w:val="-6"/>
          <w:sz w:val="16"/>
          <w:szCs w:val="16"/>
        </w:rPr>
        <w:t xml:space="preserve"> </w:t>
      </w:r>
      <w:r w:rsidRPr="002C3AFB">
        <w:rPr>
          <w:w w:val="90"/>
          <w:sz w:val="16"/>
          <w:szCs w:val="16"/>
        </w:rPr>
        <w:t>μεθοδολογία</w:t>
      </w:r>
      <w:r w:rsidRPr="002C3AFB">
        <w:rPr>
          <w:spacing w:val="-7"/>
          <w:sz w:val="16"/>
          <w:szCs w:val="16"/>
        </w:rPr>
        <w:t xml:space="preserve"> </w:t>
      </w:r>
      <w:r w:rsidRPr="002C3AFB">
        <w:rPr>
          <w:w w:val="90"/>
          <w:sz w:val="16"/>
          <w:szCs w:val="16"/>
        </w:rPr>
        <w:t>των</w:t>
      </w:r>
      <w:r w:rsidRPr="002C3AFB">
        <w:rPr>
          <w:spacing w:val="-7"/>
          <w:sz w:val="16"/>
          <w:szCs w:val="16"/>
        </w:rPr>
        <w:t xml:space="preserve"> </w:t>
      </w:r>
      <w:r w:rsidRPr="002C3AFB">
        <w:rPr>
          <w:w w:val="90"/>
          <w:sz w:val="16"/>
          <w:szCs w:val="16"/>
        </w:rPr>
        <w:t>6</w:t>
      </w:r>
      <w:r w:rsidRPr="002C3AFB">
        <w:rPr>
          <w:spacing w:val="-7"/>
          <w:sz w:val="16"/>
          <w:szCs w:val="16"/>
        </w:rPr>
        <w:t xml:space="preserve"> </w:t>
      </w:r>
      <w:r w:rsidRPr="002C3AFB">
        <w:rPr>
          <w:w w:val="90"/>
          <w:sz w:val="16"/>
          <w:szCs w:val="16"/>
        </w:rPr>
        <w:t>βημάτων</w:t>
      </w:r>
      <w:r w:rsidRPr="002C3AFB">
        <w:rPr>
          <w:spacing w:val="-6"/>
          <w:sz w:val="16"/>
          <w:szCs w:val="16"/>
        </w:rPr>
        <w:t xml:space="preserve"> </w:t>
      </w:r>
      <w:r w:rsidRPr="002C3AFB">
        <w:rPr>
          <w:w w:val="90"/>
          <w:sz w:val="16"/>
          <w:szCs w:val="16"/>
        </w:rPr>
        <w:t>που</w:t>
      </w:r>
      <w:r w:rsidRPr="002C3AFB">
        <w:rPr>
          <w:spacing w:val="-7"/>
          <w:sz w:val="16"/>
          <w:szCs w:val="16"/>
        </w:rPr>
        <w:t xml:space="preserve"> </w:t>
      </w:r>
      <w:r w:rsidRPr="002C3AFB">
        <w:rPr>
          <w:spacing w:val="-2"/>
          <w:w w:val="90"/>
          <w:sz w:val="16"/>
          <w:szCs w:val="16"/>
        </w:rPr>
        <w:t>προτείνει</w:t>
      </w:r>
    </w:p>
    <w:p w14:paraId="320FE5EF" w14:textId="648125A5" w:rsidR="002C3AFB" w:rsidRPr="002C3AFB" w:rsidRDefault="002C3AFB" w:rsidP="002C3AFB">
      <w:pPr>
        <w:pStyle w:val="aa"/>
        <w:spacing w:before="20" w:line="256" w:lineRule="auto"/>
        <w:ind w:left="567" w:right="278"/>
        <w:jc w:val="center"/>
        <w:rPr>
          <w:sz w:val="16"/>
          <w:szCs w:val="16"/>
        </w:rPr>
      </w:pPr>
      <w:r w:rsidRPr="002C3AFB">
        <w:rPr>
          <w:w w:val="90"/>
          <w:sz w:val="16"/>
          <w:szCs w:val="16"/>
        </w:rPr>
        <w:t>ο</w:t>
      </w:r>
      <w:r w:rsidRPr="002C3AFB">
        <w:rPr>
          <w:w w:val="90"/>
          <w:sz w:val="16"/>
          <w:szCs w:val="16"/>
          <w:lang w:val="en-US"/>
        </w:rPr>
        <w:t xml:space="preserve"> </w:t>
      </w:r>
      <w:r w:rsidRPr="002C3AFB">
        <w:rPr>
          <w:w w:val="90"/>
          <w:sz w:val="16"/>
          <w:szCs w:val="16"/>
        </w:rPr>
        <w:t>Οδηγός</w:t>
      </w:r>
      <w:r w:rsidRPr="002C3AFB">
        <w:rPr>
          <w:w w:val="90"/>
          <w:sz w:val="16"/>
          <w:szCs w:val="16"/>
          <w:lang w:val="en-US"/>
        </w:rPr>
        <w:t xml:space="preserve"> UNESCO </w:t>
      </w:r>
      <w:r w:rsidRPr="002C3AFB">
        <w:rPr>
          <w:w w:val="90"/>
          <w:sz w:val="16"/>
          <w:szCs w:val="16"/>
        </w:rPr>
        <w:t>και</w:t>
      </w:r>
      <w:r w:rsidRPr="002C3AFB">
        <w:rPr>
          <w:w w:val="90"/>
          <w:sz w:val="16"/>
          <w:szCs w:val="16"/>
          <w:lang w:val="en-US"/>
        </w:rPr>
        <w:t xml:space="preserve"> </w:t>
      </w:r>
      <w:r w:rsidRPr="002C3AFB">
        <w:rPr>
          <w:w w:val="90"/>
          <w:sz w:val="16"/>
          <w:szCs w:val="16"/>
        </w:rPr>
        <w:t>Ευρωπαϊκής</w:t>
      </w:r>
      <w:r w:rsidRPr="002C3AFB">
        <w:rPr>
          <w:w w:val="90"/>
          <w:sz w:val="16"/>
          <w:szCs w:val="16"/>
          <w:lang w:val="en-US"/>
        </w:rPr>
        <w:t xml:space="preserve"> </w:t>
      </w:r>
      <w:r w:rsidRPr="002C3AFB">
        <w:rPr>
          <w:w w:val="90"/>
          <w:sz w:val="16"/>
          <w:szCs w:val="16"/>
        </w:rPr>
        <w:t>Ένωσης</w:t>
      </w:r>
      <w:r w:rsidRPr="002C3AFB">
        <w:rPr>
          <w:w w:val="90"/>
          <w:sz w:val="16"/>
          <w:szCs w:val="16"/>
          <w:lang w:val="en-US"/>
        </w:rPr>
        <w:t xml:space="preserve"> «Teaching and learning with living heritage.</w:t>
      </w:r>
      <w:r w:rsidRPr="002C3AFB">
        <w:rPr>
          <w:spacing w:val="40"/>
          <w:sz w:val="16"/>
          <w:szCs w:val="16"/>
          <w:lang w:val="en-US"/>
        </w:rPr>
        <w:t xml:space="preserve"> </w:t>
      </w:r>
      <w:r w:rsidRPr="002C3AFB">
        <w:rPr>
          <w:spacing w:val="-8"/>
          <w:sz w:val="16"/>
          <w:szCs w:val="16"/>
        </w:rPr>
        <w:t>A</w:t>
      </w:r>
      <w:r w:rsidRPr="002C3AFB">
        <w:rPr>
          <w:spacing w:val="-10"/>
          <w:sz w:val="16"/>
          <w:szCs w:val="16"/>
        </w:rPr>
        <w:t xml:space="preserve"> </w:t>
      </w:r>
      <w:r w:rsidRPr="002C3AFB">
        <w:rPr>
          <w:spacing w:val="-8"/>
          <w:sz w:val="16"/>
          <w:szCs w:val="16"/>
        </w:rPr>
        <w:t>resource</w:t>
      </w:r>
      <w:r w:rsidRPr="002C3AFB">
        <w:rPr>
          <w:spacing w:val="-10"/>
          <w:sz w:val="16"/>
          <w:szCs w:val="16"/>
        </w:rPr>
        <w:t xml:space="preserve"> </w:t>
      </w:r>
      <w:r w:rsidRPr="002C3AFB">
        <w:rPr>
          <w:spacing w:val="-8"/>
          <w:sz w:val="16"/>
          <w:szCs w:val="16"/>
        </w:rPr>
        <w:t>kit</w:t>
      </w:r>
      <w:r w:rsidRPr="002C3AFB">
        <w:rPr>
          <w:spacing w:val="-10"/>
          <w:sz w:val="16"/>
          <w:szCs w:val="16"/>
        </w:rPr>
        <w:t xml:space="preserve"> </w:t>
      </w:r>
      <w:r w:rsidRPr="002C3AFB">
        <w:rPr>
          <w:spacing w:val="-8"/>
          <w:sz w:val="16"/>
          <w:szCs w:val="16"/>
        </w:rPr>
        <w:t>for</w:t>
      </w:r>
      <w:r w:rsidRPr="002C3AFB">
        <w:rPr>
          <w:spacing w:val="-10"/>
          <w:sz w:val="16"/>
          <w:szCs w:val="16"/>
        </w:rPr>
        <w:t xml:space="preserve"> </w:t>
      </w:r>
      <w:r w:rsidRPr="002C3AFB">
        <w:rPr>
          <w:spacing w:val="-8"/>
          <w:sz w:val="16"/>
          <w:szCs w:val="16"/>
        </w:rPr>
        <w:t>teachers»,</w:t>
      </w:r>
      <w:r w:rsidRPr="002C3AFB">
        <w:rPr>
          <w:spacing w:val="-10"/>
          <w:sz w:val="16"/>
          <w:szCs w:val="16"/>
        </w:rPr>
        <w:t xml:space="preserve"> </w:t>
      </w:r>
      <w:r w:rsidRPr="002C3AFB">
        <w:rPr>
          <w:spacing w:val="-8"/>
          <w:sz w:val="16"/>
          <w:szCs w:val="16"/>
        </w:rPr>
        <w:t>σχεδιάστηκε</w:t>
      </w:r>
      <w:r w:rsidRPr="002C3AFB">
        <w:rPr>
          <w:spacing w:val="-10"/>
          <w:sz w:val="16"/>
          <w:szCs w:val="16"/>
        </w:rPr>
        <w:t xml:space="preserve"> </w:t>
      </w:r>
      <w:r w:rsidRPr="002C3AFB">
        <w:rPr>
          <w:spacing w:val="-8"/>
          <w:sz w:val="16"/>
          <w:szCs w:val="16"/>
        </w:rPr>
        <w:t>για</w:t>
      </w:r>
      <w:r w:rsidRPr="002C3AFB">
        <w:rPr>
          <w:spacing w:val="-10"/>
          <w:sz w:val="16"/>
          <w:szCs w:val="16"/>
        </w:rPr>
        <w:t xml:space="preserve"> </w:t>
      </w:r>
      <w:r w:rsidRPr="002C3AFB">
        <w:rPr>
          <w:spacing w:val="-8"/>
          <w:sz w:val="16"/>
          <w:szCs w:val="16"/>
        </w:rPr>
        <w:t>τις</w:t>
      </w:r>
      <w:r w:rsidRPr="002C3AFB">
        <w:rPr>
          <w:spacing w:val="-10"/>
          <w:sz w:val="16"/>
          <w:szCs w:val="16"/>
        </w:rPr>
        <w:t xml:space="preserve"> </w:t>
      </w:r>
      <w:r w:rsidRPr="002C3AFB">
        <w:rPr>
          <w:spacing w:val="-8"/>
          <w:sz w:val="16"/>
          <w:szCs w:val="16"/>
        </w:rPr>
        <w:t>ανάγκες</w:t>
      </w:r>
      <w:r w:rsidRPr="002C3AFB">
        <w:rPr>
          <w:spacing w:val="-10"/>
          <w:sz w:val="16"/>
          <w:szCs w:val="16"/>
        </w:rPr>
        <w:t xml:space="preserve"> </w:t>
      </w:r>
      <w:r w:rsidRPr="002C3AFB">
        <w:rPr>
          <w:spacing w:val="-8"/>
          <w:sz w:val="16"/>
          <w:szCs w:val="16"/>
        </w:rPr>
        <w:t>της</w:t>
      </w:r>
      <w:r w:rsidRPr="002C3AFB">
        <w:rPr>
          <w:spacing w:val="-10"/>
          <w:sz w:val="16"/>
          <w:szCs w:val="16"/>
        </w:rPr>
        <w:t xml:space="preserve"> </w:t>
      </w:r>
      <w:r w:rsidRPr="002C3AFB">
        <w:rPr>
          <w:spacing w:val="-8"/>
          <w:sz w:val="16"/>
          <w:szCs w:val="16"/>
        </w:rPr>
        <w:t>πιλοτικής</w:t>
      </w:r>
      <w:r w:rsidRPr="002C3AFB">
        <w:rPr>
          <w:spacing w:val="-10"/>
          <w:sz w:val="16"/>
          <w:szCs w:val="16"/>
        </w:rPr>
        <w:t xml:space="preserve"> </w:t>
      </w:r>
      <w:r w:rsidRPr="002C3AFB">
        <w:rPr>
          <w:spacing w:val="-8"/>
          <w:sz w:val="16"/>
          <w:szCs w:val="16"/>
        </w:rPr>
        <w:t>εφαρμογής</w:t>
      </w:r>
      <w:r w:rsidRPr="002C3AFB">
        <w:rPr>
          <w:spacing w:val="-10"/>
          <w:sz w:val="16"/>
          <w:szCs w:val="16"/>
        </w:rPr>
        <w:t xml:space="preserve"> </w:t>
      </w:r>
      <w:r w:rsidRPr="002C3AFB">
        <w:rPr>
          <w:spacing w:val="-8"/>
          <w:sz w:val="16"/>
          <w:szCs w:val="16"/>
        </w:rPr>
        <w:t xml:space="preserve">του </w:t>
      </w:r>
      <w:r w:rsidRPr="002C3AFB">
        <w:rPr>
          <w:sz w:val="16"/>
          <w:szCs w:val="16"/>
        </w:rPr>
        <w:t>προγράμματος στην</w:t>
      </w:r>
      <w:r w:rsidRPr="002C3AFB">
        <w:rPr>
          <w:spacing w:val="-2"/>
          <w:sz w:val="16"/>
          <w:szCs w:val="16"/>
        </w:rPr>
        <w:t xml:space="preserve"> </w:t>
      </w:r>
      <w:r w:rsidRPr="002C3AFB">
        <w:rPr>
          <w:sz w:val="16"/>
          <w:szCs w:val="16"/>
        </w:rPr>
        <w:t>Ελλάδα</w:t>
      </w:r>
      <w:r w:rsidR="000C2F9B">
        <w:rPr>
          <w:sz w:val="16"/>
          <w:szCs w:val="16"/>
        </w:rPr>
        <w:t>.</w:t>
      </w:r>
    </w:p>
    <w:p w14:paraId="607BF718" w14:textId="08B83848" w:rsidR="002C3AFB" w:rsidRPr="002C3AFB" w:rsidRDefault="002C3AFB" w:rsidP="002C3AFB">
      <w:pPr>
        <w:pStyle w:val="aa"/>
        <w:spacing w:before="20" w:line="256" w:lineRule="auto"/>
        <w:ind w:left="567" w:right="278"/>
        <w:jc w:val="center"/>
        <w:rPr>
          <w:sz w:val="16"/>
          <w:szCs w:val="16"/>
        </w:rPr>
      </w:pPr>
      <w:r w:rsidRPr="002C3AFB">
        <w:rPr>
          <w:b/>
          <w:bCs/>
          <w:sz w:val="16"/>
          <w:szCs w:val="16"/>
        </w:rPr>
        <w:t>Διδάσκοντας και μαθαίνοντας με τη ζωντανή κληρονομιά - Οδηγός για εκπαιδευτικούς</w:t>
      </w:r>
    </w:p>
    <w:p w14:paraId="6F1452EA" w14:textId="64B0C5FB" w:rsidR="002C3AFB" w:rsidRPr="002C3AFB" w:rsidRDefault="002C3AFB" w:rsidP="002C3AFB">
      <w:pPr>
        <w:pStyle w:val="aa"/>
        <w:spacing w:before="20" w:line="256" w:lineRule="auto"/>
        <w:ind w:left="567" w:right="278"/>
        <w:jc w:val="center"/>
        <w:rPr>
          <w:sz w:val="16"/>
          <w:szCs w:val="16"/>
        </w:rPr>
      </w:pPr>
      <w:r w:rsidRPr="002C3AFB">
        <w:rPr>
          <w:sz w:val="16"/>
          <w:szCs w:val="16"/>
        </w:rPr>
        <w:t>Απόδοση του Οδηγού UNESCO-Ευρωπαϊκής Ένωσης για την ενσωμάτωση της ζωντανής κληρονομιάς στο σχολείο. Η πιλοτική εφαρμογή του στην Ελλάδα στην πρωτοβάθμια και δευτεροβάθμια εκπαίδευση</w:t>
      </w:r>
    </w:p>
    <w:p w14:paraId="3E2D6F3E" w14:textId="5AB4B992" w:rsidR="002C3AFB" w:rsidRDefault="002C3AFB" w:rsidP="002C3AFB">
      <w:pPr>
        <w:pStyle w:val="aa"/>
        <w:spacing w:before="104"/>
        <w:rPr>
          <w:sz w:val="6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00BD44A" wp14:editId="50DBEC54">
                <wp:simplePos x="0" y="0"/>
                <wp:positionH relativeFrom="page">
                  <wp:posOffset>899999</wp:posOffset>
                </wp:positionH>
                <wp:positionV relativeFrom="paragraph">
                  <wp:posOffset>235815</wp:posOffset>
                </wp:positionV>
                <wp:extent cx="5934075" cy="322580"/>
                <wp:effectExtent l="0" t="0" r="0" b="0"/>
                <wp:wrapTopAndBottom/>
                <wp:docPr id="946" name="Textbox 9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4075" cy="322580"/>
                        </a:xfrm>
                        <a:prstGeom prst="rect">
                          <a:avLst/>
                        </a:prstGeom>
                        <a:solidFill>
                          <a:srgbClr val="E9CD47"/>
                        </a:solidFill>
                      </wps:spPr>
                      <wps:txbx>
                        <w:txbxContent>
                          <w:p w14:paraId="497E7C3E" w14:textId="77777777" w:rsidR="002C3AFB" w:rsidRDefault="002C3AFB" w:rsidP="002C3AFB">
                            <w:pPr>
                              <w:spacing w:before="122"/>
                              <w:ind w:left="175"/>
                              <w:rPr>
                                <w:rFonts w:ascii="Tahoma" w:hAnsi="Tahoma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21"/>
                              </w:rPr>
                              <w:t>ΒΗΜΑ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21"/>
                              </w:rPr>
                              <w:t>1: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21"/>
                              </w:rPr>
                              <w:t>Κατανοώ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21"/>
                              </w:rPr>
                              <w:t>το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21"/>
                              </w:rPr>
                              <w:t>πλαίσιο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0BD44A" id="_x0000_t202" coordsize="21600,21600" o:spt="202" path="m,l,21600r21600,l21600,xe">
                <v:stroke joinstyle="miter"/>
                <v:path gradientshapeok="t" o:connecttype="rect"/>
              </v:shapetype>
              <v:shape id="Textbox 946" o:spid="_x0000_s1026" type="#_x0000_t202" style="position:absolute;margin-left:70.85pt;margin-top:18.55pt;width:467.25pt;height:25.4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" fillcolor="#e9cd47" stroked="f">
                <v:textbox inset="0,0,0,0">
                  <w:txbxContent>
                    <w:p w14:paraId="497E7C3E" w14:textId="77777777" w:rsidR="002C3AFB" w:rsidRDefault="002C3AFB" w:rsidP="002C3AFB">
                      <w:pPr>
                        <w:spacing w:before="122"/>
                        <w:ind w:left="175"/>
                        <w:rPr>
                          <w:rFonts w:ascii="Tahoma" w:hAnsi="Tahoma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21"/>
                        </w:rPr>
                        <w:t>ΒΗΜΑ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21"/>
                        </w:rPr>
                        <w:t>1: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21"/>
                        </w:rPr>
                        <w:t>Κατανοώ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21"/>
                        </w:rPr>
                        <w:t>το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21"/>
                        </w:rPr>
                        <w:t>πλαίσιο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577" w:type="dxa"/>
        <w:tblBorders>
          <w:top w:val="single" w:sz="4" w:space="0" w:color="E9CD47"/>
          <w:left w:val="single" w:sz="4" w:space="0" w:color="E9CD47"/>
          <w:bottom w:val="single" w:sz="4" w:space="0" w:color="E9CD47"/>
          <w:right w:val="single" w:sz="4" w:space="0" w:color="E9CD47"/>
          <w:insideH w:val="single" w:sz="4" w:space="0" w:color="E9CD47"/>
          <w:insideV w:val="single" w:sz="4" w:space="0" w:color="E9CD47"/>
        </w:tblBorders>
        <w:tblLayout w:type="fixed"/>
        <w:tblLook w:val="01E0" w:firstRow="1" w:lastRow="1" w:firstColumn="1" w:lastColumn="1" w:noHBand="0" w:noVBand="0"/>
      </w:tblPr>
      <w:tblGrid>
        <w:gridCol w:w="4495"/>
        <w:gridCol w:w="4839"/>
      </w:tblGrid>
      <w:tr w:rsidR="002C3AFB" w14:paraId="4B891931" w14:textId="77777777" w:rsidTr="008A131F">
        <w:trPr>
          <w:trHeight w:val="1495"/>
        </w:trPr>
        <w:tc>
          <w:tcPr>
            <w:tcW w:w="4495" w:type="dxa"/>
          </w:tcPr>
          <w:p w14:paraId="70117A22" w14:textId="77777777" w:rsidR="002C3AFB" w:rsidRPr="002C3AFB" w:rsidRDefault="002C3AFB" w:rsidP="008A131F">
            <w:pPr>
              <w:pStyle w:val="TableParagraph"/>
              <w:spacing w:before="112"/>
              <w:ind w:right="910"/>
              <w:rPr>
                <w:rFonts w:ascii="Tahoma" w:hAnsi="Tahoma"/>
                <w:b/>
                <w:sz w:val="21"/>
                <w:lang w:val="el-GR"/>
              </w:rPr>
            </w:pPr>
            <w:r w:rsidRPr="002C3AFB">
              <w:rPr>
                <w:rFonts w:ascii="Tahoma" w:hAnsi="Tahoma"/>
                <w:b/>
                <w:spacing w:val="-6"/>
                <w:sz w:val="21"/>
                <w:lang w:val="el-GR"/>
              </w:rPr>
              <w:t>Σύντομη</w:t>
            </w:r>
            <w:r w:rsidRPr="002C3AFB">
              <w:rPr>
                <w:rFonts w:ascii="Tahoma" w:hAnsi="Tahoma"/>
                <w:b/>
                <w:spacing w:val="-10"/>
                <w:sz w:val="21"/>
                <w:lang w:val="el-GR"/>
              </w:rPr>
              <w:t xml:space="preserve"> </w:t>
            </w:r>
            <w:r w:rsidRPr="002C3AFB">
              <w:rPr>
                <w:rFonts w:ascii="Tahoma" w:hAnsi="Tahoma"/>
                <w:b/>
                <w:spacing w:val="-6"/>
                <w:sz w:val="21"/>
                <w:lang w:val="el-GR"/>
              </w:rPr>
              <w:t>περιγραφή</w:t>
            </w:r>
            <w:r w:rsidRPr="002C3AFB">
              <w:rPr>
                <w:rFonts w:ascii="Tahoma" w:hAnsi="Tahoma"/>
                <w:b/>
                <w:spacing w:val="-9"/>
                <w:sz w:val="21"/>
                <w:lang w:val="el-GR"/>
              </w:rPr>
              <w:t xml:space="preserve"> </w:t>
            </w:r>
            <w:r w:rsidRPr="002C3AFB">
              <w:rPr>
                <w:rFonts w:ascii="Tahoma" w:hAnsi="Tahoma"/>
                <w:b/>
                <w:spacing w:val="-6"/>
                <w:sz w:val="21"/>
                <w:lang w:val="el-GR"/>
              </w:rPr>
              <w:t>του</w:t>
            </w:r>
            <w:r w:rsidRPr="002C3AFB">
              <w:rPr>
                <w:rFonts w:ascii="Tahoma" w:hAnsi="Tahoma"/>
                <w:b/>
                <w:spacing w:val="-10"/>
                <w:sz w:val="21"/>
                <w:lang w:val="el-GR"/>
              </w:rPr>
              <w:t xml:space="preserve"> </w:t>
            </w:r>
            <w:r w:rsidRPr="002C3AFB">
              <w:rPr>
                <w:rFonts w:ascii="Tahoma" w:hAnsi="Tahoma"/>
                <w:b/>
                <w:spacing w:val="-6"/>
                <w:sz w:val="21"/>
                <w:lang w:val="el-GR"/>
              </w:rPr>
              <w:t xml:space="preserve">στοιχείου </w:t>
            </w:r>
            <w:r w:rsidRPr="002C3AFB">
              <w:rPr>
                <w:rFonts w:ascii="Tahoma" w:hAnsi="Tahoma"/>
                <w:b/>
                <w:sz w:val="21"/>
                <w:lang w:val="el-GR"/>
              </w:rPr>
              <w:t>ζωντανής κληρονομιάς</w:t>
            </w:r>
          </w:p>
          <w:p w14:paraId="69876322" w14:textId="77777777" w:rsidR="002C3AFB" w:rsidRPr="002C3AFB" w:rsidRDefault="002C3AFB" w:rsidP="008A131F">
            <w:pPr>
              <w:pStyle w:val="TableParagraph"/>
              <w:spacing w:before="250" w:line="237" w:lineRule="auto"/>
              <w:ind w:right="26"/>
              <w:rPr>
                <w:sz w:val="21"/>
                <w:lang w:val="el-GR"/>
              </w:rPr>
            </w:pPr>
            <w:r w:rsidRPr="002C3AFB">
              <w:rPr>
                <w:spacing w:val="-6"/>
                <w:sz w:val="21"/>
                <w:lang w:val="el-GR"/>
              </w:rPr>
              <w:t>(Απαντάμε</w:t>
            </w:r>
            <w:r w:rsidRPr="002C3AFB">
              <w:rPr>
                <w:spacing w:val="-16"/>
                <w:sz w:val="21"/>
                <w:lang w:val="el-GR"/>
              </w:rPr>
              <w:t xml:space="preserve"> </w:t>
            </w:r>
            <w:r w:rsidRPr="002C3AFB">
              <w:rPr>
                <w:spacing w:val="-6"/>
                <w:sz w:val="21"/>
                <w:lang w:val="el-GR"/>
              </w:rPr>
              <w:t>στα</w:t>
            </w:r>
            <w:r w:rsidRPr="002C3AFB">
              <w:rPr>
                <w:spacing w:val="-16"/>
                <w:sz w:val="21"/>
                <w:lang w:val="el-GR"/>
              </w:rPr>
              <w:t xml:space="preserve"> </w:t>
            </w:r>
            <w:r w:rsidRPr="002C3AFB">
              <w:rPr>
                <w:spacing w:val="-6"/>
                <w:sz w:val="21"/>
                <w:lang w:val="el-GR"/>
              </w:rPr>
              <w:t>5</w:t>
            </w:r>
            <w:r w:rsidRPr="002C3AFB">
              <w:rPr>
                <w:spacing w:val="-16"/>
                <w:sz w:val="21"/>
                <w:lang w:val="el-GR"/>
              </w:rPr>
              <w:t xml:space="preserve"> </w:t>
            </w:r>
            <w:r w:rsidRPr="002C3AFB">
              <w:rPr>
                <w:spacing w:val="-6"/>
                <w:sz w:val="21"/>
                <w:lang w:val="el-GR"/>
              </w:rPr>
              <w:t>ερωτήματα:</w:t>
            </w:r>
            <w:r w:rsidRPr="002C3AFB">
              <w:rPr>
                <w:spacing w:val="-16"/>
                <w:sz w:val="21"/>
                <w:lang w:val="el-GR"/>
              </w:rPr>
              <w:t xml:space="preserve"> </w:t>
            </w:r>
            <w:r w:rsidRPr="002C3AFB">
              <w:rPr>
                <w:spacing w:val="-6"/>
                <w:sz w:val="21"/>
                <w:lang w:val="el-GR"/>
              </w:rPr>
              <w:t>Τι,</w:t>
            </w:r>
            <w:r w:rsidRPr="002C3AFB">
              <w:rPr>
                <w:spacing w:val="-16"/>
                <w:sz w:val="21"/>
                <w:lang w:val="el-GR"/>
              </w:rPr>
              <w:t xml:space="preserve"> </w:t>
            </w:r>
            <w:r w:rsidRPr="002C3AFB">
              <w:rPr>
                <w:spacing w:val="-6"/>
                <w:sz w:val="21"/>
                <w:lang w:val="el-GR"/>
              </w:rPr>
              <w:t xml:space="preserve">ποιος, </w:t>
            </w:r>
            <w:r w:rsidRPr="002C3AFB">
              <w:rPr>
                <w:sz w:val="21"/>
                <w:lang w:val="el-GR"/>
              </w:rPr>
              <w:t>πού,</w:t>
            </w:r>
            <w:r w:rsidRPr="002C3AFB">
              <w:rPr>
                <w:spacing w:val="-15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πότε,</w:t>
            </w:r>
            <w:r w:rsidRPr="002C3AFB">
              <w:rPr>
                <w:spacing w:val="-15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γιατί;)</w:t>
            </w:r>
          </w:p>
        </w:tc>
        <w:tc>
          <w:tcPr>
            <w:tcW w:w="4839" w:type="dxa"/>
          </w:tcPr>
          <w:p w14:paraId="09F30811" w14:textId="77777777" w:rsidR="002C3AFB" w:rsidRPr="002C3AFB" w:rsidRDefault="002C3AFB" w:rsidP="008A131F">
            <w:pPr>
              <w:pStyle w:val="TableParagraph"/>
              <w:ind w:left="0"/>
              <w:rPr>
                <w:rFonts w:ascii="Times New Roman"/>
                <w:sz w:val="20"/>
                <w:lang w:val="el-GR"/>
              </w:rPr>
            </w:pPr>
          </w:p>
        </w:tc>
      </w:tr>
    </w:tbl>
    <w:p w14:paraId="65983C4C" w14:textId="77777777" w:rsidR="002C3AFB" w:rsidRDefault="002C3AFB" w:rsidP="002C3AFB">
      <w:pPr>
        <w:pStyle w:val="aa"/>
        <w:spacing w:before="2"/>
        <w:rPr>
          <w:sz w:val="6"/>
        </w:rPr>
      </w:pPr>
    </w:p>
    <w:tbl>
      <w:tblPr>
        <w:tblStyle w:val="TableNormal"/>
        <w:tblW w:w="0" w:type="auto"/>
        <w:tblInd w:w="579" w:type="dxa"/>
        <w:tblLayout w:type="fixed"/>
        <w:tblLook w:val="01E0" w:firstRow="1" w:lastRow="1" w:firstColumn="1" w:lastColumn="1" w:noHBand="0" w:noVBand="0"/>
      </w:tblPr>
      <w:tblGrid>
        <w:gridCol w:w="4495"/>
        <w:gridCol w:w="4839"/>
      </w:tblGrid>
      <w:tr w:rsidR="002C3AFB" w14:paraId="7CF202B9" w14:textId="77777777" w:rsidTr="008A131F">
        <w:trPr>
          <w:trHeight w:val="742"/>
        </w:trPr>
        <w:tc>
          <w:tcPr>
            <w:tcW w:w="9334" w:type="dxa"/>
            <w:gridSpan w:val="2"/>
            <w:shd w:val="clear" w:color="auto" w:fill="E9CD47"/>
          </w:tcPr>
          <w:p w14:paraId="1C4E2519" w14:textId="77777777" w:rsidR="002C3AFB" w:rsidRPr="002C3AFB" w:rsidRDefault="002C3AFB" w:rsidP="008A131F">
            <w:pPr>
              <w:pStyle w:val="TableParagraph"/>
              <w:spacing w:before="133" w:line="228" w:lineRule="auto"/>
              <w:ind w:left="175"/>
              <w:rPr>
                <w:rFonts w:ascii="Tahoma" w:hAnsi="Tahoma"/>
                <w:b/>
                <w:sz w:val="21"/>
                <w:lang w:val="el-GR"/>
              </w:rPr>
            </w:pPr>
            <w:r w:rsidRPr="002C3AFB">
              <w:rPr>
                <w:rFonts w:ascii="Tahoma" w:hAnsi="Tahoma"/>
                <w:b/>
                <w:spacing w:val="-4"/>
                <w:sz w:val="21"/>
                <w:lang w:val="el-GR"/>
              </w:rPr>
              <w:t>ΒΗΜΑ</w:t>
            </w:r>
            <w:r w:rsidRPr="002C3AFB">
              <w:rPr>
                <w:rFonts w:ascii="Tahoma" w:hAnsi="Tahoma"/>
                <w:b/>
                <w:spacing w:val="-9"/>
                <w:sz w:val="21"/>
                <w:lang w:val="el-GR"/>
              </w:rPr>
              <w:t xml:space="preserve"> </w:t>
            </w:r>
            <w:r w:rsidRPr="002C3AFB">
              <w:rPr>
                <w:rFonts w:ascii="Tahoma" w:hAnsi="Tahoma"/>
                <w:b/>
                <w:spacing w:val="-4"/>
                <w:sz w:val="21"/>
                <w:lang w:val="el-GR"/>
              </w:rPr>
              <w:t>2:</w:t>
            </w:r>
            <w:r w:rsidRPr="002C3AFB">
              <w:rPr>
                <w:rFonts w:ascii="Tahoma" w:hAnsi="Tahoma"/>
                <w:b/>
                <w:spacing w:val="-9"/>
                <w:sz w:val="21"/>
                <w:lang w:val="el-GR"/>
              </w:rPr>
              <w:t xml:space="preserve"> </w:t>
            </w:r>
            <w:r w:rsidRPr="002C3AFB">
              <w:rPr>
                <w:rFonts w:ascii="Tahoma" w:hAnsi="Tahoma"/>
                <w:b/>
                <w:spacing w:val="-4"/>
                <w:sz w:val="21"/>
                <w:lang w:val="el-GR"/>
              </w:rPr>
              <w:t>Επιλέγω</w:t>
            </w:r>
            <w:r w:rsidRPr="002C3AFB">
              <w:rPr>
                <w:rFonts w:ascii="Tahoma" w:hAnsi="Tahoma"/>
                <w:b/>
                <w:spacing w:val="-9"/>
                <w:sz w:val="21"/>
                <w:lang w:val="el-GR"/>
              </w:rPr>
              <w:t xml:space="preserve"> </w:t>
            </w:r>
            <w:r w:rsidRPr="002C3AFB">
              <w:rPr>
                <w:rFonts w:ascii="Tahoma" w:hAnsi="Tahoma"/>
                <w:b/>
                <w:spacing w:val="-4"/>
                <w:sz w:val="21"/>
                <w:lang w:val="el-GR"/>
              </w:rPr>
              <w:t>ένα</w:t>
            </w:r>
            <w:r w:rsidRPr="002C3AFB">
              <w:rPr>
                <w:rFonts w:ascii="Tahoma" w:hAnsi="Tahoma"/>
                <w:b/>
                <w:spacing w:val="-9"/>
                <w:sz w:val="21"/>
                <w:lang w:val="el-GR"/>
              </w:rPr>
              <w:t xml:space="preserve"> </w:t>
            </w:r>
            <w:r w:rsidRPr="002C3AFB">
              <w:rPr>
                <w:rFonts w:ascii="Tahoma" w:hAnsi="Tahoma"/>
                <w:b/>
                <w:spacing w:val="-4"/>
                <w:sz w:val="21"/>
                <w:lang w:val="el-GR"/>
              </w:rPr>
              <w:t>στοιχείο</w:t>
            </w:r>
            <w:r w:rsidRPr="002C3AFB">
              <w:rPr>
                <w:rFonts w:ascii="Tahoma" w:hAnsi="Tahoma"/>
                <w:b/>
                <w:spacing w:val="-9"/>
                <w:sz w:val="21"/>
                <w:lang w:val="el-GR"/>
              </w:rPr>
              <w:t xml:space="preserve"> </w:t>
            </w:r>
            <w:r w:rsidRPr="002C3AFB">
              <w:rPr>
                <w:rFonts w:ascii="Tahoma" w:hAnsi="Tahoma"/>
                <w:b/>
                <w:spacing w:val="-4"/>
                <w:sz w:val="21"/>
                <w:lang w:val="el-GR"/>
              </w:rPr>
              <w:t>ζωντανής</w:t>
            </w:r>
            <w:r w:rsidRPr="002C3AFB">
              <w:rPr>
                <w:rFonts w:ascii="Tahoma" w:hAnsi="Tahoma"/>
                <w:b/>
                <w:spacing w:val="-9"/>
                <w:sz w:val="21"/>
                <w:lang w:val="el-GR"/>
              </w:rPr>
              <w:t xml:space="preserve"> </w:t>
            </w:r>
            <w:r w:rsidRPr="002C3AFB">
              <w:rPr>
                <w:rFonts w:ascii="Tahoma" w:hAnsi="Tahoma"/>
                <w:b/>
                <w:spacing w:val="-4"/>
                <w:sz w:val="21"/>
                <w:lang w:val="el-GR"/>
              </w:rPr>
              <w:t>κληρονομιάς</w:t>
            </w:r>
            <w:r w:rsidRPr="002C3AFB">
              <w:rPr>
                <w:rFonts w:ascii="Tahoma" w:hAnsi="Tahoma"/>
                <w:b/>
                <w:spacing w:val="-9"/>
                <w:sz w:val="21"/>
                <w:lang w:val="el-GR"/>
              </w:rPr>
              <w:t xml:space="preserve"> </w:t>
            </w:r>
            <w:r w:rsidRPr="002C3AFB">
              <w:rPr>
                <w:rFonts w:ascii="Tahoma" w:hAnsi="Tahoma"/>
                <w:b/>
                <w:spacing w:val="-4"/>
                <w:sz w:val="21"/>
                <w:lang w:val="el-GR"/>
              </w:rPr>
              <w:t>και</w:t>
            </w:r>
            <w:r w:rsidRPr="002C3AFB">
              <w:rPr>
                <w:rFonts w:ascii="Tahoma" w:hAnsi="Tahoma"/>
                <w:b/>
                <w:spacing w:val="-9"/>
                <w:sz w:val="21"/>
                <w:lang w:val="el-GR"/>
              </w:rPr>
              <w:t xml:space="preserve"> </w:t>
            </w:r>
            <w:r w:rsidRPr="002C3AFB">
              <w:rPr>
                <w:rFonts w:ascii="Tahoma" w:hAnsi="Tahoma"/>
                <w:b/>
                <w:spacing w:val="-4"/>
                <w:sz w:val="21"/>
                <w:lang w:val="el-GR"/>
              </w:rPr>
              <w:t>το</w:t>
            </w:r>
            <w:r w:rsidRPr="002C3AFB">
              <w:rPr>
                <w:rFonts w:ascii="Tahoma" w:hAnsi="Tahoma"/>
                <w:b/>
                <w:spacing w:val="-9"/>
                <w:sz w:val="21"/>
                <w:lang w:val="el-GR"/>
              </w:rPr>
              <w:t xml:space="preserve"> </w:t>
            </w:r>
            <w:r w:rsidRPr="002C3AFB">
              <w:rPr>
                <w:rFonts w:ascii="Tahoma" w:hAnsi="Tahoma"/>
                <w:b/>
                <w:spacing w:val="-4"/>
                <w:sz w:val="21"/>
                <w:lang w:val="el-GR"/>
              </w:rPr>
              <w:t>συνδέω</w:t>
            </w:r>
            <w:r w:rsidRPr="002C3AFB">
              <w:rPr>
                <w:rFonts w:ascii="Tahoma" w:hAnsi="Tahoma"/>
                <w:b/>
                <w:spacing w:val="-9"/>
                <w:sz w:val="21"/>
                <w:lang w:val="el-GR"/>
              </w:rPr>
              <w:t xml:space="preserve"> </w:t>
            </w:r>
            <w:r w:rsidRPr="002C3AFB">
              <w:rPr>
                <w:rFonts w:ascii="Tahoma" w:hAnsi="Tahoma"/>
                <w:b/>
                <w:spacing w:val="-4"/>
                <w:sz w:val="21"/>
                <w:lang w:val="el-GR"/>
              </w:rPr>
              <w:t>με</w:t>
            </w:r>
            <w:r w:rsidRPr="002C3AFB">
              <w:rPr>
                <w:rFonts w:ascii="Tahoma" w:hAnsi="Tahoma"/>
                <w:b/>
                <w:spacing w:val="-9"/>
                <w:sz w:val="21"/>
                <w:lang w:val="el-GR"/>
              </w:rPr>
              <w:t xml:space="preserve"> </w:t>
            </w:r>
            <w:r w:rsidRPr="002C3AFB">
              <w:rPr>
                <w:rFonts w:ascii="Tahoma" w:hAnsi="Tahoma"/>
                <w:b/>
                <w:spacing w:val="-4"/>
                <w:sz w:val="21"/>
                <w:lang w:val="el-GR"/>
              </w:rPr>
              <w:t xml:space="preserve">διδακτικά </w:t>
            </w:r>
            <w:r w:rsidRPr="002C3AFB">
              <w:rPr>
                <w:rFonts w:ascii="Tahoma" w:hAnsi="Tahoma"/>
                <w:b/>
                <w:spacing w:val="-2"/>
                <w:sz w:val="21"/>
                <w:lang w:val="el-GR"/>
              </w:rPr>
              <w:t>αντικείμενα</w:t>
            </w:r>
          </w:p>
        </w:tc>
      </w:tr>
      <w:tr w:rsidR="002C3AFB" w14:paraId="3C36DAAF" w14:textId="77777777" w:rsidTr="008A131F">
        <w:trPr>
          <w:trHeight w:val="5252"/>
        </w:trPr>
        <w:tc>
          <w:tcPr>
            <w:tcW w:w="4495" w:type="dxa"/>
            <w:tcBorders>
              <w:left w:val="single" w:sz="4" w:space="0" w:color="E9CD47"/>
              <w:bottom w:val="single" w:sz="4" w:space="0" w:color="E9CD47"/>
              <w:right w:val="single" w:sz="4" w:space="0" w:color="E9CD47"/>
            </w:tcBorders>
          </w:tcPr>
          <w:p w14:paraId="6B5F80D2" w14:textId="77777777" w:rsidR="002C3AFB" w:rsidRPr="002C3AFB" w:rsidRDefault="002C3AFB" w:rsidP="008A131F">
            <w:pPr>
              <w:pStyle w:val="TableParagraph"/>
              <w:spacing w:before="117"/>
              <w:rPr>
                <w:rFonts w:ascii="Tahoma" w:hAnsi="Tahoma"/>
                <w:b/>
                <w:sz w:val="21"/>
                <w:lang w:val="el-GR"/>
              </w:rPr>
            </w:pPr>
            <w:r w:rsidRPr="002C3AFB">
              <w:rPr>
                <w:rFonts w:ascii="Tahoma" w:hAnsi="Tahoma"/>
                <w:b/>
                <w:spacing w:val="-2"/>
                <w:sz w:val="21"/>
                <w:lang w:val="el-GR"/>
              </w:rPr>
              <w:t>Διαθεματικότητα</w:t>
            </w:r>
          </w:p>
          <w:p w14:paraId="49DDDDD1" w14:textId="77777777" w:rsidR="002C3AFB" w:rsidRPr="002C3AFB" w:rsidRDefault="002C3AFB" w:rsidP="008A131F">
            <w:pPr>
              <w:pStyle w:val="TableParagraph"/>
              <w:spacing w:before="238" w:line="225" w:lineRule="auto"/>
              <w:ind w:right="26"/>
              <w:rPr>
                <w:sz w:val="21"/>
                <w:lang w:val="el-GR"/>
              </w:rPr>
            </w:pPr>
            <w:r w:rsidRPr="002C3AFB">
              <w:rPr>
                <w:w w:val="90"/>
                <w:sz w:val="21"/>
                <w:lang w:val="el-GR"/>
              </w:rPr>
              <w:t xml:space="preserve">Συνδέσεις του στοιχείου με τα διδακτικά </w:t>
            </w:r>
            <w:r w:rsidRPr="002C3AFB">
              <w:rPr>
                <w:spacing w:val="-2"/>
                <w:sz w:val="21"/>
                <w:lang w:val="el-GR"/>
              </w:rPr>
              <w:t>αντικείμενα.</w:t>
            </w:r>
          </w:p>
          <w:p w14:paraId="5F93798F" w14:textId="77777777" w:rsidR="002C3AFB" w:rsidRPr="002C3AFB" w:rsidRDefault="002C3AFB" w:rsidP="008A131F">
            <w:pPr>
              <w:pStyle w:val="TableParagraph"/>
              <w:spacing w:before="228"/>
              <w:rPr>
                <w:i/>
                <w:sz w:val="21"/>
                <w:lang w:val="el-GR"/>
              </w:rPr>
            </w:pPr>
            <w:r w:rsidRPr="002C3AFB">
              <w:rPr>
                <w:i/>
                <w:w w:val="85"/>
                <w:sz w:val="21"/>
                <w:lang w:val="el-GR"/>
              </w:rPr>
              <w:t>Ενδεικτικά</w:t>
            </w:r>
            <w:r w:rsidRPr="002C3AFB">
              <w:rPr>
                <w:i/>
                <w:spacing w:val="7"/>
                <w:sz w:val="21"/>
                <w:lang w:val="el-GR"/>
              </w:rPr>
              <w:t xml:space="preserve"> </w:t>
            </w:r>
            <w:r w:rsidRPr="002C3AFB">
              <w:rPr>
                <w:i/>
                <w:spacing w:val="-2"/>
                <w:sz w:val="21"/>
                <w:lang w:val="el-GR"/>
              </w:rPr>
              <w:t>παραδείγματα:</w:t>
            </w:r>
          </w:p>
          <w:p w14:paraId="37AB4C99" w14:textId="77777777" w:rsidR="002C3AFB" w:rsidRPr="002C3AFB" w:rsidRDefault="002C3AFB" w:rsidP="008A131F">
            <w:pPr>
              <w:pStyle w:val="TableParagraph"/>
              <w:spacing w:before="111" w:line="225" w:lineRule="auto"/>
              <w:ind w:right="26"/>
              <w:rPr>
                <w:sz w:val="21"/>
                <w:lang w:val="el-GR"/>
              </w:rPr>
            </w:pPr>
            <w:r w:rsidRPr="002C3AFB">
              <w:rPr>
                <w:sz w:val="21"/>
                <w:lang w:val="el-GR"/>
              </w:rPr>
              <w:t xml:space="preserve">Εισαγωγή στην έννοια της ζωντανής </w:t>
            </w:r>
            <w:r w:rsidRPr="002C3AFB">
              <w:rPr>
                <w:spacing w:val="-4"/>
                <w:sz w:val="21"/>
                <w:lang w:val="el-GR"/>
              </w:rPr>
              <w:t>κληρονομιάς</w:t>
            </w:r>
            <w:r w:rsidRPr="002C3AFB">
              <w:rPr>
                <w:spacing w:val="-16"/>
                <w:sz w:val="21"/>
                <w:lang w:val="el-GR"/>
              </w:rPr>
              <w:t xml:space="preserve"> </w:t>
            </w:r>
            <w:r w:rsidRPr="002C3AFB">
              <w:rPr>
                <w:spacing w:val="-4"/>
                <w:sz w:val="21"/>
                <w:lang w:val="el-GR"/>
              </w:rPr>
              <w:t>&amp;</w:t>
            </w:r>
            <w:r w:rsidRPr="002C3AFB">
              <w:rPr>
                <w:spacing w:val="-16"/>
                <w:sz w:val="21"/>
                <w:lang w:val="el-GR"/>
              </w:rPr>
              <w:t xml:space="preserve"> </w:t>
            </w:r>
            <w:r w:rsidRPr="002C3AFB">
              <w:rPr>
                <w:spacing w:val="-4"/>
                <w:sz w:val="21"/>
                <w:lang w:val="el-GR"/>
              </w:rPr>
              <w:t>Νέα</w:t>
            </w:r>
            <w:r w:rsidRPr="002C3AFB">
              <w:rPr>
                <w:spacing w:val="-16"/>
                <w:sz w:val="21"/>
                <w:lang w:val="el-GR"/>
              </w:rPr>
              <w:t xml:space="preserve"> </w:t>
            </w:r>
            <w:r w:rsidRPr="002C3AFB">
              <w:rPr>
                <w:spacing w:val="-4"/>
                <w:sz w:val="21"/>
                <w:lang w:val="el-GR"/>
              </w:rPr>
              <w:t>Ελληνικά</w:t>
            </w:r>
            <w:r w:rsidRPr="002C3AFB">
              <w:rPr>
                <w:spacing w:val="-16"/>
                <w:sz w:val="21"/>
                <w:lang w:val="el-GR"/>
              </w:rPr>
              <w:t xml:space="preserve"> </w:t>
            </w:r>
            <w:r w:rsidRPr="002C3AFB">
              <w:rPr>
                <w:spacing w:val="-4"/>
                <w:sz w:val="21"/>
                <w:lang w:val="el-GR"/>
              </w:rPr>
              <w:t>ή</w:t>
            </w:r>
            <w:r w:rsidRPr="002C3AFB">
              <w:rPr>
                <w:spacing w:val="-16"/>
                <w:sz w:val="21"/>
                <w:lang w:val="el-GR"/>
              </w:rPr>
              <w:t xml:space="preserve"> </w:t>
            </w:r>
            <w:r w:rsidRPr="002C3AFB">
              <w:rPr>
                <w:spacing w:val="-4"/>
                <w:sz w:val="21"/>
                <w:lang w:val="el-GR"/>
              </w:rPr>
              <w:t xml:space="preserve">γλωσσικά </w:t>
            </w:r>
            <w:r w:rsidRPr="002C3AFB">
              <w:rPr>
                <w:spacing w:val="-2"/>
                <w:sz w:val="21"/>
                <w:lang w:val="el-GR"/>
              </w:rPr>
              <w:t>μαθήματα.</w:t>
            </w:r>
          </w:p>
          <w:p w14:paraId="41A667C4" w14:textId="06B3005A" w:rsidR="002C3AFB" w:rsidRPr="002C3AFB" w:rsidRDefault="002C3AFB" w:rsidP="008A131F">
            <w:pPr>
              <w:pStyle w:val="TableParagraph"/>
              <w:spacing w:before="113" w:line="225" w:lineRule="auto"/>
              <w:ind w:right="910"/>
              <w:rPr>
                <w:sz w:val="21"/>
                <w:lang w:val="el-GR"/>
              </w:rPr>
            </w:pPr>
            <w:r w:rsidRPr="002C3AFB">
              <w:rPr>
                <w:sz w:val="21"/>
                <w:lang w:val="el-GR"/>
              </w:rPr>
              <w:t>Στίχοι</w:t>
            </w:r>
            <w:r w:rsidRPr="002C3AFB">
              <w:rPr>
                <w:spacing w:val="-3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τραγουδιών</w:t>
            </w:r>
            <w:r w:rsidRPr="002C3AFB">
              <w:rPr>
                <w:spacing w:val="-3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 xml:space="preserve">&amp; </w:t>
            </w:r>
            <w:r w:rsidRPr="002C3AFB">
              <w:rPr>
                <w:spacing w:val="-2"/>
                <w:w w:val="90"/>
                <w:sz w:val="21"/>
                <w:lang w:val="el-GR"/>
              </w:rPr>
              <w:t>Νεοελληνική</w:t>
            </w:r>
            <w:r w:rsidR="003F1ED5">
              <w:rPr>
                <w:spacing w:val="-2"/>
                <w:w w:val="90"/>
                <w:sz w:val="21"/>
                <w:lang w:val="el-GR"/>
              </w:rPr>
              <w:t xml:space="preserve"> </w:t>
            </w:r>
            <w:r w:rsidRPr="002C3AFB">
              <w:rPr>
                <w:spacing w:val="-2"/>
                <w:w w:val="90"/>
                <w:sz w:val="21"/>
                <w:lang w:val="el-GR"/>
              </w:rPr>
              <w:t>Λογοτεχνία.</w:t>
            </w:r>
          </w:p>
          <w:p w14:paraId="27E7B068" w14:textId="77777777" w:rsidR="002C3AFB" w:rsidRPr="002C3AFB" w:rsidRDefault="002C3AFB" w:rsidP="008A131F">
            <w:pPr>
              <w:pStyle w:val="TableParagraph"/>
              <w:spacing w:before="101"/>
              <w:rPr>
                <w:sz w:val="21"/>
                <w:lang w:val="el-GR"/>
              </w:rPr>
            </w:pPr>
            <w:r w:rsidRPr="002C3AFB">
              <w:rPr>
                <w:spacing w:val="-8"/>
                <w:sz w:val="21"/>
                <w:lang w:val="el-GR"/>
              </w:rPr>
              <w:t>Μοτίβα</w:t>
            </w:r>
            <w:r w:rsidRPr="002C3AFB">
              <w:rPr>
                <w:spacing w:val="-6"/>
                <w:sz w:val="21"/>
                <w:lang w:val="el-GR"/>
              </w:rPr>
              <w:t xml:space="preserve"> </w:t>
            </w:r>
            <w:r w:rsidRPr="002C3AFB">
              <w:rPr>
                <w:spacing w:val="-8"/>
                <w:sz w:val="21"/>
                <w:lang w:val="el-GR"/>
              </w:rPr>
              <w:t>κεντημάτων</w:t>
            </w:r>
            <w:r w:rsidRPr="002C3AFB">
              <w:rPr>
                <w:spacing w:val="-5"/>
                <w:sz w:val="21"/>
                <w:lang w:val="el-GR"/>
              </w:rPr>
              <w:t xml:space="preserve"> </w:t>
            </w:r>
            <w:r w:rsidRPr="002C3AFB">
              <w:rPr>
                <w:spacing w:val="-8"/>
                <w:sz w:val="21"/>
                <w:lang w:val="el-GR"/>
              </w:rPr>
              <w:t>&amp;</w:t>
            </w:r>
            <w:r w:rsidRPr="002C3AFB">
              <w:rPr>
                <w:spacing w:val="-5"/>
                <w:sz w:val="21"/>
                <w:lang w:val="el-GR"/>
              </w:rPr>
              <w:t xml:space="preserve"> </w:t>
            </w:r>
            <w:r w:rsidRPr="002C3AFB">
              <w:rPr>
                <w:spacing w:val="-8"/>
                <w:sz w:val="21"/>
                <w:lang w:val="el-GR"/>
              </w:rPr>
              <w:t>Γεωμετρία.</w:t>
            </w:r>
          </w:p>
          <w:p w14:paraId="7E675653" w14:textId="77777777" w:rsidR="002C3AFB" w:rsidRPr="002C3AFB" w:rsidRDefault="002C3AFB" w:rsidP="008A131F">
            <w:pPr>
              <w:pStyle w:val="TableParagraph"/>
              <w:spacing w:before="111" w:line="225" w:lineRule="auto"/>
              <w:ind w:right="26"/>
              <w:rPr>
                <w:sz w:val="21"/>
                <w:lang w:val="el-GR"/>
              </w:rPr>
            </w:pPr>
            <w:r w:rsidRPr="002C3AFB">
              <w:rPr>
                <w:sz w:val="21"/>
                <w:lang w:val="el-GR"/>
              </w:rPr>
              <w:t>Σχεδιασμός</w:t>
            </w:r>
            <w:r w:rsidRPr="002C3AFB">
              <w:rPr>
                <w:spacing w:val="-8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και</w:t>
            </w:r>
            <w:r w:rsidRPr="002C3AFB">
              <w:rPr>
                <w:spacing w:val="-8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κατασκευή</w:t>
            </w:r>
            <w:r w:rsidRPr="002C3AFB">
              <w:rPr>
                <w:spacing w:val="-8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μασκών</w:t>
            </w:r>
            <w:r w:rsidRPr="002C3AFB">
              <w:rPr>
                <w:spacing w:val="-8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 xml:space="preserve">&amp; </w:t>
            </w:r>
            <w:r w:rsidRPr="002C3AFB">
              <w:rPr>
                <w:w w:val="90"/>
                <w:sz w:val="21"/>
                <w:lang w:val="el-GR"/>
              </w:rPr>
              <w:t>Καλλιτεχνικά</w:t>
            </w:r>
            <w:r w:rsidRPr="002C3AFB">
              <w:rPr>
                <w:spacing w:val="27"/>
                <w:sz w:val="21"/>
                <w:lang w:val="el-GR"/>
              </w:rPr>
              <w:t xml:space="preserve"> </w:t>
            </w:r>
            <w:r w:rsidRPr="002C3AFB">
              <w:rPr>
                <w:w w:val="90"/>
                <w:sz w:val="21"/>
                <w:lang w:val="el-GR"/>
              </w:rPr>
              <w:t>μαθήματα/</w:t>
            </w:r>
            <w:r w:rsidRPr="002C3AFB">
              <w:rPr>
                <w:spacing w:val="28"/>
                <w:sz w:val="21"/>
                <w:lang w:val="el-GR"/>
              </w:rPr>
              <w:t xml:space="preserve"> </w:t>
            </w:r>
            <w:r w:rsidRPr="002C3AFB">
              <w:rPr>
                <w:spacing w:val="-2"/>
                <w:w w:val="90"/>
                <w:sz w:val="21"/>
                <w:lang w:val="el-GR"/>
              </w:rPr>
              <w:t>Πληροφορική.</w:t>
            </w:r>
          </w:p>
          <w:p w14:paraId="5D67B878" w14:textId="77777777" w:rsidR="002C3AFB" w:rsidRPr="002C3AFB" w:rsidRDefault="002C3AFB" w:rsidP="008A131F">
            <w:pPr>
              <w:pStyle w:val="TableParagraph"/>
              <w:spacing w:before="101"/>
              <w:rPr>
                <w:sz w:val="21"/>
                <w:lang w:val="el-GR"/>
              </w:rPr>
            </w:pPr>
            <w:r w:rsidRPr="002C3AFB">
              <w:rPr>
                <w:sz w:val="21"/>
                <w:lang w:val="el-GR"/>
              </w:rPr>
              <w:t>Μουσικά</w:t>
            </w:r>
            <w:r w:rsidRPr="002C3AFB">
              <w:rPr>
                <w:spacing w:val="-9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όργανα</w:t>
            </w:r>
            <w:r w:rsidRPr="002C3AFB">
              <w:rPr>
                <w:spacing w:val="-7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&amp;</w:t>
            </w:r>
            <w:r w:rsidRPr="002C3AFB">
              <w:rPr>
                <w:spacing w:val="-7"/>
                <w:sz w:val="21"/>
                <w:lang w:val="el-GR"/>
              </w:rPr>
              <w:t xml:space="preserve"> </w:t>
            </w:r>
            <w:r w:rsidRPr="002C3AFB">
              <w:rPr>
                <w:spacing w:val="-2"/>
                <w:sz w:val="21"/>
                <w:lang w:val="el-GR"/>
              </w:rPr>
              <w:t>Φυσική/Γεωμετρία.</w:t>
            </w:r>
          </w:p>
          <w:p w14:paraId="6F1CB96B" w14:textId="77777777" w:rsidR="002C3AFB" w:rsidRPr="002C3AFB" w:rsidRDefault="002C3AFB" w:rsidP="008A131F">
            <w:pPr>
              <w:pStyle w:val="TableParagraph"/>
              <w:spacing w:before="111" w:line="225" w:lineRule="auto"/>
              <w:ind w:right="910"/>
              <w:rPr>
                <w:sz w:val="21"/>
                <w:lang w:val="el-GR"/>
              </w:rPr>
            </w:pPr>
            <w:r w:rsidRPr="002C3AFB">
              <w:rPr>
                <w:spacing w:val="-2"/>
                <w:sz w:val="21"/>
                <w:lang w:val="el-GR"/>
              </w:rPr>
              <w:t>Αγροδιατροφικές</w:t>
            </w:r>
            <w:r w:rsidRPr="002C3AFB">
              <w:rPr>
                <w:spacing w:val="-10"/>
                <w:sz w:val="21"/>
                <w:lang w:val="el-GR"/>
              </w:rPr>
              <w:t xml:space="preserve"> </w:t>
            </w:r>
            <w:r w:rsidRPr="002C3AFB">
              <w:rPr>
                <w:spacing w:val="-2"/>
                <w:sz w:val="21"/>
                <w:lang w:val="el-GR"/>
              </w:rPr>
              <w:t>Παραδόσεις</w:t>
            </w:r>
            <w:r w:rsidRPr="002C3AFB">
              <w:rPr>
                <w:spacing w:val="-10"/>
                <w:sz w:val="21"/>
                <w:lang w:val="el-GR"/>
              </w:rPr>
              <w:t xml:space="preserve"> </w:t>
            </w:r>
            <w:r w:rsidRPr="002C3AFB">
              <w:rPr>
                <w:spacing w:val="-2"/>
                <w:sz w:val="21"/>
                <w:lang w:val="el-GR"/>
              </w:rPr>
              <w:t>&amp; Βιολογία.</w:t>
            </w:r>
          </w:p>
        </w:tc>
        <w:tc>
          <w:tcPr>
            <w:tcW w:w="4839" w:type="dxa"/>
            <w:tcBorders>
              <w:left w:val="single" w:sz="4" w:space="0" w:color="E9CD47"/>
              <w:bottom w:val="single" w:sz="4" w:space="0" w:color="E9CD47"/>
              <w:right w:val="single" w:sz="4" w:space="0" w:color="E9CD47"/>
            </w:tcBorders>
          </w:tcPr>
          <w:p w14:paraId="3C02384E" w14:textId="77777777" w:rsidR="002C3AFB" w:rsidRPr="002C3AFB" w:rsidRDefault="002C3AFB" w:rsidP="008A131F">
            <w:pPr>
              <w:pStyle w:val="TableParagraph"/>
              <w:ind w:left="0"/>
              <w:rPr>
                <w:rFonts w:ascii="Times New Roman"/>
                <w:sz w:val="20"/>
                <w:lang w:val="el-GR"/>
              </w:rPr>
            </w:pPr>
          </w:p>
        </w:tc>
      </w:tr>
    </w:tbl>
    <w:p w14:paraId="1F7036F4" w14:textId="77777777" w:rsidR="002C3AFB" w:rsidRDefault="002C3AFB" w:rsidP="002C3AFB">
      <w:pPr>
        <w:pStyle w:val="TableParagraph"/>
        <w:rPr>
          <w:rFonts w:ascii="Times New Roman"/>
          <w:sz w:val="20"/>
        </w:rPr>
        <w:sectPr w:rsidR="002C3AFB" w:rsidSect="002C3AFB">
          <w:headerReference w:type="default" r:id="rId7"/>
          <w:pgSz w:w="11910" w:h="16450"/>
          <w:pgMar w:top="1080" w:right="850" w:bottom="0" w:left="850" w:header="898" w:footer="0" w:gutter="0"/>
          <w:pgNumType w:start="85"/>
          <w:cols w:space="720"/>
        </w:sectPr>
      </w:pPr>
    </w:p>
    <w:p w14:paraId="2EF8FE24" w14:textId="77777777" w:rsidR="002C3AFB" w:rsidRDefault="002C3AFB" w:rsidP="002C3AFB">
      <w:pPr>
        <w:pStyle w:val="aa"/>
        <w:spacing w:before="7"/>
        <w:rPr>
          <w:sz w:val="4"/>
        </w:rPr>
      </w:pPr>
      <w:r>
        <w:rPr>
          <w:noProof/>
          <w:sz w:val="4"/>
        </w:rPr>
        <w:lastRenderedPageBreak/>
        <mc:AlternateContent>
          <mc:Choice Requires="wpg">
            <w:drawing>
              <wp:anchor distT="0" distB="0" distL="0" distR="0" simplePos="0" relativeHeight="251659264" behindDoc="0" locked="0" layoutInCell="1" allowOverlap="1" wp14:anchorId="20063D5E" wp14:editId="2A6CF360">
                <wp:simplePos x="0" y="0"/>
                <wp:positionH relativeFrom="page">
                  <wp:posOffset>0</wp:posOffset>
                </wp:positionH>
                <wp:positionV relativeFrom="page">
                  <wp:posOffset>-2</wp:posOffset>
                </wp:positionV>
                <wp:extent cx="720090" cy="10440035"/>
                <wp:effectExtent l="0" t="0" r="0" b="0"/>
                <wp:wrapNone/>
                <wp:docPr id="947" name="Group 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0090" cy="10440035"/>
                          <a:chOff x="0" y="0"/>
                          <a:chExt cx="720090" cy="10440035"/>
                        </a:xfrm>
                      </wpg:grpSpPr>
                      <wps:wsp>
                        <wps:cNvPr id="948" name="Graphic 948"/>
                        <wps:cNvSpPr/>
                        <wps:spPr>
                          <a:xfrm>
                            <a:off x="716824" y="0"/>
                            <a:ext cx="1270" cy="1044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440035">
                                <a:moveTo>
                                  <a:pt x="0" y="0"/>
                                </a:moveTo>
                                <a:lnTo>
                                  <a:pt x="0" y="1043999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9CD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9" name="Graphic 949"/>
                        <wps:cNvSpPr/>
                        <wps:spPr>
                          <a:xfrm>
                            <a:off x="0" y="716823"/>
                            <a:ext cx="7169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915" h="6350">
                                <a:moveTo>
                                  <a:pt x="7168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716826" y="6350"/>
                                </a:lnTo>
                                <a:lnTo>
                                  <a:pt x="716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CD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0" name="Graphic 950"/>
                        <wps:cNvSpPr/>
                        <wps:spPr>
                          <a:xfrm>
                            <a:off x="176824" y="732698"/>
                            <a:ext cx="360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>
                                <a:moveTo>
                                  <a:pt x="0" y="0"/>
                                </a:moveTo>
                                <a:lnTo>
                                  <a:pt x="359994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E9CD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A7B64C" id="Group 947" o:spid="_x0000_s1026" style="position:absolute;margin-left:0;margin-top:0;width:56.7pt;height:822.05pt;z-index:251659264;mso-wrap-distance-left:0;mso-wrap-distance-right:0;mso-position-horizontal-relative:page;mso-position-vertical-relative:page" coordsize="7200,10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">
                <v:shape id="Graphic 948" o:spid="_x0000_s1027" style="position:absolute;left:7168;width:12;height:104400;visibility:visible;mso-wrap-style:square;v-text-anchor:top" coordsize="1270,10440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" path="m,l,10439996e" filled="f" strokecolor="#e9cd47" strokeweight=".5pt">
                  <v:path arrowok="t"/>
                </v:shape>
                <v:shape id="Graphic 949" o:spid="_x0000_s1028" style="position:absolute;top:7168;width:7169;height:63;visibility:visible;mso-wrap-style:square;v-text-anchor:top" coordsize="7169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" path="m716826,l,,,6350r716826,l716826,xe" fillcolor="#e9cd47" stroked="f">
                  <v:path arrowok="t"/>
                </v:shape>
                <v:shape id="Graphic 950" o:spid="_x0000_s1029" style="position:absolute;left:1768;top:7326;width:3600;height:13;visibility:visible;mso-wrap-style:square;v-text-anchor:top" coordsize="3600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" path="m,l359994,e" filled="f" strokecolor="#e9cd47" strokeweight="2pt">
                  <v:path arrowok="t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577" w:type="dxa"/>
        <w:tblBorders>
          <w:top w:val="single" w:sz="4" w:space="0" w:color="E9CD47"/>
          <w:left w:val="single" w:sz="4" w:space="0" w:color="E9CD47"/>
          <w:bottom w:val="single" w:sz="4" w:space="0" w:color="E9CD47"/>
          <w:right w:val="single" w:sz="4" w:space="0" w:color="E9CD47"/>
          <w:insideH w:val="single" w:sz="4" w:space="0" w:color="E9CD47"/>
          <w:insideV w:val="single" w:sz="4" w:space="0" w:color="E9CD47"/>
        </w:tblBorders>
        <w:tblLayout w:type="fixed"/>
        <w:tblLook w:val="01E0" w:firstRow="1" w:lastRow="1" w:firstColumn="1" w:lastColumn="1" w:noHBand="0" w:noVBand="0"/>
      </w:tblPr>
      <w:tblGrid>
        <w:gridCol w:w="4495"/>
        <w:gridCol w:w="4839"/>
      </w:tblGrid>
      <w:tr w:rsidR="002C3AFB" w14:paraId="08089D1C" w14:textId="77777777" w:rsidTr="008A131F">
        <w:trPr>
          <w:trHeight w:val="5217"/>
        </w:trPr>
        <w:tc>
          <w:tcPr>
            <w:tcW w:w="4495" w:type="dxa"/>
          </w:tcPr>
          <w:p w14:paraId="213A7A34" w14:textId="77777777" w:rsidR="002C3AFB" w:rsidRPr="002C3AFB" w:rsidRDefault="002C3AFB" w:rsidP="008A131F">
            <w:pPr>
              <w:pStyle w:val="TableParagraph"/>
              <w:spacing w:before="123" w:line="228" w:lineRule="auto"/>
              <w:ind w:right="1018"/>
              <w:rPr>
                <w:rFonts w:ascii="Tahoma" w:hAnsi="Tahoma"/>
                <w:b/>
                <w:sz w:val="21"/>
                <w:lang w:val="el-GR"/>
              </w:rPr>
            </w:pPr>
            <w:r w:rsidRPr="002C3AFB">
              <w:rPr>
                <w:rFonts w:ascii="Tahoma" w:hAnsi="Tahoma"/>
                <w:b/>
                <w:sz w:val="21"/>
                <w:lang w:val="el-GR"/>
              </w:rPr>
              <w:t>Συνδέσεις</w:t>
            </w:r>
            <w:r w:rsidRPr="002C3AFB">
              <w:rPr>
                <w:rFonts w:ascii="Tahoma" w:hAnsi="Tahoma"/>
                <w:b/>
                <w:spacing w:val="-14"/>
                <w:sz w:val="21"/>
                <w:lang w:val="el-GR"/>
              </w:rPr>
              <w:t xml:space="preserve"> </w:t>
            </w:r>
            <w:r w:rsidRPr="002C3AFB">
              <w:rPr>
                <w:rFonts w:ascii="Tahoma" w:hAnsi="Tahoma"/>
                <w:b/>
                <w:sz w:val="21"/>
                <w:lang w:val="el-GR"/>
              </w:rPr>
              <w:t>του</w:t>
            </w:r>
            <w:r w:rsidRPr="002C3AFB">
              <w:rPr>
                <w:rFonts w:ascii="Tahoma" w:hAnsi="Tahoma"/>
                <w:b/>
                <w:spacing w:val="-14"/>
                <w:sz w:val="21"/>
                <w:lang w:val="el-GR"/>
              </w:rPr>
              <w:t xml:space="preserve"> </w:t>
            </w:r>
            <w:r w:rsidRPr="002C3AFB">
              <w:rPr>
                <w:rFonts w:ascii="Tahoma" w:hAnsi="Tahoma"/>
                <w:b/>
                <w:sz w:val="21"/>
                <w:lang w:val="el-GR"/>
              </w:rPr>
              <w:t>στοιχείου</w:t>
            </w:r>
            <w:r w:rsidRPr="002C3AFB">
              <w:rPr>
                <w:rFonts w:ascii="Tahoma" w:hAnsi="Tahoma"/>
                <w:b/>
                <w:spacing w:val="-14"/>
                <w:sz w:val="21"/>
                <w:lang w:val="el-GR"/>
              </w:rPr>
              <w:t xml:space="preserve"> </w:t>
            </w:r>
            <w:r w:rsidRPr="002C3AFB">
              <w:rPr>
                <w:rFonts w:ascii="Tahoma" w:hAnsi="Tahoma"/>
                <w:b/>
                <w:sz w:val="21"/>
                <w:lang w:val="el-GR"/>
              </w:rPr>
              <w:t>με</w:t>
            </w:r>
            <w:r w:rsidRPr="002C3AFB">
              <w:rPr>
                <w:rFonts w:ascii="Tahoma" w:hAnsi="Tahoma"/>
                <w:b/>
                <w:spacing w:val="-14"/>
                <w:sz w:val="21"/>
                <w:lang w:val="el-GR"/>
              </w:rPr>
              <w:t xml:space="preserve"> </w:t>
            </w:r>
            <w:r w:rsidRPr="002C3AFB">
              <w:rPr>
                <w:rFonts w:ascii="Tahoma" w:hAnsi="Tahoma"/>
                <w:b/>
                <w:sz w:val="21"/>
                <w:lang w:val="el-GR"/>
              </w:rPr>
              <w:t xml:space="preserve">τον </w:t>
            </w:r>
            <w:hyperlink r:id="rId8">
              <w:proofErr w:type="spellStart"/>
              <w:r w:rsidRPr="002C3AFB">
                <w:rPr>
                  <w:rFonts w:ascii="Tahoma" w:hAnsi="Tahoma"/>
                  <w:b/>
                  <w:color w:val="00AEEF"/>
                  <w:spacing w:val="-4"/>
                  <w:sz w:val="21"/>
                  <w:u w:val="single" w:color="00AEEF"/>
                  <w:lang w:val="el-GR"/>
                </w:rPr>
                <w:t>Υποστόχο</w:t>
              </w:r>
              <w:proofErr w:type="spellEnd"/>
              <w:r w:rsidRPr="002C3AFB">
                <w:rPr>
                  <w:rFonts w:ascii="Tahoma" w:hAnsi="Tahoma"/>
                  <w:b/>
                  <w:color w:val="00AEEF"/>
                  <w:spacing w:val="-12"/>
                  <w:sz w:val="21"/>
                  <w:u w:val="single" w:color="00AEEF"/>
                  <w:lang w:val="el-GR"/>
                </w:rPr>
                <w:t xml:space="preserve"> </w:t>
              </w:r>
              <w:r w:rsidRPr="002C3AFB">
                <w:rPr>
                  <w:rFonts w:ascii="Tahoma" w:hAnsi="Tahoma"/>
                  <w:b/>
                  <w:color w:val="00AEEF"/>
                  <w:spacing w:val="-4"/>
                  <w:sz w:val="21"/>
                  <w:u w:val="single" w:color="00AEEF"/>
                  <w:lang w:val="el-GR"/>
                </w:rPr>
                <w:t>4.7</w:t>
              </w:r>
            </w:hyperlink>
            <w:r w:rsidRPr="002C3AFB">
              <w:rPr>
                <w:rFonts w:ascii="Tahoma" w:hAnsi="Tahoma"/>
                <w:b/>
                <w:color w:val="00AEEF"/>
                <w:spacing w:val="-11"/>
                <w:sz w:val="21"/>
                <w:lang w:val="el-GR"/>
              </w:rPr>
              <w:t xml:space="preserve"> </w:t>
            </w:r>
            <w:r w:rsidRPr="002C3AFB">
              <w:rPr>
                <w:rFonts w:ascii="Tahoma" w:hAnsi="Tahoma"/>
                <w:b/>
                <w:spacing w:val="-4"/>
                <w:sz w:val="21"/>
                <w:lang w:val="el-GR"/>
              </w:rPr>
              <w:t>των</w:t>
            </w:r>
            <w:r w:rsidRPr="002C3AFB">
              <w:rPr>
                <w:rFonts w:ascii="Tahoma" w:hAnsi="Tahoma"/>
                <w:b/>
                <w:spacing w:val="-12"/>
                <w:sz w:val="21"/>
                <w:lang w:val="el-GR"/>
              </w:rPr>
              <w:t xml:space="preserve"> </w:t>
            </w:r>
            <w:r w:rsidRPr="002C3AFB">
              <w:rPr>
                <w:rFonts w:ascii="Tahoma" w:hAnsi="Tahoma"/>
                <w:b/>
                <w:spacing w:val="-4"/>
                <w:sz w:val="21"/>
                <w:lang w:val="el-GR"/>
              </w:rPr>
              <w:t>17</w:t>
            </w:r>
            <w:r w:rsidRPr="002C3AFB">
              <w:rPr>
                <w:rFonts w:ascii="Tahoma" w:hAnsi="Tahoma"/>
                <w:b/>
                <w:spacing w:val="-11"/>
                <w:sz w:val="21"/>
                <w:lang w:val="el-GR"/>
              </w:rPr>
              <w:t xml:space="preserve"> </w:t>
            </w:r>
            <w:r w:rsidRPr="002C3AFB">
              <w:rPr>
                <w:rFonts w:ascii="Tahoma" w:hAnsi="Tahoma"/>
                <w:b/>
                <w:spacing w:val="-4"/>
                <w:sz w:val="21"/>
                <w:lang w:val="el-GR"/>
              </w:rPr>
              <w:t>Στόχων</w:t>
            </w:r>
            <w:r w:rsidRPr="002C3AFB">
              <w:rPr>
                <w:rFonts w:ascii="Tahoma" w:hAnsi="Tahoma"/>
                <w:b/>
                <w:spacing w:val="-11"/>
                <w:sz w:val="21"/>
                <w:lang w:val="el-GR"/>
              </w:rPr>
              <w:t xml:space="preserve"> </w:t>
            </w:r>
            <w:r w:rsidRPr="002C3AFB">
              <w:rPr>
                <w:rFonts w:ascii="Tahoma" w:hAnsi="Tahoma"/>
                <w:b/>
                <w:spacing w:val="-4"/>
                <w:sz w:val="21"/>
                <w:lang w:val="el-GR"/>
              </w:rPr>
              <w:t xml:space="preserve">για </w:t>
            </w:r>
            <w:r w:rsidRPr="002C3AFB">
              <w:rPr>
                <w:rFonts w:ascii="Tahoma" w:hAnsi="Tahoma"/>
                <w:b/>
                <w:sz w:val="21"/>
                <w:lang w:val="el-GR"/>
              </w:rPr>
              <w:t>τη Βιώσιμη Ανάπτυξη</w:t>
            </w:r>
          </w:p>
          <w:p w14:paraId="5B6EEF89" w14:textId="77777777" w:rsidR="002C3AFB" w:rsidRPr="002C3AFB" w:rsidRDefault="002C3AFB" w:rsidP="008A131F">
            <w:pPr>
              <w:pStyle w:val="TableParagraph"/>
              <w:spacing w:before="238" w:line="225" w:lineRule="auto"/>
              <w:ind w:right="156"/>
              <w:jc w:val="both"/>
              <w:rPr>
                <w:sz w:val="21"/>
                <w:lang w:val="el-GR"/>
              </w:rPr>
            </w:pPr>
            <w:r w:rsidRPr="002C3AFB">
              <w:rPr>
                <w:sz w:val="21"/>
                <w:lang w:val="el-GR"/>
              </w:rPr>
              <w:t>Έως</w:t>
            </w:r>
            <w:r w:rsidRPr="002C3AFB">
              <w:rPr>
                <w:spacing w:val="-19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το</w:t>
            </w:r>
            <w:r w:rsidRPr="002C3AFB">
              <w:rPr>
                <w:spacing w:val="-18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2030,</w:t>
            </w:r>
            <w:r w:rsidRPr="002C3AFB">
              <w:rPr>
                <w:spacing w:val="-19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ο</w:t>
            </w:r>
            <w:r w:rsidRPr="002C3AFB">
              <w:rPr>
                <w:spacing w:val="-18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στόχος</w:t>
            </w:r>
            <w:r w:rsidRPr="002C3AFB">
              <w:rPr>
                <w:spacing w:val="-19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4/υποστόχος</w:t>
            </w:r>
            <w:r w:rsidRPr="002C3AFB">
              <w:rPr>
                <w:spacing w:val="-18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4.7 επιδιώκει να διασφαλίσει ότι όλοι οι εκ- παιδευόμενοι</w:t>
            </w:r>
            <w:r w:rsidRPr="002C3AFB">
              <w:rPr>
                <w:spacing w:val="-1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θα</w:t>
            </w:r>
            <w:r w:rsidRPr="002C3AFB">
              <w:rPr>
                <w:spacing w:val="-1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αποκτήσουν</w:t>
            </w:r>
            <w:r w:rsidRPr="002C3AFB">
              <w:rPr>
                <w:spacing w:val="-1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 xml:space="preserve">τη </w:t>
            </w:r>
            <w:r w:rsidRPr="002C3AFB">
              <w:rPr>
                <w:rFonts w:ascii="Tahoma" w:hAnsi="Tahoma"/>
                <w:b/>
                <w:sz w:val="21"/>
                <w:lang w:val="el-GR"/>
              </w:rPr>
              <w:t xml:space="preserve">γνώση </w:t>
            </w:r>
            <w:r w:rsidRPr="002C3AFB">
              <w:rPr>
                <w:spacing w:val="-2"/>
                <w:sz w:val="21"/>
                <w:lang w:val="el-GR"/>
              </w:rPr>
              <w:t>και</w:t>
            </w:r>
            <w:r w:rsidRPr="002C3AFB">
              <w:rPr>
                <w:spacing w:val="-17"/>
                <w:sz w:val="21"/>
                <w:lang w:val="el-GR"/>
              </w:rPr>
              <w:t xml:space="preserve"> </w:t>
            </w:r>
            <w:r w:rsidRPr="002C3AFB">
              <w:rPr>
                <w:spacing w:val="-2"/>
                <w:sz w:val="21"/>
                <w:lang w:val="el-GR"/>
              </w:rPr>
              <w:t>θα</w:t>
            </w:r>
            <w:r w:rsidRPr="002C3AFB">
              <w:rPr>
                <w:spacing w:val="-16"/>
                <w:sz w:val="21"/>
                <w:lang w:val="el-GR"/>
              </w:rPr>
              <w:t xml:space="preserve"> </w:t>
            </w:r>
            <w:r w:rsidRPr="002C3AFB">
              <w:rPr>
                <w:spacing w:val="-2"/>
                <w:sz w:val="21"/>
                <w:lang w:val="el-GR"/>
              </w:rPr>
              <w:t>καλλιεργήσουν</w:t>
            </w:r>
            <w:r w:rsidRPr="002C3AFB">
              <w:rPr>
                <w:spacing w:val="-17"/>
                <w:sz w:val="21"/>
                <w:lang w:val="el-GR"/>
              </w:rPr>
              <w:t xml:space="preserve"> </w:t>
            </w:r>
            <w:r w:rsidRPr="002C3AFB">
              <w:rPr>
                <w:spacing w:val="-2"/>
                <w:sz w:val="21"/>
                <w:lang w:val="el-GR"/>
              </w:rPr>
              <w:t>τις</w:t>
            </w:r>
            <w:r w:rsidRPr="002C3AFB">
              <w:rPr>
                <w:spacing w:val="-16"/>
                <w:sz w:val="21"/>
                <w:lang w:val="el-GR"/>
              </w:rPr>
              <w:t xml:space="preserve"> </w:t>
            </w:r>
            <w:r w:rsidRPr="002C3AFB">
              <w:rPr>
                <w:rFonts w:ascii="Tahoma" w:hAnsi="Tahoma"/>
                <w:b/>
                <w:spacing w:val="-2"/>
                <w:sz w:val="21"/>
                <w:lang w:val="el-GR"/>
              </w:rPr>
              <w:t>δεξιότητες</w:t>
            </w:r>
            <w:r w:rsidRPr="002C3AFB">
              <w:rPr>
                <w:rFonts w:ascii="Tahoma" w:hAnsi="Tahoma"/>
                <w:b/>
                <w:spacing w:val="-14"/>
                <w:sz w:val="21"/>
                <w:lang w:val="el-GR"/>
              </w:rPr>
              <w:t xml:space="preserve"> </w:t>
            </w:r>
            <w:r w:rsidRPr="002C3AFB">
              <w:rPr>
                <w:spacing w:val="-2"/>
                <w:sz w:val="21"/>
                <w:lang w:val="el-GR"/>
              </w:rPr>
              <w:t xml:space="preserve">που </w:t>
            </w:r>
            <w:r w:rsidRPr="002C3AFB">
              <w:rPr>
                <w:sz w:val="21"/>
                <w:lang w:val="el-GR"/>
              </w:rPr>
              <w:t>χρειάζονται</w:t>
            </w:r>
            <w:r w:rsidRPr="002C3AFB">
              <w:rPr>
                <w:spacing w:val="-19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για</w:t>
            </w:r>
            <w:r w:rsidRPr="002C3AFB">
              <w:rPr>
                <w:spacing w:val="-18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να</w:t>
            </w:r>
            <w:r w:rsidRPr="002C3AFB">
              <w:rPr>
                <w:spacing w:val="-19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προάγουν</w:t>
            </w:r>
            <w:r w:rsidRPr="002C3AFB">
              <w:rPr>
                <w:spacing w:val="-18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τη</w:t>
            </w:r>
            <w:r w:rsidRPr="002C3AFB">
              <w:rPr>
                <w:spacing w:val="-19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βιώσιμη ανάπτυξη,</w:t>
            </w:r>
            <w:r w:rsidRPr="002C3AFB">
              <w:rPr>
                <w:spacing w:val="-13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μεταξύ</w:t>
            </w:r>
            <w:r w:rsidRPr="002C3AFB">
              <w:rPr>
                <w:spacing w:val="-13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άλλων,</w:t>
            </w:r>
            <w:r w:rsidRPr="002C3AFB">
              <w:rPr>
                <w:spacing w:val="-13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μέσω:</w:t>
            </w:r>
          </w:p>
          <w:p w14:paraId="49E84205" w14:textId="77777777" w:rsidR="002C3AFB" w:rsidRPr="002C3AFB" w:rsidRDefault="002C3AFB" w:rsidP="008A131F">
            <w:pPr>
              <w:pStyle w:val="TableParagraph"/>
              <w:spacing w:before="58" w:line="225" w:lineRule="auto"/>
              <w:ind w:right="158"/>
              <w:jc w:val="both"/>
              <w:rPr>
                <w:sz w:val="21"/>
                <w:lang w:val="el-GR"/>
              </w:rPr>
            </w:pPr>
            <w:r w:rsidRPr="002C3AFB">
              <w:rPr>
                <w:sz w:val="21"/>
                <w:lang w:val="el-GR"/>
              </w:rPr>
              <w:t>α)</w:t>
            </w:r>
            <w:r w:rsidRPr="002C3AFB">
              <w:rPr>
                <w:spacing w:val="-7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της</w:t>
            </w:r>
            <w:r w:rsidRPr="002C3AFB">
              <w:rPr>
                <w:spacing w:val="-7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εκπαίδευσης</w:t>
            </w:r>
            <w:r w:rsidRPr="002C3AFB">
              <w:rPr>
                <w:spacing w:val="-7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για</w:t>
            </w:r>
            <w:r w:rsidRPr="002C3AFB">
              <w:rPr>
                <w:spacing w:val="-7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τη</w:t>
            </w:r>
            <w:r w:rsidRPr="002C3AFB">
              <w:rPr>
                <w:spacing w:val="-7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βιώσιμη</w:t>
            </w:r>
            <w:r w:rsidRPr="002C3AFB">
              <w:rPr>
                <w:spacing w:val="-7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 xml:space="preserve">ανά- </w:t>
            </w:r>
            <w:proofErr w:type="spellStart"/>
            <w:r w:rsidRPr="002C3AFB">
              <w:rPr>
                <w:spacing w:val="-6"/>
                <w:sz w:val="21"/>
                <w:lang w:val="el-GR"/>
              </w:rPr>
              <w:t>πτυξη</w:t>
            </w:r>
            <w:proofErr w:type="spellEnd"/>
            <w:r w:rsidRPr="002C3AFB">
              <w:rPr>
                <w:spacing w:val="-12"/>
                <w:sz w:val="21"/>
                <w:lang w:val="el-GR"/>
              </w:rPr>
              <w:t xml:space="preserve"> </w:t>
            </w:r>
            <w:r w:rsidRPr="002C3AFB">
              <w:rPr>
                <w:spacing w:val="-6"/>
                <w:sz w:val="21"/>
                <w:lang w:val="el-GR"/>
              </w:rPr>
              <w:t>και</w:t>
            </w:r>
            <w:r w:rsidRPr="002C3AFB">
              <w:rPr>
                <w:spacing w:val="-12"/>
                <w:sz w:val="21"/>
                <w:lang w:val="el-GR"/>
              </w:rPr>
              <w:t xml:space="preserve"> </w:t>
            </w:r>
            <w:r w:rsidRPr="002C3AFB">
              <w:rPr>
                <w:spacing w:val="-6"/>
                <w:sz w:val="21"/>
                <w:lang w:val="el-GR"/>
              </w:rPr>
              <w:t>τον</w:t>
            </w:r>
            <w:r w:rsidRPr="002C3AFB">
              <w:rPr>
                <w:spacing w:val="-12"/>
                <w:sz w:val="21"/>
                <w:lang w:val="el-GR"/>
              </w:rPr>
              <w:t xml:space="preserve"> </w:t>
            </w:r>
            <w:r w:rsidRPr="002C3AFB">
              <w:rPr>
                <w:spacing w:val="-6"/>
                <w:sz w:val="21"/>
                <w:lang w:val="el-GR"/>
              </w:rPr>
              <w:t>βιώσιμο</w:t>
            </w:r>
            <w:r w:rsidRPr="002C3AFB">
              <w:rPr>
                <w:spacing w:val="-12"/>
                <w:sz w:val="21"/>
                <w:lang w:val="el-GR"/>
              </w:rPr>
              <w:t xml:space="preserve"> </w:t>
            </w:r>
            <w:r w:rsidRPr="002C3AFB">
              <w:rPr>
                <w:spacing w:val="-6"/>
                <w:sz w:val="21"/>
                <w:lang w:val="el-GR"/>
              </w:rPr>
              <w:t>τρόπο</w:t>
            </w:r>
            <w:r w:rsidRPr="002C3AFB">
              <w:rPr>
                <w:spacing w:val="-12"/>
                <w:sz w:val="21"/>
                <w:lang w:val="el-GR"/>
              </w:rPr>
              <w:t xml:space="preserve"> </w:t>
            </w:r>
            <w:r w:rsidRPr="002C3AFB">
              <w:rPr>
                <w:spacing w:val="-6"/>
                <w:sz w:val="21"/>
                <w:lang w:val="el-GR"/>
              </w:rPr>
              <w:t>ζωής,</w:t>
            </w:r>
            <w:r w:rsidRPr="002C3AFB">
              <w:rPr>
                <w:spacing w:val="-12"/>
                <w:sz w:val="21"/>
                <w:lang w:val="el-GR"/>
              </w:rPr>
              <w:t xml:space="preserve"> </w:t>
            </w:r>
            <w:r w:rsidRPr="002C3AFB">
              <w:rPr>
                <w:spacing w:val="-6"/>
                <w:sz w:val="21"/>
                <w:lang w:val="el-GR"/>
              </w:rPr>
              <w:t>τα</w:t>
            </w:r>
            <w:r w:rsidRPr="002C3AFB">
              <w:rPr>
                <w:spacing w:val="-12"/>
                <w:sz w:val="21"/>
                <w:lang w:val="el-GR"/>
              </w:rPr>
              <w:t xml:space="preserve"> </w:t>
            </w:r>
            <w:r w:rsidRPr="002C3AFB">
              <w:rPr>
                <w:spacing w:val="-6"/>
                <w:sz w:val="21"/>
                <w:lang w:val="el-GR"/>
              </w:rPr>
              <w:t xml:space="preserve">αν- </w:t>
            </w:r>
            <w:proofErr w:type="spellStart"/>
            <w:r w:rsidRPr="002C3AFB">
              <w:rPr>
                <w:spacing w:val="-2"/>
                <w:sz w:val="21"/>
                <w:lang w:val="el-GR"/>
              </w:rPr>
              <w:t>θρώπινα</w:t>
            </w:r>
            <w:proofErr w:type="spellEnd"/>
            <w:r w:rsidRPr="002C3AFB">
              <w:rPr>
                <w:spacing w:val="-17"/>
                <w:sz w:val="21"/>
                <w:lang w:val="el-GR"/>
              </w:rPr>
              <w:t xml:space="preserve"> </w:t>
            </w:r>
            <w:r w:rsidRPr="002C3AFB">
              <w:rPr>
                <w:spacing w:val="-2"/>
                <w:sz w:val="21"/>
                <w:lang w:val="el-GR"/>
              </w:rPr>
              <w:t>δικαιώματα</w:t>
            </w:r>
            <w:r w:rsidRPr="002C3AFB">
              <w:rPr>
                <w:spacing w:val="-16"/>
                <w:sz w:val="21"/>
                <w:lang w:val="el-GR"/>
              </w:rPr>
              <w:t xml:space="preserve"> </w:t>
            </w:r>
            <w:r w:rsidRPr="002C3AFB">
              <w:rPr>
                <w:spacing w:val="-2"/>
                <w:sz w:val="21"/>
                <w:lang w:val="el-GR"/>
              </w:rPr>
              <w:t>και</w:t>
            </w:r>
            <w:r w:rsidRPr="002C3AFB">
              <w:rPr>
                <w:spacing w:val="-17"/>
                <w:sz w:val="21"/>
                <w:lang w:val="el-GR"/>
              </w:rPr>
              <w:t xml:space="preserve"> </w:t>
            </w:r>
            <w:r w:rsidRPr="002C3AFB">
              <w:rPr>
                <w:spacing w:val="-2"/>
                <w:sz w:val="21"/>
                <w:lang w:val="el-GR"/>
              </w:rPr>
              <w:t>την</w:t>
            </w:r>
            <w:r w:rsidRPr="002C3AFB">
              <w:rPr>
                <w:spacing w:val="-16"/>
                <w:sz w:val="21"/>
                <w:lang w:val="el-GR"/>
              </w:rPr>
              <w:t xml:space="preserve"> </w:t>
            </w:r>
            <w:r w:rsidRPr="002C3AFB">
              <w:rPr>
                <w:spacing w:val="-2"/>
                <w:sz w:val="21"/>
                <w:lang w:val="el-GR"/>
              </w:rPr>
              <w:t>ισότητα</w:t>
            </w:r>
            <w:r w:rsidRPr="002C3AFB">
              <w:rPr>
                <w:spacing w:val="-17"/>
                <w:sz w:val="21"/>
                <w:lang w:val="el-GR"/>
              </w:rPr>
              <w:t xml:space="preserve"> </w:t>
            </w:r>
            <w:r w:rsidRPr="002C3AFB">
              <w:rPr>
                <w:spacing w:val="-2"/>
                <w:sz w:val="21"/>
                <w:lang w:val="el-GR"/>
              </w:rPr>
              <w:t>των φύλων,</w:t>
            </w:r>
          </w:p>
          <w:p w14:paraId="6E399F31" w14:textId="77777777" w:rsidR="002C3AFB" w:rsidRPr="002C3AFB" w:rsidRDefault="002C3AFB" w:rsidP="008A131F">
            <w:pPr>
              <w:pStyle w:val="TableParagraph"/>
              <w:spacing w:before="57" w:line="225" w:lineRule="auto"/>
              <w:ind w:right="156"/>
              <w:jc w:val="both"/>
              <w:rPr>
                <w:sz w:val="21"/>
                <w:lang w:val="el-GR"/>
              </w:rPr>
            </w:pPr>
            <w:r w:rsidRPr="002C3AFB">
              <w:rPr>
                <w:spacing w:val="-6"/>
                <w:sz w:val="21"/>
                <w:lang w:val="el-GR"/>
              </w:rPr>
              <w:t>β)</w:t>
            </w:r>
            <w:r w:rsidRPr="002C3AFB">
              <w:rPr>
                <w:spacing w:val="-12"/>
                <w:sz w:val="21"/>
                <w:lang w:val="el-GR"/>
              </w:rPr>
              <w:t xml:space="preserve"> </w:t>
            </w:r>
            <w:r w:rsidRPr="002C3AFB">
              <w:rPr>
                <w:spacing w:val="-6"/>
                <w:sz w:val="21"/>
                <w:lang w:val="el-GR"/>
              </w:rPr>
              <w:t>της</w:t>
            </w:r>
            <w:r w:rsidRPr="002C3AFB">
              <w:rPr>
                <w:spacing w:val="-12"/>
                <w:sz w:val="21"/>
                <w:lang w:val="el-GR"/>
              </w:rPr>
              <w:t xml:space="preserve"> </w:t>
            </w:r>
            <w:r w:rsidRPr="002C3AFB">
              <w:rPr>
                <w:spacing w:val="-6"/>
                <w:sz w:val="21"/>
                <w:lang w:val="el-GR"/>
              </w:rPr>
              <w:t>προαγωγής</w:t>
            </w:r>
            <w:r w:rsidRPr="002C3AFB">
              <w:rPr>
                <w:spacing w:val="-11"/>
                <w:sz w:val="21"/>
                <w:lang w:val="el-GR"/>
              </w:rPr>
              <w:t xml:space="preserve"> </w:t>
            </w:r>
            <w:r w:rsidRPr="002C3AFB">
              <w:rPr>
                <w:spacing w:val="-6"/>
                <w:sz w:val="21"/>
                <w:lang w:val="el-GR"/>
              </w:rPr>
              <w:t>της</w:t>
            </w:r>
            <w:r w:rsidRPr="002C3AFB">
              <w:rPr>
                <w:spacing w:val="-12"/>
                <w:sz w:val="21"/>
                <w:lang w:val="el-GR"/>
              </w:rPr>
              <w:t xml:space="preserve"> </w:t>
            </w:r>
            <w:r w:rsidRPr="002C3AFB">
              <w:rPr>
                <w:spacing w:val="-6"/>
                <w:sz w:val="21"/>
                <w:lang w:val="el-GR"/>
              </w:rPr>
              <w:t>κουλτούρας</w:t>
            </w:r>
            <w:r w:rsidRPr="002C3AFB">
              <w:rPr>
                <w:spacing w:val="-12"/>
                <w:sz w:val="21"/>
                <w:lang w:val="el-GR"/>
              </w:rPr>
              <w:t xml:space="preserve"> </w:t>
            </w:r>
            <w:r w:rsidRPr="002C3AFB">
              <w:rPr>
                <w:spacing w:val="-6"/>
                <w:sz w:val="21"/>
                <w:lang w:val="el-GR"/>
              </w:rPr>
              <w:t>της</w:t>
            </w:r>
            <w:r w:rsidRPr="002C3AFB">
              <w:rPr>
                <w:spacing w:val="-12"/>
                <w:sz w:val="21"/>
                <w:lang w:val="el-GR"/>
              </w:rPr>
              <w:t xml:space="preserve"> </w:t>
            </w:r>
            <w:r w:rsidRPr="002C3AFB">
              <w:rPr>
                <w:spacing w:val="-6"/>
                <w:sz w:val="21"/>
                <w:lang w:val="el-GR"/>
              </w:rPr>
              <w:t xml:space="preserve">ει- </w:t>
            </w:r>
            <w:proofErr w:type="spellStart"/>
            <w:r w:rsidRPr="002C3AFB">
              <w:rPr>
                <w:spacing w:val="-2"/>
                <w:sz w:val="21"/>
                <w:lang w:val="el-GR"/>
              </w:rPr>
              <w:t>ρήνης</w:t>
            </w:r>
            <w:proofErr w:type="spellEnd"/>
            <w:r w:rsidRPr="002C3AFB">
              <w:rPr>
                <w:spacing w:val="-17"/>
                <w:sz w:val="21"/>
                <w:lang w:val="el-GR"/>
              </w:rPr>
              <w:t xml:space="preserve"> </w:t>
            </w:r>
            <w:r w:rsidRPr="002C3AFB">
              <w:rPr>
                <w:spacing w:val="-2"/>
                <w:sz w:val="21"/>
                <w:lang w:val="el-GR"/>
              </w:rPr>
              <w:t>και</w:t>
            </w:r>
            <w:r w:rsidRPr="002C3AFB">
              <w:rPr>
                <w:spacing w:val="-16"/>
                <w:sz w:val="21"/>
                <w:lang w:val="el-GR"/>
              </w:rPr>
              <w:t xml:space="preserve"> </w:t>
            </w:r>
            <w:r w:rsidRPr="002C3AFB">
              <w:rPr>
                <w:spacing w:val="-2"/>
                <w:sz w:val="21"/>
                <w:lang w:val="el-GR"/>
              </w:rPr>
              <w:t>της</w:t>
            </w:r>
            <w:r w:rsidRPr="002C3AFB">
              <w:rPr>
                <w:spacing w:val="-17"/>
                <w:sz w:val="21"/>
                <w:lang w:val="el-GR"/>
              </w:rPr>
              <w:t xml:space="preserve"> </w:t>
            </w:r>
            <w:r w:rsidRPr="002C3AFB">
              <w:rPr>
                <w:spacing w:val="-2"/>
                <w:sz w:val="21"/>
                <w:lang w:val="el-GR"/>
              </w:rPr>
              <w:t>μη</w:t>
            </w:r>
            <w:r w:rsidRPr="002C3AFB">
              <w:rPr>
                <w:spacing w:val="-16"/>
                <w:sz w:val="21"/>
                <w:lang w:val="el-GR"/>
              </w:rPr>
              <w:t xml:space="preserve"> </w:t>
            </w:r>
            <w:r w:rsidRPr="002C3AFB">
              <w:rPr>
                <w:spacing w:val="-2"/>
                <w:sz w:val="21"/>
                <w:lang w:val="el-GR"/>
              </w:rPr>
              <w:t>βίας</w:t>
            </w:r>
            <w:r w:rsidRPr="002C3AFB">
              <w:rPr>
                <w:spacing w:val="-17"/>
                <w:sz w:val="21"/>
                <w:lang w:val="el-GR"/>
              </w:rPr>
              <w:t xml:space="preserve"> </w:t>
            </w:r>
            <w:r w:rsidRPr="002C3AFB">
              <w:rPr>
                <w:spacing w:val="-2"/>
                <w:sz w:val="21"/>
                <w:lang w:val="el-GR"/>
              </w:rPr>
              <w:t>και</w:t>
            </w:r>
            <w:r w:rsidRPr="002C3AFB">
              <w:rPr>
                <w:spacing w:val="-16"/>
                <w:sz w:val="21"/>
                <w:lang w:val="el-GR"/>
              </w:rPr>
              <w:t xml:space="preserve"> </w:t>
            </w:r>
            <w:r w:rsidRPr="002C3AFB">
              <w:rPr>
                <w:spacing w:val="-2"/>
                <w:sz w:val="21"/>
                <w:lang w:val="el-GR"/>
              </w:rPr>
              <w:t>της</w:t>
            </w:r>
            <w:r w:rsidRPr="002C3AFB">
              <w:rPr>
                <w:spacing w:val="-17"/>
                <w:sz w:val="21"/>
                <w:lang w:val="el-GR"/>
              </w:rPr>
              <w:t xml:space="preserve"> </w:t>
            </w:r>
            <w:r w:rsidRPr="002C3AFB">
              <w:rPr>
                <w:spacing w:val="-2"/>
                <w:sz w:val="21"/>
                <w:lang w:val="el-GR"/>
              </w:rPr>
              <w:t xml:space="preserve">ταυτότητας </w:t>
            </w:r>
            <w:r w:rsidRPr="002C3AFB">
              <w:rPr>
                <w:sz w:val="21"/>
                <w:lang w:val="el-GR"/>
              </w:rPr>
              <w:t>του παγκόσμιου πολίτη,</w:t>
            </w:r>
          </w:p>
          <w:p w14:paraId="339D11CA" w14:textId="77777777" w:rsidR="002C3AFB" w:rsidRPr="002C3AFB" w:rsidRDefault="002C3AFB" w:rsidP="008A131F">
            <w:pPr>
              <w:pStyle w:val="TableParagraph"/>
              <w:spacing w:before="57" w:line="225" w:lineRule="auto"/>
              <w:ind w:right="479"/>
              <w:rPr>
                <w:sz w:val="21"/>
                <w:lang w:val="el-GR"/>
              </w:rPr>
            </w:pPr>
            <w:r w:rsidRPr="002C3AFB">
              <w:rPr>
                <w:sz w:val="21"/>
                <w:lang w:val="el-GR"/>
              </w:rPr>
              <w:t>γ)</w:t>
            </w:r>
            <w:r w:rsidRPr="002C3AFB">
              <w:rPr>
                <w:spacing w:val="-11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της</w:t>
            </w:r>
            <w:r w:rsidRPr="002C3AFB">
              <w:rPr>
                <w:spacing w:val="-11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αναγνώρισης</w:t>
            </w:r>
            <w:r w:rsidRPr="002C3AFB">
              <w:rPr>
                <w:spacing w:val="-11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της</w:t>
            </w:r>
            <w:r w:rsidRPr="002C3AFB">
              <w:rPr>
                <w:spacing w:val="-11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 xml:space="preserve">πολιτιστικής </w:t>
            </w:r>
            <w:r w:rsidRPr="002C3AFB">
              <w:rPr>
                <w:spacing w:val="-2"/>
                <w:sz w:val="21"/>
                <w:lang w:val="el-GR"/>
              </w:rPr>
              <w:t>ποικιλομορφίας</w:t>
            </w:r>
            <w:r w:rsidRPr="002C3AFB">
              <w:rPr>
                <w:spacing w:val="-17"/>
                <w:sz w:val="21"/>
                <w:lang w:val="el-GR"/>
              </w:rPr>
              <w:t xml:space="preserve"> </w:t>
            </w:r>
            <w:r w:rsidRPr="002C3AFB">
              <w:rPr>
                <w:spacing w:val="-2"/>
                <w:sz w:val="21"/>
                <w:lang w:val="el-GR"/>
              </w:rPr>
              <w:t>και</w:t>
            </w:r>
            <w:r w:rsidRPr="002C3AFB">
              <w:rPr>
                <w:spacing w:val="-16"/>
                <w:sz w:val="21"/>
                <w:lang w:val="el-GR"/>
              </w:rPr>
              <w:t xml:space="preserve"> </w:t>
            </w:r>
            <w:r w:rsidRPr="002C3AFB">
              <w:rPr>
                <w:spacing w:val="-2"/>
                <w:sz w:val="21"/>
                <w:lang w:val="el-GR"/>
              </w:rPr>
              <w:t>της</w:t>
            </w:r>
            <w:r w:rsidRPr="002C3AFB">
              <w:rPr>
                <w:spacing w:val="-17"/>
                <w:sz w:val="21"/>
                <w:lang w:val="el-GR"/>
              </w:rPr>
              <w:t xml:space="preserve"> </w:t>
            </w:r>
            <w:r w:rsidRPr="002C3AFB">
              <w:rPr>
                <w:spacing w:val="-2"/>
                <w:sz w:val="21"/>
                <w:lang w:val="el-GR"/>
              </w:rPr>
              <w:t>συμβολής</w:t>
            </w:r>
            <w:r w:rsidRPr="002C3AFB">
              <w:rPr>
                <w:spacing w:val="-16"/>
                <w:sz w:val="21"/>
                <w:lang w:val="el-GR"/>
              </w:rPr>
              <w:t xml:space="preserve"> </w:t>
            </w:r>
            <w:r w:rsidRPr="002C3AFB">
              <w:rPr>
                <w:spacing w:val="-2"/>
                <w:sz w:val="21"/>
                <w:lang w:val="el-GR"/>
              </w:rPr>
              <w:t xml:space="preserve">του </w:t>
            </w:r>
            <w:r w:rsidRPr="002C3AFB">
              <w:rPr>
                <w:sz w:val="21"/>
                <w:lang w:val="el-GR"/>
              </w:rPr>
              <w:t>πολιτισμού στη βιώσιμη ανάπτυξη.</w:t>
            </w:r>
          </w:p>
        </w:tc>
        <w:tc>
          <w:tcPr>
            <w:tcW w:w="4839" w:type="dxa"/>
          </w:tcPr>
          <w:p w14:paraId="2BC036F2" w14:textId="77777777" w:rsidR="002C3AFB" w:rsidRPr="002C3AFB" w:rsidRDefault="002C3AFB" w:rsidP="008A131F">
            <w:pPr>
              <w:pStyle w:val="TableParagraph"/>
              <w:ind w:left="0"/>
              <w:rPr>
                <w:rFonts w:ascii="Times New Roman"/>
                <w:sz w:val="20"/>
                <w:lang w:val="el-GR"/>
              </w:rPr>
            </w:pPr>
          </w:p>
        </w:tc>
      </w:tr>
      <w:tr w:rsidR="002C3AFB" w14:paraId="57260E7B" w14:textId="77777777" w:rsidTr="008A131F">
        <w:trPr>
          <w:trHeight w:val="8804"/>
        </w:trPr>
        <w:tc>
          <w:tcPr>
            <w:tcW w:w="4495" w:type="dxa"/>
          </w:tcPr>
          <w:p w14:paraId="4D8001AE" w14:textId="77777777" w:rsidR="002C3AFB" w:rsidRPr="002C3AFB" w:rsidRDefault="002C3AFB" w:rsidP="008A131F">
            <w:pPr>
              <w:pStyle w:val="TableParagraph"/>
              <w:spacing w:before="123" w:line="228" w:lineRule="auto"/>
              <w:ind w:right="158"/>
              <w:jc w:val="both"/>
              <w:rPr>
                <w:rFonts w:ascii="Tahoma" w:hAnsi="Tahoma"/>
                <w:b/>
                <w:sz w:val="21"/>
                <w:lang w:val="el-GR"/>
              </w:rPr>
            </w:pPr>
            <w:r w:rsidRPr="002C3AFB">
              <w:rPr>
                <w:rFonts w:ascii="Tahoma" w:hAnsi="Tahoma"/>
                <w:b/>
                <w:sz w:val="21"/>
                <w:lang w:val="el-GR"/>
              </w:rPr>
              <w:t xml:space="preserve">Σύνδεση με τους </w:t>
            </w:r>
            <w:hyperlink r:id="rId9">
              <w:r w:rsidRPr="002C3AFB">
                <w:rPr>
                  <w:rFonts w:ascii="Tahoma" w:hAnsi="Tahoma"/>
                  <w:b/>
                  <w:color w:val="00AEEF"/>
                  <w:sz w:val="21"/>
                  <w:lang w:val="el-GR"/>
                </w:rPr>
                <w:t xml:space="preserve">οριζόντιους </w:t>
              </w:r>
              <w:proofErr w:type="spellStart"/>
              <w:r w:rsidRPr="002C3AFB">
                <w:rPr>
                  <w:rFonts w:ascii="Tahoma" w:hAnsi="Tahoma"/>
                  <w:b/>
                  <w:color w:val="00AEEF"/>
                  <w:sz w:val="21"/>
                  <w:lang w:val="el-GR"/>
                </w:rPr>
                <w:t>προσα</w:t>
              </w:r>
              <w:proofErr w:type="spellEnd"/>
              <w:r w:rsidRPr="002C3AFB">
                <w:rPr>
                  <w:rFonts w:ascii="Tahoma" w:hAnsi="Tahoma"/>
                  <w:b/>
                  <w:color w:val="00AEEF"/>
                  <w:sz w:val="21"/>
                  <w:lang w:val="el-GR"/>
                </w:rPr>
                <w:t>-</w:t>
              </w:r>
            </w:hyperlink>
            <w:r w:rsidRPr="002C3AFB">
              <w:rPr>
                <w:rFonts w:ascii="Tahoma" w:hAnsi="Tahoma"/>
                <w:b/>
                <w:color w:val="00AEEF"/>
                <w:sz w:val="21"/>
                <w:lang w:val="el-GR"/>
              </w:rPr>
              <w:t xml:space="preserve"> </w:t>
            </w:r>
            <w:hyperlink r:id="rId10">
              <w:proofErr w:type="spellStart"/>
              <w:r w:rsidRPr="002C3AFB">
                <w:rPr>
                  <w:rFonts w:ascii="Tahoma" w:hAnsi="Tahoma"/>
                  <w:b/>
                  <w:color w:val="00AEEF"/>
                  <w:sz w:val="21"/>
                  <w:lang w:val="el-GR"/>
                </w:rPr>
                <w:t>νατολισμούς</w:t>
              </w:r>
              <w:proofErr w:type="spellEnd"/>
              <w:r w:rsidRPr="002C3AFB">
                <w:rPr>
                  <w:rFonts w:ascii="Tahoma" w:hAnsi="Tahoma"/>
                  <w:b/>
                  <w:color w:val="00AEEF"/>
                  <w:sz w:val="21"/>
                  <w:lang w:val="el-GR"/>
                </w:rPr>
                <w:t xml:space="preserve"> των Νέων Προγραμμάτων</w:t>
              </w:r>
            </w:hyperlink>
            <w:r w:rsidRPr="002C3AFB">
              <w:rPr>
                <w:rFonts w:ascii="Tahoma" w:hAnsi="Tahoma"/>
                <w:b/>
                <w:color w:val="00AEEF"/>
                <w:sz w:val="21"/>
                <w:lang w:val="el-GR"/>
              </w:rPr>
              <w:t xml:space="preserve"> </w:t>
            </w:r>
            <w:hyperlink r:id="rId11">
              <w:r w:rsidRPr="002C3AFB">
                <w:rPr>
                  <w:rFonts w:ascii="Tahoma" w:hAnsi="Tahoma"/>
                  <w:b/>
                  <w:color w:val="00AEEF"/>
                  <w:spacing w:val="-2"/>
                  <w:sz w:val="21"/>
                  <w:lang w:val="el-GR"/>
                </w:rPr>
                <w:t>Σπουδών</w:t>
              </w:r>
            </w:hyperlink>
          </w:p>
          <w:p w14:paraId="42CD4721" w14:textId="77777777" w:rsidR="002C3AFB" w:rsidRPr="002C3AFB" w:rsidRDefault="002C3AFB" w:rsidP="008A131F">
            <w:pPr>
              <w:pStyle w:val="TableParagraph"/>
              <w:spacing w:before="238" w:line="225" w:lineRule="auto"/>
              <w:ind w:right="158"/>
              <w:jc w:val="both"/>
              <w:rPr>
                <w:sz w:val="21"/>
                <w:lang w:val="el-GR"/>
              </w:rPr>
            </w:pPr>
            <w:r w:rsidRPr="002C3AFB">
              <w:rPr>
                <w:spacing w:val="-4"/>
                <w:sz w:val="21"/>
                <w:lang w:val="el-GR"/>
              </w:rPr>
              <w:t>Σύμφωνα</w:t>
            </w:r>
            <w:r w:rsidRPr="002C3AFB">
              <w:rPr>
                <w:spacing w:val="-13"/>
                <w:sz w:val="21"/>
                <w:lang w:val="el-GR"/>
              </w:rPr>
              <w:t xml:space="preserve"> </w:t>
            </w:r>
            <w:r w:rsidRPr="002C3AFB">
              <w:rPr>
                <w:spacing w:val="-4"/>
                <w:sz w:val="21"/>
                <w:lang w:val="el-GR"/>
              </w:rPr>
              <w:t>με</w:t>
            </w:r>
            <w:r w:rsidRPr="002C3AFB">
              <w:rPr>
                <w:spacing w:val="-14"/>
                <w:sz w:val="21"/>
                <w:lang w:val="el-GR"/>
              </w:rPr>
              <w:t xml:space="preserve"> </w:t>
            </w:r>
            <w:r w:rsidRPr="002C3AFB">
              <w:rPr>
                <w:spacing w:val="-4"/>
                <w:sz w:val="21"/>
                <w:lang w:val="el-GR"/>
              </w:rPr>
              <w:t>τα</w:t>
            </w:r>
            <w:r w:rsidRPr="002C3AFB">
              <w:rPr>
                <w:spacing w:val="-14"/>
                <w:sz w:val="21"/>
                <w:lang w:val="el-GR"/>
              </w:rPr>
              <w:t xml:space="preserve"> </w:t>
            </w:r>
            <w:r w:rsidRPr="002C3AFB">
              <w:rPr>
                <w:spacing w:val="-4"/>
                <w:sz w:val="21"/>
                <w:lang w:val="el-GR"/>
              </w:rPr>
              <w:t>νέα</w:t>
            </w:r>
            <w:r w:rsidRPr="002C3AFB">
              <w:rPr>
                <w:spacing w:val="-14"/>
                <w:sz w:val="21"/>
                <w:lang w:val="el-GR"/>
              </w:rPr>
              <w:t xml:space="preserve"> </w:t>
            </w:r>
            <w:r w:rsidRPr="002C3AFB">
              <w:rPr>
                <w:spacing w:val="-4"/>
                <w:sz w:val="21"/>
                <w:lang w:val="el-GR"/>
              </w:rPr>
              <w:t>προγράμματα,</w:t>
            </w:r>
            <w:r w:rsidRPr="002C3AFB">
              <w:rPr>
                <w:spacing w:val="-14"/>
                <w:sz w:val="21"/>
                <w:lang w:val="el-GR"/>
              </w:rPr>
              <w:t xml:space="preserve"> </w:t>
            </w:r>
            <w:r w:rsidRPr="002C3AFB">
              <w:rPr>
                <w:spacing w:val="-4"/>
                <w:sz w:val="21"/>
                <w:lang w:val="el-GR"/>
              </w:rPr>
              <w:t>οι</w:t>
            </w:r>
            <w:r w:rsidRPr="002C3AFB">
              <w:rPr>
                <w:spacing w:val="-14"/>
                <w:sz w:val="21"/>
                <w:lang w:val="el-GR"/>
              </w:rPr>
              <w:t xml:space="preserve"> </w:t>
            </w:r>
            <w:r w:rsidRPr="002C3AFB">
              <w:rPr>
                <w:spacing w:val="-4"/>
                <w:sz w:val="21"/>
                <w:lang w:val="el-GR"/>
              </w:rPr>
              <w:t xml:space="preserve">μα- </w:t>
            </w:r>
            <w:proofErr w:type="spellStart"/>
            <w:r w:rsidRPr="002C3AFB">
              <w:rPr>
                <w:spacing w:val="-2"/>
                <w:sz w:val="21"/>
                <w:lang w:val="el-GR"/>
              </w:rPr>
              <w:t>θητές</w:t>
            </w:r>
            <w:proofErr w:type="spellEnd"/>
            <w:r w:rsidRPr="002C3AFB">
              <w:rPr>
                <w:spacing w:val="-2"/>
                <w:sz w:val="21"/>
                <w:lang w:val="el-GR"/>
              </w:rPr>
              <w:t>/-τριες</w:t>
            </w:r>
            <w:r w:rsidRPr="002C3AFB">
              <w:rPr>
                <w:spacing w:val="-17"/>
                <w:sz w:val="21"/>
                <w:lang w:val="el-GR"/>
              </w:rPr>
              <w:t xml:space="preserve"> </w:t>
            </w:r>
            <w:r w:rsidRPr="002C3AFB">
              <w:rPr>
                <w:spacing w:val="-2"/>
                <w:sz w:val="21"/>
                <w:lang w:val="el-GR"/>
              </w:rPr>
              <w:t>επιδιώκεται:</w:t>
            </w:r>
          </w:p>
          <w:p w14:paraId="582E8B70" w14:textId="77777777" w:rsidR="002C3AFB" w:rsidRPr="002C3AFB" w:rsidRDefault="002C3AFB" w:rsidP="008A131F">
            <w:pPr>
              <w:pStyle w:val="TableParagraph"/>
              <w:spacing w:before="57" w:line="225" w:lineRule="auto"/>
              <w:ind w:right="157"/>
              <w:jc w:val="both"/>
              <w:rPr>
                <w:sz w:val="21"/>
                <w:lang w:val="el-GR"/>
              </w:rPr>
            </w:pPr>
            <w:r w:rsidRPr="002C3AFB">
              <w:rPr>
                <w:spacing w:val="-2"/>
                <w:sz w:val="21"/>
                <w:lang w:val="el-GR"/>
              </w:rPr>
              <w:t>α)</w:t>
            </w:r>
            <w:r w:rsidRPr="002C3AFB">
              <w:rPr>
                <w:spacing w:val="-12"/>
                <w:sz w:val="21"/>
                <w:lang w:val="el-GR"/>
              </w:rPr>
              <w:t xml:space="preserve"> </w:t>
            </w:r>
            <w:r w:rsidRPr="002C3AFB">
              <w:rPr>
                <w:spacing w:val="-2"/>
                <w:sz w:val="21"/>
                <w:lang w:val="el-GR"/>
              </w:rPr>
              <w:t>να</w:t>
            </w:r>
            <w:r w:rsidRPr="002C3AFB">
              <w:rPr>
                <w:spacing w:val="-12"/>
                <w:sz w:val="21"/>
                <w:lang w:val="el-GR"/>
              </w:rPr>
              <w:t xml:space="preserve"> </w:t>
            </w:r>
            <w:r w:rsidRPr="002C3AFB">
              <w:rPr>
                <w:spacing w:val="-2"/>
                <w:sz w:val="21"/>
                <w:lang w:val="el-GR"/>
              </w:rPr>
              <w:t>αποκτήσουν</w:t>
            </w:r>
            <w:r w:rsidRPr="002C3AFB">
              <w:rPr>
                <w:spacing w:val="-12"/>
                <w:sz w:val="21"/>
                <w:lang w:val="el-GR"/>
              </w:rPr>
              <w:t xml:space="preserve"> </w:t>
            </w:r>
            <w:r w:rsidRPr="002C3AFB">
              <w:rPr>
                <w:spacing w:val="-2"/>
                <w:sz w:val="21"/>
                <w:lang w:val="el-GR"/>
              </w:rPr>
              <w:t>δεξιότητες</w:t>
            </w:r>
            <w:r w:rsidRPr="002C3AFB">
              <w:rPr>
                <w:spacing w:val="-12"/>
                <w:sz w:val="21"/>
                <w:lang w:val="el-GR"/>
              </w:rPr>
              <w:t xml:space="preserve"> </w:t>
            </w:r>
            <w:proofErr w:type="spellStart"/>
            <w:r w:rsidRPr="002C3AFB">
              <w:rPr>
                <w:spacing w:val="-2"/>
                <w:sz w:val="21"/>
                <w:lang w:val="el-GR"/>
              </w:rPr>
              <w:t>αναστοχα</w:t>
            </w:r>
            <w:proofErr w:type="spellEnd"/>
            <w:r w:rsidRPr="002C3AFB">
              <w:rPr>
                <w:spacing w:val="-2"/>
                <w:sz w:val="21"/>
                <w:lang w:val="el-GR"/>
              </w:rPr>
              <w:t xml:space="preserve">- </w:t>
            </w:r>
            <w:proofErr w:type="spellStart"/>
            <w:r w:rsidRPr="002C3AFB">
              <w:rPr>
                <w:sz w:val="21"/>
                <w:lang w:val="el-GR"/>
              </w:rPr>
              <w:t>ζόμενων</w:t>
            </w:r>
            <w:proofErr w:type="spellEnd"/>
            <w:r w:rsidRPr="002C3AFB">
              <w:rPr>
                <w:spacing w:val="-19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ανθρώπων</w:t>
            </w:r>
            <w:r w:rsidRPr="002C3AFB">
              <w:rPr>
                <w:spacing w:val="-18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που</w:t>
            </w:r>
            <w:r w:rsidRPr="002C3AFB">
              <w:rPr>
                <w:spacing w:val="-19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μαθαίνουν</w:t>
            </w:r>
            <w:r w:rsidRPr="002C3AFB">
              <w:rPr>
                <w:spacing w:val="-18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πώς να</w:t>
            </w:r>
            <w:r w:rsidRPr="002C3AFB">
              <w:rPr>
                <w:spacing w:val="-19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μαθαίνουν,</w:t>
            </w:r>
            <w:r w:rsidRPr="002C3AFB">
              <w:rPr>
                <w:spacing w:val="-18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πώς</w:t>
            </w:r>
            <w:r w:rsidRPr="002C3AFB">
              <w:rPr>
                <w:spacing w:val="-19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να</w:t>
            </w:r>
            <w:r w:rsidRPr="002C3AFB">
              <w:rPr>
                <w:spacing w:val="-18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ερευνούν</w:t>
            </w:r>
            <w:r w:rsidRPr="002C3AFB">
              <w:rPr>
                <w:spacing w:val="-19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και</w:t>
            </w:r>
            <w:r w:rsidRPr="002C3AFB">
              <w:rPr>
                <w:spacing w:val="-18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 xml:space="preserve">πώς </w:t>
            </w:r>
            <w:r w:rsidRPr="002C3AFB">
              <w:rPr>
                <w:spacing w:val="-6"/>
                <w:sz w:val="21"/>
                <w:lang w:val="el-GR"/>
              </w:rPr>
              <w:t>να</w:t>
            </w:r>
            <w:r w:rsidRPr="002C3AFB">
              <w:rPr>
                <w:spacing w:val="-11"/>
                <w:sz w:val="21"/>
                <w:lang w:val="el-GR"/>
              </w:rPr>
              <w:t xml:space="preserve"> </w:t>
            </w:r>
            <w:r w:rsidRPr="002C3AFB">
              <w:rPr>
                <w:spacing w:val="-6"/>
                <w:sz w:val="21"/>
                <w:lang w:val="el-GR"/>
              </w:rPr>
              <w:t>γίνονται</w:t>
            </w:r>
            <w:r w:rsidRPr="002C3AFB">
              <w:rPr>
                <w:spacing w:val="-11"/>
                <w:sz w:val="21"/>
                <w:lang w:val="el-GR"/>
              </w:rPr>
              <w:t xml:space="preserve"> </w:t>
            </w:r>
            <w:r w:rsidRPr="002C3AFB">
              <w:rPr>
                <w:spacing w:val="-6"/>
                <w:sz w:val="21"/>
                <w:lang w:val="el-GR"/>
              </w:rPr>
              <w:t>δημιουργικοί</w:t>
            </w:r>
            <w:r w:rsidRPr="002C3AFB">
              <w:rPr>
                <w:spacing w:val="-11"/>
                <w:sz w:val="21"/>
                <w:lang w:val="el-GR"/>
              </w:rPr>
              <w:t xml:space="preserve"> </w:t>
            </w:r>
            <w:r w:rsidRPr="002C3AFB">
              <w:rPr>
                <w:spacing w:val="-6"/>
                <w:sz w:val="21"/>
                <w:lang w:val="el-GR"/>
              </w:rPr>
              <w:t>και</w:t>
            </w:r>
            <w:r w:rsidRPr="002C3AFB">
              <w:rPr>
                <w:spacing w:val="-11"/>
                <w:sz w:val="21"/>
                <w:lang w:val="el-GR"/>
              </w:rPr>
              <w:t xml:space="preserve"> </w:t>
            </w:r>
            <w:proofErr w:type="spellStart"/>
            <w:r w:rsidRPr="002C3AFB">
              <w:rPr>
                <w:spacing w:val="-6"/>
                <w:sz w:val="21"/>
                <w:lang w:val="el-GR"/>
              </w:rPr>
              <w:t>αποτελεσμα</w:t>
            </w:r>
            <w:proofErr w:type="spellEnd"/>
            <w:r w:rsidRPr="002C3AFB">
              <w:rPr>
                <w:spacing w:val="-6"/>
                <w:sz w:val="21"/>
                <w:lang w:val="el-GR"/>
              </w:rPr>
              <w:t xml:space="preserve">- </w:t>
            </w:r>
            <w:proofErr w:type="spellStart"/>
            <w:r w:rsidRPr="002C3AFB">
              <w:rPr>
                <w:spacing w:val="-2"/>
                <w:sz w:val="21"/>
                <w:lang w:val="el-GR"/>
              </w:rPr>
              <w:t>τικοί</w:t>
            </w:r>
            <w:proofErr w:type="spellEnd"/>
            <w:r w:rsidRPr="002C3AFB">
              <w:rPr>
                <w:spacing w:val="-2"/>
                <w:sz w:val="21"/>
                <w:lang w:val="el-GR"/>
              </w:rPr>
              <w:t>,</w:t>
            </w:r>
          </w:p>
          <w:p w14:paraId="0CA82859" w14:textId="77777777" w:rsidR="002C3AFB" w:rsidRPr="002C3AFB" w:rsidRDefault="002C3AFB" w:rsidP="008A131F">
            <w:pPr>
              <w:pStyle w:val="TableParagraph"/>
              <w:spacing w:before="57" w:line="225" w:lineRule="auto"/>
              <w:ind w:right="156"/>
              <w:jc w:val="both"/>
              <w:rPr>
                <w:sz w:val="21"/>
                <w:lang w:val="el-GR"/>
              </w:rPr>
            </w:pPr>
            <w:r w:rsidRPr="002C3AFB">
              <w:rPr>
                <w:sz w:val="21"/>
                <w:lang w:val="el-GR"/>
              </w:rPr>
              <w:t>β) να καλλιεργήσουν δεξιότητες με τις οποίες θα αξιοποιούν τις γνώσεις τους και θα παράγουν νέα γνώση,</w:t>
            </w:r>
          </w:p>
          <w:p w14:paraId="2A209DF3" w14:textId="77777777" w:rsidR="002C3AFB" w:rsidRPr="002C3AFB" w:rsidRDefault="002C3AFB" w:rsidP="008A131F">
            <w:pPr>
              <w:pStyle w:val="TableParagraph"/>
              <w:spacing w:before="57" w:line="225" w:lineRule="auto"/>
              <w:ind w:right="158"/>
              <w:jc w:val="both"/>
              <w:rPr>
                <w:sz w:val="21"/>
                <w:lang w:val="el-GR"/>
              </w:rPr>
            </w:pPr>
            <w:r w:rsidRPr="002C3AFB">
              <w:rPr>
                <w:spacing w:val="-2"/>
                <w:sz w:val="21"/>
                <w:lang w:val="el-GR"/>
              </w:rPr>
              <w:t>γ)</w:t>
            </w:r>
            <w:r w:rsidRPr="002C3AFB">
              <w:rPr>
                <w:spacing w:val="-16"/>
                <w:sz w:val="21"/>
                <w:lang w:val="el-GR"/>
              </w:rPr>
              <w:t xml:space="preserve"> </w:t>
            </w:r>
            <w:r w:rsidRPr="002C3AFB">
              <w:rPr>
                <w:spacing w:val="-2"/>
                <w:sz w:val="21"/>
                <w:lang w:val="el-GR"/>
              </w:rPr>
              <w:t>να</w:t>
            </w:r>
            <w:r w:rsidRPr="002C3AFB">
              <w:rPr>
                <w:spacing w:val="-16"/>
                <w:sz w:val="21"/>
                <w:lang w:val="el-GR"/>
              </w:rPr>
              <w:t xml:space="preserve"> </w:t>
            </w:r>
            <w:r w:rsidRPr="002C3AFB">
              <w:rPr>
                <w:spacing w:val="-2"/>
                <w:sz w:val="21"/>
                <w:lang w:val="el-GR"/>
              </w:rPr>
              <w:t>λαμβάνουν</w:t>
            </w:r>
            <w:r w:rsidRPr="002C3AFB">
              <w:rPr>
                <w:spacing w:val="-16"/>
                <w:sz w:val="21"/>
                <w:lang w:val="el-GR"/>
              </w:rPr>
              <w:t xml:space="preserve"> </w:t>
            </w:r>
            <w:r w:rsidRPr="002C3AFB">
              <w:rPr>
                <w:spacing w:val="-2"/>
                <w:sz w:val="21"/>
                <w:lang w:val="el-GR"/>
              </w:rPr>
              <w:t>αποφάσεις</w:t>
            </w:r>
            <w:r w:rsidRPr="002C3AFB">
              <w:rPr>
                <w:spacing w:val="-16"/>
                <w:sz w:val="21"/>
                <w:lang w:val="el-GR"/>
              </w:rPr>
              <w:t xml:space="preserve"> </w:t>
            </w:r>
            <w:r w:rsidRPr="002C3AFB">
              <w:rPr>
                <w:spacing w:val="-2"/>
                <w:sz w:val="21"/>
                <w:lang w:val="el-GR"/>
              </w:rPr>
              <w:t>που</w:t>
            </w:r>
            <w:r w:rsidRPr="002C3AFB">
              <w:rPr>
                <w:spacing w:val="-16"/>
                <w:sz w:val="21"/>
                <w:lang w:val="el-GR"/>
              </w:rPr>
              <w:t xml:space="preserve"> </w:t>
            </w:r>
            <w:proofErr w:type="spellStart"/>
            <w:r w:rsidRPr="002C3AFB">
              <w:rPr>
                <w:spacing w:val="-2"/>
                <w:sz w:val="21"/>
                <w:lang w:val="el-GR"/>
              </w:rPr>
              <w:t>βασίζο</w:t>
            </w:r>
            <w:proofErr w:type="spellEnd"/>
            <w:r w:rsidRPr="002C3AFB">
              <w:rPr>
                <w:spacing w:val="-2"/>
                <w:sz w:val="21"/>
                <w:lang w:val="el-GR"/>
              </w:rPr>
              <w:t xml:space="preserve">- </w:t>
            </w:r>
            <w:proofErr w:type="spellStart"/>
            <w:r w:rsidRPr="002C3AFB">
              <w:rPr>
                <w:sz w:val="21"/>
                <w:lang w:val="el-GR"/>
              </w:rPr>
              <w:t>νται</w:t>
            </w:r>
            <w:proofErr w:type="spellEnd"/>
            <w:r w:rsidRPr="002C3AFB">
              <w:rPr>
                <w:spacing w:val="-19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σε</w:t>
            </w:r>
            <w:r w:rsidRPr="002C3AFB">
              <w:rPr>
                <w:spacing w:val="-18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επιστημονικά</w:t>
            </w:r>
            <w:r w:rsidRPr="002C3AFB">
              <w:rPr>
                <w:spacing w:val="-19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δεδομένα,</w:t>
            </w:r>
          </w:p>
          <w:p w14:paraId="40582EEC" w14:textId="77777777" w:rsidR="002C3AFB" w:rsidRPr="002C3AFB" w:rsidRDefault="002C3AFB" w:rsidP="008A131F">
            <w:pPr>
              <w:pStyle w:val="TableParagraph"/>
              <w:spacing w:before="57" w:line="225" w:lineRule="auto"/>
              <w:ind w:right="157"/>
              <w:jc w:val="both"/>
              <w:rPr>
                <w:sz w:val="21"/>
                <w:lang w:val="el-GR"/>
              </w:rPr>
            </w:pPr>
            <w:r w:rsidRPr="002C3AFB">
              <w:rPr>
                <w:sz w:val="21"/>
                <w:lang w:val="el-GR"/>
              </w:rPr>
              <w:t>δ) να αναλαμβάνουν πρωτοβουλίες και να λειτουργούν αυτόνομα στη σχολική τάξη και στη ζωή τους,</w:t>
            </w:r>
          </w:p>
          <w:p w14:paraId="120CDDB1" w14:textId="77777777" w:rsidR="002C3AFB" w:rsidRPr="002C3AFB" w:rsidRDefault="002C3AFB" w:rsidP="008A131F">
            <w:pPr>
              <w:pStyle w:val="TableParagraph"/>
              <w:spacing w:before="57" w:line="225" w:lineRule="auto"/>
              <w:ind w:right="158"/>
              <w:jc w:val="both"/>
              <w:rPr>
                <w:sz w:val="21"/>
                <w:lang w:val="el-GR"/>
              </w:rPr>
            </w:pPr>
            <w:r w:rsidRPr="002C3AFB">
              <w:rPr>
                <w:spacing w:val="-6"/>
                <w:sz w:val="21"/>
                <w:lang w:val="el-GR"/>
              </w:rPr>
              <w:t>ε)</w:t>
            </w:r>
            <w:r w:rsidRPr="002C3AFB">
              <w:rPr>
                <w:spacing w:val="-9"/>
                <w:sz w:val="21"/>
                <w:lang w:val="el-GR"/>
              </w:rPr>
              <w:t xml:space="preserve"> </w:t>
            </w:r>
            <w:r w:rsidRPr="002C3AFB">
              <w:rPr>
                <w:spacing w:val="-6"/>
                <w:sz w:val="21"/>
                <w:lang w:val="el-GR"/>
              </w:rPr>
              <w:t>να</w:t>
            </w:r>
            <w:r w:rsidRPr="002C3AFB">
              <w:rPr>
                <w:spacing w:val="-9"/>
                <w:sz w:val="21"/>
                <w:lang w:val="el-GR"/>
              </w:rPr>
              <w:t xml:space="preserve"> </w:t>
            </w:r>
            <w:r w:rsidRPr="002C3AFB">
              <w:rPr>
                <w:spacing w:val="-6"/>
                <w:sz w:val="21"/>
                <w:lang w:val="el-GR"/>
              </w:rPr>
              <w:t>αποκτήσουν</w:t>
            </w:r>
            <w:r w:rsidRPr="002C3AFB">
              <w:rPr>
                <w:spacing w:val="-9"/>
                <w:sz w:val="21"/>
                <w:lang w:val="el-GR"/>
              </w:rPr>
              <w:t xml:space="preserve"> </w:t>
            </w:r>
            <w:r w:rsidRPr="002C3AFB">
              <w:rPr>
                <w:spacing w:val="-6"/>
                <w:sz w:val="21"/>
                <w:lang w:val="el-GR"/>
              </w:rPr>
              <w:t>αυτοεκτίμηση,</w:t>
            </w:r>
            <w:r w:rsidRPr="002C3AFB">
              <w:rPr>
                <w:spacing w:val="-9"/>
                <w:sz w:val="21"/>
                <w:lang w:val="el-GR"/>
              </w:rPr>
              <w:t xml:space="preserve"> </w:t>
            </w:r>
            <w:proofErr w:type="spellStart"/>
            <w:r w:rsidRPr="002C3AFB">
              <w:rPr>
                <w:spacing w:val="-6"/>
                <w:sz w:val="21"/>
                <w:lang w:val="el-GR"/>
              </w:rPr>
              <w:t>αυτοπε</w:t>
            </w:r>
            <w:proofErr w:type="spellEnd"/>
            <w:r w:rsidRPr="002C3AFB">
              <w:rPr>
                <w:spacing w:val="-6"/>
                <w:sz w:val="21"/>
                <w:lang w:val="el-GR"/>
              </w:rPr>
              <w:t xml:space="preserve">- </w:t>
            </w:r>
            <w:proofErr w:type="spellStart"/>
            <w:r w:rsidRPr="002C3AFB">
              <w:rPr>
                <w:spacing w:val="-4"/>
                <w:sz w:val="21"/>
                <w:lang w:val="el-GR"/>
              </w:rPr>
              <w:t>ποίθηση</w:t>
            </w:r>
            <w:proofErr w:type="spellEnd"/>
            <w:r w:rsidRPr="002C3AFB">
              <w:rPr>
                <w:spacing w:val="-4"/>
                <w:sz w:val="21"/>
                <w:lang w:val="el-GR"/>
              </w:rPr>
              <w:t>,</w:t>
            </w:r>
            <w:r w:rsidRPr="002C3AFB">
              <w:rPr>
                <w:spacing w:val="-13"/>
                <w:sz w:val="21"/>
                <w:lang w:val="el-GR"/>
              </w:rPr>
              <w:t xml:space="preserve"> </w:t>
            </w:r>
            <w:r w:rsidRPr="002C3AFB">
              <w:rPr>
                <w:spacing w:val="-4"/>
                <w:sz w:val="21"/>
                <w:lang w:val="el-GR"/>
              </w:rPr>
              <w:t>ενσυναίσθηση</w:t>
            </w:r>
            <w:r w:rsidRPr="002C3AFB">
              <w:rPr>
                <w:spacing w:val="-13"/>
                <w:sz w:val="21"/>
                <w:lang w:val="el-GR"/>
              </w:rPr>
              <w:t xml:space="preserve"> </w:t>
            </w:r>
            <w:r w:rsidRPr="002C3AFB">
              <w:rPr>
                <w:spacing w:val="-4"/>
                <w:sz w:val="21"/>
                <w:lang w:val="el-GR"/>
              </w:rPr>
              <w:t>και</w:t>
            </w:r>
            <w:r w:rsidRPr="002C3AFB">
              <w:rPr>
                <w:spacing w:val="-13"/>
                <w:sz w:val="21"/>
                <w:lang w:val="el-GR"/>
              </w:rPr>
              <w:t xml:space="preserve"> </w:t>
            </w:r>
            <w:proofErr w:type="spellStart"/>
            <w:r w:rsidRPr="002C3AFB">
              <w:rPr>
                <w:spacing w:val="-4"/>
                <w:sz w:val="21"/>
                <w:lang w:val="el-GR"/>
              </w:rPr>
              <w:t>ανθεκτικότη</w:t>
            </w:r>
            <w:proofErr w:type="spellEnd"/>
            <w:r w:rsidRPr="002C3AFB">
              <w:rPr>
                <w:spacing w:val="-4"/>
                <w:sz w:val="21"/>
                <w:lang w:val="el-GR"/>
              </w:rPr>
              <w:t xml:space="preserve">- </w:t>
            </w:r>
            <w:r w:rsidRPr="002C3AFB">
              <w:rPr>
                <w:spacing w:val="-6"/>
                <w:sz w:val="21"/>
                <w:lang w:val="el-GR"/>
              </w:rPr>
              <w:t>τα,</w:t>
            </w:r>
            <w:r w:rsidRPr="002C3AFB">
              <w:rPr>
                <w:spacing w:val="-13"/>
                <w:sz w:val="21"/>
                <w:lang w:val="el-GR"/>
              </w:rPr>
              <w:t xml:space="preserve"> </w:t>
            </w:r>
            <w:r w:rsidRPr="002C3AFB">
              <w:rPr>
                <w:spacing w:val="-6"/>
                <w:sz w:val="21"/>
                <w:lang w:val="el-GR"/>
              </w:rPr>
              <w:t>ώστε</w:t>
            </w:r>
            <w:r w:rsidRPr="002C3AFB">
              <w:rPr>
                <w:spacing w:val="-12"/>
                <w:sz w:val="21"/>
                <w:lang w:val="el-GR"/>
              </w:rPr>
              <w:t xml:space="preserve"> </w:t>
            </w:r>
            <w:r w:rsidRPr="002C3AFB">
              <w:rPr>
                <w:spacing w:val="-6"/>
                <w:sz w:val="21"/>
                <w:lang w:val="el-GR"/>
              </w:rPr>
              <w:t>να</w:t>
            </w:r>
            <w:r w:rsidRPr="002C3AFB">
              <w:rPr>
                <w:spacing w:val="-13"/>
                <w:sz w:val="21"/>
                <w:lang w:val="el-GR"/>
              </w:rPr>
              <w:t xml:space="preserve"> </w:t>
            </w:r>
            <w:r w:rsidRPr="002C3AFB">
              <w:rPr>
                <w:spacing w:val="-6"/>
                <w:sz w:val="21"/>
                <w:lang w:val="el-GR"/>
              </w:rPr>
              <w:t>είναι</w:t>
            </w:r>
            <w:r w:rsidRPr="002C3AFB">
              <w:rPr>
                <w:spacing w:val="-12"/>
                <w:sz w:val="21"/>
                <w:lang w:val="el-GR"/>
              </w:rPr>
              <w:t xml:space="preserve"> </w:t>
            </w:r>
            <w:r w:rsidRPr="002C3AFB">
              <w:rPr>
                <w:spacing w:val="-6"/>
                <w:sz w:val="21"/>
                <w:lang w:val="el-GR"/>
              </w:rPr>
              <w:t>ικανοί</w:t>
            </w:r>
            <w:r w:rsidRPr="002C3AFB">
              <w:rPr>
                <w:spacing w:val="-13"/>
                <w:sz w:val="21"/>
                <w:lang w:val="el-GR"/>
              </w:rPr>
              <w:t xml:space="preserve"> </w:t>
            </w:r>
            <w:r w:rsidRPr="002C3AFB">
              <w:rPr>
                <w:spacing w:val="-6"/>
                <w:sz w:val="21"/>
                <w:lang w:val="el-GR"/>
              </w:rPr>
              <w:t>να</w:t>
            </w:r>
            <w:r w:rsidRPr="002C3AFB">
              <w:rPr>
                <w:spacing w:val="-12"/>
                <w:sz w:val="21"/>
                <w:lang w:val="el-GR"/>
              </w:rPr>
              <w:t xml:space="preserve"> </w:t>
            </w:r>
            <w:r w:rsidRPr="002C3AFB">
              <w:rPr>
                <w:spacing w:val="-6"/>
                <w:sz w:val="21"/>
                <w:lang w:val="el-GR"/>
              </w:rPr>
              <w:t>συνδέονται</w:t>
            </w:r>
            <w:r w:rsidRPr="002C3AFB">
              <w:rPr>
                <w:spacing w:val="-13"/>
                <w:sz w:val="21"/>
                <w:lang w:val="el-GR"/>
              </w:rPr>
              <w:t xml:space="preserve"> </w:t>
            </w:r>
            <w:r w:rsidRPr="002C3AFB">
              <w:rPr>
                <w:spacing w:val="-6"/>
                <w:sz w:val="21"/>
                <w:lang w:val="el-GR"/>
              </w:rPr>
              <w:t xml:space="preserve">και </w:t>
            </w:r>
            <w:r w:rsidRPr="002C3AFB">
              <w:rPr>
                <w:sz w:val="21"/>
                <w:lang w:val="el-GR"/>
              </w:rPr>
              <w:t>να</w:t>
            </w:r>
            <w:r w:rsidRPr="002C3AFB">
              <w:rPr>
                <w:spacing w:val="-4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επικοινωνούν</w:t>
            </w:r>
            <w:r w:rsidRPr="002C3AFB">
              <w:rPr>
                <w:spacing w:val="-4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με</w:t>
            </w:r>
            <w:r w:rsidRPr="002C3AFB">
              <w:rPr>
                <w:spacing w:val="-4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τους</w:t>
            </w:r>
            <w:r w:rsidRPr="002C3AFB">
              <w:rPr>
                <w:spacing w:val="-4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άλλους,</w:t>
            </w:r>
          </w:p>
          <w:p w14:paraId="12A18D7F" w14:textId="77777777" w:rsidR="002C3AFB" w:rsidRPr="002C3AFB" w:rsidRDefault="002C3AFB" w:rsidP="008A131F">
            <w:pPr>
              <w:pStyle w:val="TableParagraph"/>
              <w:spacing w:before="57" w:line="225" w:lineRule="auto"/>
              <w:ind w:right="158"/>
              <w:jc w:val="both"/>
              <w:rPr>
                <w:sz w:val="21"/>
                <w:lang w:val="el-GR"/>
              </w:rPr>
            </w:pPr>
            <w:r w:rsidRPr="002C3AFB">
              <w:rPr>
                <w:spacing w:val="-2"/>
                <w:sz w:val="21"/>
                <w:lang w:val="el-GR"/>
              </w:rPr>
              <w:t>στ)</w:t>
            </w:r>
            <w:r w:rsidRPr="002C3AFB">
              <w:rPr>
                <w:spacing w:val="-15"/>
                <w:sz w:val="21"/>
                <w:lang w:val="el-GR"/>
              </w:rPr>
              <w:t xml:space="preserve"> </w:t>
            </w:r>
            <w:r w:rsidRPr="002C3AFB">
              <w:rPr>
                <w:spacing w:val="-2"/>
                <w:sz w:val="21"/>
                <w:lang w:val="el-GR"/>
              </w:rPr>
              <w:t>να</w:t>
            </w:r>
            <w:r w:rsidRPr="002C3AFB">
              <w:rPr>
                <w:spacing w:val="-15"/>
                <w:sz w:val="21"/>
                <w:lang w:val="el-GR"/>
              </w:rPr>
              <w:t xml:space="preserve"> </w:t>
            </w:r>
            <w:r w:rsidRPr="002C3AFB">
              <w:rPr>
                <w:spacing w:val="-2"/>
                <w:sz w:val="21"/>
                <w:lang w:val="el-GR"/>
              </w:rPr>
              <w:t>αναγνωρίσουν</w:t>
            </w:r>
            <w:r w:rsidRPr="002C3AFB">
              <w:rPr>
                <w:spacing w:val="-14"/>
                <w:sz w:val="21"/>
                <w:lang w:val="el-GR"/>
              </w:rPr>
              <w:t xml:space="preserve"> </w:t>
            </w:r>
            <w:r w:rsidRPr="002C3AFB">
              <w:rPr>
                <w:spacing w:val="-2"/>
                <w:sz w:val="21"/>
                <w:lang w:val="el-GR"/>
              </w:rPr>
              <w:t>αξίες</w:t>
            </w:r>
            <w:r w:rsidRPr="002C3AFB">
              <w:rPr>
                <w:spacing w:val="-15"/>
                <w:sz w:val="21"/>
                <w:lang w:val="el-GR"/>
              </w:rPr>
              <w:t xml:space="preserve"> </w:t>
            </w:r>
            <w:r w:rsidRPr="002C3AFB">
              <w:rPr>
                <w:spacing w:val="-2"/>
                <w:sz w:val="21"/>
                <w:lang w:val="el-GR"/>
              </w:rPr>
              <w:t>και</w:t>
            </w:r>
            <w:r w:rsidRPr="002C3AFB">
              <w:rPr>
                <w:spacing w:val="-15"/>
                <w:sz w:val="21"/>
                <w:lang w:val="el-GR"/>
              </w:rPr>
              <w:t xml:space="preserve"> </w:t>
            </w:r>
            <w:r w:rsidRPr="002C3AFB">
              <w:rPr>
                <w:spacing w:val="-2"/>
                <w:sz w:val="21"/>
                <w:lang w:val="el-GR"/>
              </w:rPr>
              <w:t>να</w:t>
            </w:r>
            <w:r w:rsidRPr="002C3AFB">
              <w:rPr>
                <w:spacing w:val="-15"/>
                <w:sz w:val="21"/>
                <w:lang w:val="el-GR"/>
              </w:rPr>
              <w:t xml:space="preserve"> </w:t>
            </w:r>
            <w:proofErr w:type="spellStart"/>
            <w:r w:rsidRPr="002C3AFB">
              <w:rPr>
                <w:spacing w:val="-2"/>
                <w:sz w:val="21"/>
                <w:lang w:val="el-GR"/>
              </w:rPr>
              <w:t>συνει</w:t>
            </w:r>
            <w:proofErr w:type="spellEnd"/>
            <w:r w:rsidRPr="002C3AFB">
              <w:rPr>
                <w:spacing w:val="-2"/>
                <w:sz w:val="21"/>
                <w:lang w:val="el-GR"/>
              </w:rPr>
              <w:t xml:space="preserve">- </w:t>
            </w:r>
            <w:proofErr w:type="spellStart"/>
            <w:r w:rsidRPr="002C3AFB">
              <w:rPr>
                <w:sz w:val="21"/>
                <w:lang w:val="el-GR"/>
              </w:rPr>
              <w:t>δητοποιήσουν</w:t>
            </w:r>
            <w:proofErr w:type="spellEnd"/>
            <w:r w:rsidRPr="002C3AFB">
              <w:rPr>
                <w:sz w:val="21"/>
                <w:lang w:val="el-GR"/>
              </w:rPr>
              <w:t xml:space="preserve"> αρχές, ώστε να </w:t>
            </w:r>
            <w:proofErr w:type="spellStart"/>
            <w:r w:rsidRPr="002C3AFB">
              <w:rPr>
                <w:sz w:val="21"/>
                <w:lang w:val="el-GR"/>
              </w:rPr>
              <w:t>αποκτή</w:t>
            </w:r>
            <w:proofErr w:type="spellEnd"/>
            <w:r w:rsidRPr="002C3AFB">
              <w:rPr>
                <w:sz w:val="21"/>
                <w:lang w:val="el-GR"/>
              </w:rPr>
              <w:t xml:space="preserve">- </w:t>
            </w:r>
            <w:proofErr w:type="spellStart"/>
            <w:r w:rsidRPr="002C3AFB">
              <w:rPr>
                <w:sz w:val="21"/>
                <w:lang w:val="el-GR"/>
              </w:rPr>
              <w:t>σουν</w:t>
            </w:r>
            <w:proofErr w:type="spellEnd"/>
            <w:r w:rsidRPr="002C3AFB">
              <w:rPr>
                <w:sz w:val="21"/>
                <w:lang w:val="el-GR"/>
              </w:rPr>
              <w:t xml:space="preserve"> συναίσθηση ευθύνης,</w:t>
            </w:r>
          </w:p>
          <w:p w14:paraId="5ABDEB78" w14:textId="77777777" w:rsidR="002C3AFB" w:rsidRPr="002C3AFB" w:rsidRDefault="002C3AFB" w:rsidP="008A131F">
            <w:pPr>
              <w:pStyle w:val="TableParagraph"/>
              <w:spacing w:before="57" w:line="225" w:lineRule="auto"/>
              <w:ind w:right="157"/>
              <w:jc w:val="both"/>
              <w:rPr>
                <w:sz w:val="21"/>
                <w:lang w:val="el-GR"/>
              </w:rPr>
            </w:pPr>
            <w:r w:rsidRPr="002C3AFB">
              <w:rPr>
                <w:spacing w:val="-6"/>
                <w:sz w:val="21"/>
                <w:lang w:val="el-GR"/>
              </w:rPr>
              <w:t>ζ)</w:t>
            </w:r>
            <w:r w:rsidRPr="002C3AFB">
              <w:rPr>
                <w:spacing w:val="-12"/>
                <w:sz w:val="21"/>
                <w:lang w:val="el-GR"/>
              </w:rPr>
              <w:t xml:space="preserve"> </w:t>
            </w:r>
            <w:r w:rsidRPr="002C3AFB">
              <w:rPr>
                <w:spacing w:val="-6"/>
                <w:sz w:val="21"/>
                <w:lang w:val="el-GR"/>
              </w:rPr>
              <w:t>να</w:t>
            </w:r>
            <w:r w:rsidRPr="002C3AFB">
              <w:rPr>
                <w:spacing w:val="-12"/>
                <w:sz w:val="21"/>
                <w:lang w:val="el-GR"/>
              </w:rPr>
              <w:t xml:space="preserve"> </w:t>
            </w:r>
            <w:r w:rsidRPr="002C3AFB">
              <w:rPr>
                <w:spacing w:val="-6"/>
                <w:sz w:val="21"/>
                <w:lang w:val="el-GR"/>
              </w:rPr>
              <w:t>προετοιμαστούν</w:t>
            </w:r>
            <w:r w:rsidRPr="002C3AFB">
              <w:rPr>
                <w:spacing w:val="-13"/>
                <w:sz w:val="21"/>
                <w:lang w:val="el-GR"/>
              </w:rPr>
              <w:t xml:space="preserve"> </w:t>
            </w:r>
            <w:r w:rsidRPr="002C3AFB">
              <w:rPr>
                <w:spacing w:val="-6"/>
                <w:sz w:val="21"/>
                <w:lang w:val="el-GR"/>
              </w:rPr>
              <w:t>ως</w:t>
            </w:r>
            <w:r w:rsidRPr="002C3AFB">
              <w:rPr>
                <w:spacing w:val="-12"/>
                <w:sz w:val="21"/>
                <w:lang w:val="el-GR"/>
              </w:rPr>
              <w:t xml:space="preserve"> </w:t>
            </w:r>
            <w:r w:rsidRPr="002C3AFB">
              <w:rPr>
                <w:spacing w:val="-6"/>
                <w:sz w:val="21"/>
                <w:lang w:val="el-GR"/>
              </w:rPr>
              <w:t>ενεργοί</w:t>
            </w:r>
            <w:r w:rsidRPr="002C3AFB">
              <w:rPr>
                <w:spacing w:val="-12"/>
                <w:sz w:val="21"/>
                <w:lang w:val="el-GR"/>
              </w:rPr>
              <w:t xml:space="preserve"> </w:t>
            </w:r>
            <w:r w:rsidRPr="002C3AFB">
              <w:rPr>
                <w:spacing w:val="-6"/>
                <w:sz w:val="21"/>
                <w:lang w:val="el-GR"/>
              </w:rPr>
              <w:t xml:space="preserve">πολίτες, </w:t>
            </w:r>
            <w:r w:rsidRPr="002C3AFB">
              <w:rPr>
                <w:spacing w:val="-2"/>
                <w:sz w:val="21"/>
                <w:lang w:val="el-GR"/>
              </w:rPr>
              <w:t>να</w:t>
            </w:r>
            <w:r w:rsidRPr="002C3AFB">
              <w:rPr>
                <w:spacing w:val="-13"/>
                <w:sz w:val="21"/>
                <w:lang w:val="el-GR"/>
              </w:rPr>
              <w:t xml:space="preserve"> </w:t>
            </w:r>
            <w:r w:rsidRPr="002C3AFB">
              <w:rPr>
                <w:spacing w:val="-2"/>
                <w:sz w:val="21"/>
                <w:lang w:val="el-GR"/>
              </w:rPr>
              <w:t>συμμετέχουν</w:t>
            </w:r>
            <w:r w:rsidRPr="002C3AFB">
              <w:rPr>
                <w:spacing w:val="-13"/>
                <w:sz w:val="21"/>
                <w:lang w:val="el-GR"/>
              </w:rPr>
              <w:t xml:space="preserve"> </w:t>
            </w:r>
            <w:r w:rsidRPr="002C3AFB">
              <w:rPr>
                <w:spacing w:val="-2"/>
                <w:sz w:val="21"/>
                <w:lang w:val="el-GR"/>
              </w:rPr>
              <w:t>σε</w:t>
            </w:r>
            <w:r w:rsidRPr="002C3AFB">
              <w:rPr>
                <w:spacing w:val="-13"/>
                <w:sz w:val="21"/>
                <w:lang w:val="el-GR"/>
              </w:rPr>
              <w:t xml:space="preserve"> </w:t>
            </w:r>
            <w:r w:rsidRPr="002C3AFB">
              <w:rPr>
                <w:spacing w:val="-2"/>
                <w:sz w:val="21"/>
                <w:lang w:val="el-GR"/>
              </w:rPr>
              <w:t>δρώμενα</w:t>
            </w:r>
            <w:r w:rsidRPr="002C3AFB">
              <w:rPr>
                <w:spacing w:val="-13"/>
                <w:sz w:val="21"/>
                <w:lang w:val="el-GR"/>
              </w:rPr>
              <w:t xml:space="preserve"> </w:t>
            </w:r>
            <w:r w:rsidRPr="002C3AFB">
              <w:rPr>
                <w:spacing w:val="-2"/>
                <w:sz w:val="21"/>
                <w:lang w:val="el-GR"/>
              </w:rPr>
              <w:t>και</w:t>
            </w:r>
            <w:r w:rsidRPr="002C3AFB">
              <w:rPr>
                <w:spacing w:val="-13"/>
                <w:sz w:val="21"/>
                <w:lang w:val="el-GR"/>
              </w:rPr>
              <w:t xml:space="preserve"> </w:t>
            </w:r>
            <w:proofErr w:type="spellStart"/>
            <w:r w:rsidRPr="002C3AFB">
              <w:rPr>
                <w:spacing w:val="-2"/>
                <w:sz w:val="21"/>
                <w:lang w:val="el-GR"/>
              </w:rPr>
              <w:t>πρακτι</w:t>
            </w:r>
            <w:proofErr w:type="spellEnd"/>
            <w:r w:rsidRPr="002C3AFB">
              <w:rPr>
                <w:spacing w:val="-2"/>
                <w:sz w:val="21"/>
                <w:lang w:val="el-GR"/>
              </w:rPr>
              <w:t xml:space="preserve">- </w:t>
            </w:r>
            <w:proofErr w:type="spellStart"/>
            <w:r w:rsidRPr="002C3AFB">
              <w:rPr>
                <w:spacing w:val="-6"/>
                <w:sz w:val="21"/>
                <w:lang w:val="el-GR"/>
              </w:rPr>
              <w:t>κές</w:t>
            </w:r>
            <w:proofErr w:type="spellEnd"/>
            <w:r w:rsidRPr="002C3AFB">
              <w:rPr>
                <w:spacing w:val="-8"/>
                <w:sz w:val="21"/>
                <w:lang w:val="el-GR"/>
              </w:rPr>
              <w:t xml:space="preserve"> </w:t>
            </w:r>
            <w:r w:rsidRPr="002C3AFB">
              <w:rPr>
                <w:spacing w:val="-6"/>
                <w:sz w:val="21"/>
                <w:lang w:val="el-GR"/>
              </w:rPr>
              <w:t>που</w:t>
            </w:r>
            <w:r w:rsidRPr="002C3AFB">
              <w:rPr>
                <w:spacing w:val="-8"/>
                <w:sz w:val="21"/>
                <w:lang w:val="el-GR"/>
              </w:rPr>
              <w:t xml:space="preserve"> </w:t>
            </w:r>
            <w:r w:rsidRPr="002C3AFB">
              <w:rPr>
                <w:spacing w:val="-6"/>
                <w:sz w:val="21"/>
                <w:lang w:val="el-GR"/>
              </w:rPr>
              <w:t>παραπέμπουν</w:t>
            </w:r>
            <w:r w:rsidRPr="002C3AFB">
              <w:rPr>
                <w:spacing w:val="-8"/>
                <w:sz w:val="21"/>
                <w:lang w:val="el-GR"/>
              </w:rPr>
              <w:t xml:space="preserve"> </w:t>
            </w:r>
            <w:r w:rsidRPr="002C3AFB">
              <w:rPr>
                <w:spacing w:val="-6"/>
                <w:sz w:val="21"/>
                <w:lang w:val="el-GR"/>
              </w:rPr>
              <w:t>στην</w:t>
            </w:r>
            <w:r w:rsidRPr="002C3AFB">
              <w:rPr>
                <w:spacing w:val="-8"/>
                <w:sz w:val="21"/>
                <w:lang w:val="el-GR"/>
              </w:rPr>
              <w:t xml:space="preserve"> </w:t>
            </w:r>
            <w:r w:rsidRPr="002C3AFB">
              <w:rPr>
                <w:spacing w:val="-6"/>
                <w:sz w:val="21"/>
                <w:lang w:val="el-GR"/>
              </w:rPr>
              <w:t>ανάγκη</w:t>
            </w:r>
            <w:r w:rsidRPr="002C3AFB">
              <w:rPr>
                <w:spacing w:val="-8"/>
                <w:sz w:val="21"/>
                <w:lang w:val="el-GR"/>
              </w:rPr>
              <w:t xml:space="preserve"> </w:t>
            </w:r>
            <w:proofErr w:type="spellStart"/>
            <w:r w:rsidRPr="002C3AFB">
              <w:rPr>
                <w:spacing w:val="-6"/>
                <w:sz w:val="21"/>
                <w:lang w:val="el-GR"/>
              </w:rPr>
              <w:t>ενερ</w:t>
            </w:r>
            <w:proofErr w:type="spellEnd"/>
            <w:r w:rsidRPr="002C3AFB">
              <w:rPr>
                <w:spacing w:val="-6"/>
                <w:sz w:val="21"/>
                <w:lang w:val="el-GR"/>
              </w:rPr>
              <w:t xml:space="preserve">- </w:t>
            </w:r>
            <w:proofErr w:type="spellStart"/>
            <w:r w:rsidRPr="002C3AFB">
              <w:rPr>
                <w:sz w:val="21"/>
                <w:lang w:val="el-GR"/>
              </w:rPr>
              <w:t>γοποίησης</w:t>
            </w:r>
            <w:proofErr w:type="spellEnd"/>
            <w:r w:rsidRPr="002C3AFB">
              <w:rPr>
                <w:sz w:val="21"/>
                <w:lang w:val="el-GR"/>
              </w:rPr>
              <w:t xml:space="preserve"> όλων για την αντιμετώπιση των μεγάλων προκλήσεων της εποχής </w:t>
            </w:r>
            <w:r w:rsidRPr="002C3AFB">
              <w:rPr>
                <w:spacing w:val="-2"/>
                <w:sz w:val="21"/>
                <w:lang w:val="el-GR"/>
              </w:rPr>
              <w:t>που</w:t>
            </w:r>
            <w:r w:rsidRPr="002C3AFB">
              <w:rPr>
                <w:spacing w:val="-14"/>
                <w:sz w:val="21"/>
                <w:lang w:val="el-GR"/>
              </w:rPr>
              <w:t xml:space="preserve"> </w:t>
            </w:r>
            <w:r w:rsidRPr="002C3AFB">
              <w:rPr>
                <w:spacing w:val="-2"/>
                <w:sz w:val="21"/>
                <w:lang w:val="el-GR"/>
              </w:rPr>
              <w:t>απασχολούν</w:t>
            </w:r>
            <w:r w:rsidRPr="002C3AFB">
              <w:rPr>
                <w:spacing w:val="-14"/>
                <w:sz w:val="21"/>
                <w:lang w:val="el-GR"/>
              </w:rPr>
              <w:t xml:space="preserve"> </w:t>
            </w:r>
            <w:r w:rsidRPr="002C3AFB">
              <w:rPr>
                <w:spacing w:val="-2"/>
                <w:sz w:val="21"/>
                <w:lang w:val="el-GR"/>
              </w:rPr>
              <w:t>τις</w:t>
            </w:r>
            <w:r w:rsidRPr="002C3AFB">
              <w:rPr>
                <w:spacing w:val="-14"/>
                <w:sz w:val="21"/>
                <w:lang w:val="el-GR"/>
              </w:rPr>
              <w:t xml:space="preserve"> </w:t>
            </w:r>
            <w:r w:rsidRPr="002C3AFB">
              <w:rPr>
                <w:spacing w:val="-2"/>
                <w:sz w:val="21"/>
                <w:lang w:val="el-GR"/>
              </w:rPr>
              <w:t>σύγχρονες</w:t>
            </w:r>
            <w:r w:rsidRPr="002C3AFB">
              <w:rPr>
                <w:spacing w:val="-14"/>
                <w:sz w:val="21"/>
                <w:lang w:val="el-GR"/>
              </w:rPr>
              <w:t xml:space="preserve"> </w:t>
            </w:r>
            <w:proofErr w:type="spellStart"/>
            <w:r w:rsidRPr="002C3AFB">
              <w:rPr>
                <w:spacing w:val="-2"/>
                <w:sz w:val="21"/>
                <w:lang w:val="el-GR"/>
              </w:rPr>
              <w:t>κοινωνί</w:t>
            </w:r>
            <w:proofErr w:type="spellEnd"/>
            <w:r w:rsidRPr="002C3AFB">
              <w:rPr>
                <w:spacing w:val="-2"/>
                <w:sz w:val="21"/>
                <w:lang w:val="el-GR"/>
              </w:rPr>
              <w:t xml:space="preserve">- </w:t>
            </w:r>
            <w:r w:rsidRPr="002C3AFB">
              <w:rPr>
                <w:spacing w:val="-4"/>
                <w:sz w:val="21"/>
                <w:lang w:val="el-GR"/>
              </w:rPr>
              <w:t>ες</w:t>
            </w:r>
            <w:r w:rsidRPr="002C3AFB">
              <w:rPr>
                <w:spacing w:val="-9"/>
                <w:sz w:val="21"/>
                <w:lang w:val="el-GR"/>
              </w:rPr>
              <w:t xml:space="preserve"> </w:t>
            </w:r>
            <w:r w:rsidRPr="002C3AFB">
              <w:rPr>
                <w:spacing w:val="-4"/>
                <w:sz w:val="21"/>
                <w:lang w:val="el-GR"/>
              </w:rPr>
              <w:t>(κατασπατάληση</w:t>
            </w:r>
            <w:r w:rsidRPr="002C3AFB">
              <w:rPr>
                <w:spacing w:val="-9"/>
                <w:sz w:val="21"/>
                <w:lang w:val="el-GR"/>
              </w:rPr>
              <w:t xml:space="preserve"> </w:t>
            </w:r>
            <w:r w:rsidRPr="002C3AFB">
              <w:rPr>
                <w:spacing w:val="-4"/>
                <w:sz w:val="21"/>
                <w:lang w:val="el-GR"/>
              </w:rPr>
              <w:t>φυσικών</w:t>
            </w:r>
            <w:r w:rsidRPr="002C3AFB">
              <w:rPr>
                <w:spacing w:val="-9"/>
                <w:sz w:val="21"/>
                <w:lang w:val="el-GR"/>
              </w:rPr>
              <w:t xml:space="preserve"> </w:t>
            </w:r>
            <w:r w:rsidRPr="002C3AFB">
              <w:rPr>
                <w:spacing w:val="-4"/>
                <w:sz w:val="21"/>
                <w:lang w:val="el-GR"/>
              </w:rPr>
              <w:t>πόρων,</w:t>
            </w:r>
            <w:r w:rsidRPr="002C3AFB">
              <w:rPr>
                <w:spacing w:val="-9"/>
                <w:sz w:val="21"/>
                <w:lang w:val="el-GR"/>
              </w:rPr>
              <w:t xml:space="preserve"> </w:t>
            </w:r>
            <w:proofErr w:type="spellStart"/>
            <w:r w:rsidRPr="002C3AFB">
              <w:rPr>
                <w:spacing w:val="-4"/>
                <w:sz w:val="21"/>
                <w:lang w:val="el-GR"/>
              </w:rPr>
              <w:t>μό</w:t>
            </w:r>
            <w:proofErr w:type="spellEnd"/>
            <w:r w:rsidRPr="002C3AFB">
              <w:rPr>
                <w:spacing w:val="-4"/>
                <w:sz w:val="21"/>
                <w:lang w:val="el-GR"/>
              </w:rPr>
              <w:t xml:space="preserve">- </w:t>
            </w:r>
            <w:proofErr w:type="spellStart"/>
            <w:r w:rsidRPr="002C3AFB">
              <w:rPr>
                <w:sz w:val="21"/>
                <w:lang w:val="el-GR"/>
              </w:rPr>
              <w:t>λυνση</w:t>
            </w:r>
            <w:proofErr w:type="spellEnd"/>
            <w:r w:rsidRPr="002C3AFB">
              <w:rPr>
                <w:sz w:val="21"/>
                <w:lang w:val="el-GR"/>
              </w:rPr>
              <w:t>,</w:t>
            </w:r>
            <w:r w:rsidRPr="002C3AFB">
              <w:rPr>
                <w:spacing w:val="-19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προσφυγιά,</w:t>
            </w:r>
            <w:r w:rsidRPr="002C3AFB">
              <w:rPr>
                <w:spacing w:val="-18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επιδημίες</w:t>
            </w:r>
            <w:r w:rsidRPr="002C3AFB">
              <w:rPr>
                <w:spacing w:val="-19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κ.ά.).</w:t>
            </w:r>
          </w:p>
        </w:tc>
        <w:tc>
          <w:tcPr>
            <w:tcW w:w="4839" w:type="dxa"/>
          </w:tcPr>
          <w:p w14:paraId="42FF4C7C" w14:textId="77777777" w:rsidR="002C3AFB" w:rsidRPr="002C3AFB" w:rsidRDefault="002C3AFB" w:rsidP="008A131F">
            <w:pPr>
              <w:pStyle w:val="TableParagraph"/>
              <w:ind w:left="0"/>
              <w:rPr>
                <w:rFonts w:ascii="Times New Roman"/>
                <w:sz w:val="20"/>
                <w:lang w:val="el-GR"/>
              </w:rPr>
            </w:pPr>
          </w:p>
        </w:tc>
      </w:tr>
    </w:tbl>
    <w:p w14:paraId="6A0671ED" w14:textId="77777777" w:rsidR="002C3AFB" w:rsidRDefault="002C3AFB" w:rsidP="002C3AFB">
      <w:pPr>
        <w:pStyle w:val="TableParagraph"/>
        <w:rPr>
          <w:rFonts w:ascii="Times New Roman"/>
          <w:sz w:val="20"/>
        </w:rPr>
        <w:sectPr w:rsidR="002C3AFB" w:rsidSect="002C3AFB">
          <w:pgSz w:w="11910" w:h="16450"/>
          <w:pgMar w:top="1080" w:right="850" w:bottom="0" w:left="850" w:header="898" w:footer="0" w:gutter="0"/>
          <w:cols w:space="720"/>
        </w:sectPr>
      </w:pPr>
    </w:p>
    <w:p w14:paraId="144D8ADC" w14:textId="77777777" w:rsidR="002C3AFB" w:rsidRDefault="002C3AFB" w:rsidP="002C3AFB">
      <w:pPr>
        <w:pStyle w:val="aa"/>
        <w:spacing w:before="1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anchor distT="0" distB="0" distL="0" distR="0" simplePos="0" relativeHeight="251660288" behindDoc="0" locked="0" layoutInCell="1" allowOverlap="1" wp14:anchorId="30C17481" wp14:editId="089F4F69">
                <wp:simplePos x="0" y="0"/>
                <wp:positionH relativeFrom="page">
                  <wp:posOffset>0</wp:posOffset>
                </wp:positionH>
                <wp:positionV relativeFrom="page">
                  <wp:posOffset>-2</wp:posOffset>
                </wp:positionV>
                <wp:extent cx="720090" cy="10440035"/>
                <wp:effectExtent l="0" t="0" r="0" b="0"/>
                <wp:wrapNone/>
                <wp:docPr id="951" name="Group 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0090" cy="10440035"/>
                          <a:chOff x="0" y="0"/>
                          <a:chExt cx="720090" cy="10440035"/>
                        </a:xfrm>
                      </wpg:grpSpPr>
                      <wps:wsp>
                        <wps:cNvPr id="952" name="Graphic 952"/>
                        <wps:cNvSpPr/>
                        <wps:spPr>
                          <a:xfrm>
                            <a:off x="716824" y="0"/>
                            <a:ext cx="1270" cy="1044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440035">
                                <a:moveTo>
                                  <a:pt x="0" y="0"/>
                                </a:moveTo>
                                <a:lnTo>
                                  <a:pt x="0" y="1043999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9CD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3" name="Graphic 953"/>
                        <wps:cNvSpPr/>
                        <wps:spPr>
                          <a:xfrm>
                            <a:off x="0" y="716823"/>
                            <a:ext cx="7169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915" h="6350">
                                <a:moveTo>
                                  <a:pt x="7168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716826" y="6350"/>
                                </a:lnTo>
                                <a:lnTo>
                                  <a:pt x="716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CD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4" name="Graphic 954"/>
                        <wps:cNvSpPr/>
                        <wps:spPr>
                          <a:xfrm>
                            <a:off x="176824" y="732698"/>
                            <a:ext cx="360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>
                                <a:moveTo>
                                  <a:pt x="0" y="0"/>
                                </a:moveTo>
                                <a:lnTo>
                                  <a:pt x="359994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E9CD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928D3E" id="Group 951" o:spid="_x0000_s1026" style="position:absolute;margin-left:0;margin-top:0;width:56.7pt;height:822.05pt;z-index:251660288;mso-wrap-distance-left:0;mso-wrap-distance-right:0;mso-position-horizontal-relative:page;mso-position-vertical-relative:page" coordsize="7200,10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">
                <v:shape id="Graphic 952" o:spid="_x0000_s1027" style="position:absolute;left:7168;width:12;height:104400;visibility:visible;mso-wrap-style:square;v-text-anchor:top" coordsize="1270,10440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" path="m,l,10439996e" filled="f" strokecolor="#e9cd47" strokeweight=".5pt">
                  <v:path arrowok="t"/>
                </v:shape>
                <v:shape id="Graphic 953" o:spid="_x0000_s1028" style="position:absolute;top:7168;width:7169;height:63;visibility:visible;mso-wrap-style:square;v-text-anchor:top" coordsize="7169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" path="m716826,l,,,6350r716826,l716826,xe" fillcolor="#e9cd47" stroked="f">
                  <v:path arrowok="t"/>
                </v:shape>
                <v:shape id="Graphic 954" o:spid="_x0000_s1029" style="position:absolute;left:1768;top:7326;width:3600;height:13;visibility:visible;mso-wrap-style:square;v-text-anchor:top" coordsize="3600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" path="m,l359994,e" filled="f" strokecolor="#e9cd47" strokeweight="2pt">
                  <v:path arrowok="t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579" w:type="dxa"/>
        <w:tblBorders>
          <w:top w:val="single" w:sz="4" w:space="0" w:color="E9CD47"/>
          <w:left w:val="single" w:sz="4" w:space="0" w:color="E9CD47"/>
          <w:bottom w:val="single" w:sz="4" w:space="0" w:color="E9CD47"/>
          <w:right w:val="single" w:sz="4" w:space="0" w:color="E9CD47"/>
          <w:insideH w:val="single" w:sz="4" w:space="0" w:color="E9CD47"/>
          <w:insideV w:val="single" w:sz="4" w:space="0" w:color="E9CD47"/>
        </w:tblBorders>
        <w:tblLayout w:type="fixed"/>
        <w:tblLook w:val="01E0" w:firstRow="1" w:lastRow="1" w:firstColumn="1" w:lastColumn="1" w:noHBand="0" w:noVBand="0"/>
      </w:tblPr>
      <w:tblGrid>
        <w:gridCol w:w="4495"/>
        <w:gridCol w:w="4839"/>
      </w:tblGrid>
      <w:tr w:rsidR="002C3AFB" w14:paraId="68CCE8BB" w14:textId="77777777" w:rsidTr="008A131F">
        <w:trPr>
          <w:trHeight w:val="502"/>
        </w:trPr>
        <w:tc>
          <w:tcPr>
            <w:tcW w:w="9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9CD47"/>
          </w:tcPr>
          <w:p w14:paraId="7DD4D3C3" w14:textId="77777777" w:rsidR="002C3AFB" w:rsidRPr="002C3AFB" w:rsidRDefault="002C3AFB" w:rsidP="008A131F">
            <w:pPr>
              <w:pStyle w:val="TableParagraph"/>
              <w:spacing w:before="122"/>
              <w:ind w:left="175"/>
              <w:rPr>
                <w:rFonts w:ascii="Tahoma" w:hAnsi="Tahoma"/>
                <w:b/>
                <w:sz w:val="21"/>
                <w:lang w:val="el-GR"/>
              </w:rPr>
            </w:pPr>
            <w:r w:rsidRPr="002C3AFB">
              <w:rPr>
                <w:rFonts w:ascii="Tahoma" w:hAnsi="Tahoma"/>
                <w:b/>
                <w:spacing w:val="-4"/>
                <w:sz w:val="21"/>
                <w:lang w:val="el-GR"/>
              </w:rPr>
              <w:t>ΒΗΜΑ 3:</w:t>
            </w:r>
            <w:r w:rsidRPr="002C3AFB">
              <w:rPr>
                <w:rFonts w:ascii="Tahoma" w:hAnsi="Tahoma"/>
                <w:b/>
                <w:spacing w:val="-3"/>
                <w:sz w:val="21"/>
                <w:lang w:val="el-GR"/>
              </w:rPr>
              <w:t xml:space="preserve"> </w:t>
            </w:r>
            <w:r w:rsidRPr="002C3AFB">
              <w:rPr>
                <w:rFonts w:ascii="Tahoma" w:hAnsi="Tahoma"/>
                <w:b/>
                <w:spacing w:val="-4"/>
                <w:sz w:val="21"/>
                <w:lang w:val="el-GR"/>
              </w:rPr>
              <w:t>Μαθαίνω</w:t>
            </w:r>
            <w:r w:rsidRPr="002C3AFB">
              <w:rPr>
                <w:rFonts w:ascii="Tahoma" w:hAnsi="Tahoma"/>
                <w:b/>
                <w:spacing w:val="-3"/>
                <w:sz w:val="21"/>
                <w:lang w:val="el-GR"/>
              </w:rPr>
              <w:t xml:space="preserve"> </w:t>
            </w:r>
            <w:r w:rsidRPr="002C3AFB">
              <w:rPr>
                <w:rFonts w:ascii="Tahoma" w:hAnsi="Tahoma"/>
                <w:b/>
                <w:spacing w:val="-4"/>
                <w:sz w:val="21"/>
                <w:lang w:val="el-GR"/>
              </w:rPr>
              <w:t>περισσότερα</w:t>
            </w:r>
            <w:r w:rsidRPr="002C3AFB">
              <w:rPr>
                <w:rFonts w:ascii="Tahoma" w:hAnsi="Tahoma"/>
                <w:b/>
                <w:spacing w:val="-3"/>
                <w:sz w:val="21"/>
                <w:lang w:val="el-GR"/>
              </w:rPr>
              <w:t xml:space="preserve"> </w:t>
            </w:r>
            <w:r w:rsidRPr="002C3AFB">
              <w:rPr>
                <w:rFonts w:ascii="Tahoma" w:hAnsi="Tahoma"/>
                <w:b/>
                <w:spacing w:val="-4"/>
                <w:sz w:val="21"/>
                <w:lang w:val="el-GR"/>
              </w:rPr>
              <w:t>για το</w:t>
            </w:r>
            <w:r w:rsidRPr="002C3AFB">
              <w:rPr>
                <w:rFonts w:ascii="Tahoma" w:hAnsi="Tahoma"/>
                <w:b/>
                <w:spacing w:val="-3"/>
                <w:sz w:val="21"/>
                <w:lang w:val="el-GR"/>
              </w:rPr>
              <w:t xml:space="preserve"> </w:t>
            </w:r>
            <w:r w:rsidRPr="002C3AFB">
              <w:rPr>
                <w:rFonts w:ascii="Tahoma" w:hAnsi="Tahoma"/>
                <w:b/>
                <w:spacing w:val="-4"/>
                <w:sz w:val="21"/>
                <w:lang w:val="el-GR"/>
              </w:rPr>
              <w:t>στοιχείο</w:t>
            </w:r>
            <w:r w:rsidRPr="002C3AFB">
              <w:rPr>
                <w:rFonts w:ascii="Tahoma" w:hAnsi="Tahoma"/>
                <w:b/>
                <w:spacing w:val="-3"/>
                <w:sz w:val="21"/>
                <w:lang w:val="el-GR"/>
              </w:rPr>
              <w:t xml:space="preserve"> </w:t>
            </w:r>
            <w:r w:rsidRPr="002C3AFB">
              <w:rPr>
                <w:rFonts w:ascii="Tahoma" w:hAnsi="Tahoma"/>
                <w:b/>
                <w:spacing w:val="-4"/>
                <w:sz w:val="21"/>
                <w:lang w:val="el-GR"/>
              </w:rPr>
              <w:t>ζωντανής</w:t>
            </w:r>
            <w:r w:rsidRPr="002C3AFB">
              <w:rPr>
                <w:rFonts w:ascii="Tahoma" w:hAnsi="Tahoma"/>
                <w:b/>
                <w:spacing w:val="-3"/>
                <w:sz w:val="21"/>
                <w:lang w:val="el-GR"/>
              </w:rPr>
              <w:t xml:space="preserve"> </w:t>
            </w:r>
            <w:r w:rsidRPr="002C3AFB">
              <w:rPr>
                <w:rFonts w:ascii="Tahoma" w:hAnsi="Tahoma"/>
                <w:b/>
                <w:spacing w:val="-4"/>
                <w:sz w:val="21"/>
                <w:lang w:val="el-GR"/>
              </w:rPr>
              <w:t>κληρονομιάς</w:t>
            </w:r>
            <w:r w:rsidRPr="002C3AFB">
              <w:rPr>
                <w:rFonts w:ascii="Tahoma" w:hAnsi="Tahoma"/>
                <w:b/>
                <w:spacing w:val="-3"/>
                <w:sz w:val="21"/>
                <w:lang w:val="el-GR"/>
              </w:rPr>
              <w:t xml:space="preserve"> </w:t>
            </w:r>
            <w:r w:rsidRPr="002C3AFB">
              <w:rPr>
                <w:rFonts w:ascii="Tahoma" w:hAnsi="Tahoma"/>
                <w:b/>
                <w:spacing w:val="-4"/>
                <w:sz w:val="21"/>
                <w:lang w:val="el-GR"/>
              </w:rPr>
              <w:t>που έχω</w:t>
            </w:r>
            <w:r w:rsidRPr="002C3AFB">
              <w:rPr>
                <w:rFonts w:ascii="Tahoma" w:hAnsi="Tahoma"/>
                <w:b/>
                <w:spacing w:val="-3"/>
                <w:sz w:val="21"/>
                <w:lang w:val="el-GR"/>
              </w:rPr>
              <w:t xml:space="preserve"> </w:t>
            </w:r>
            <w:r w:rsidRPr="002C3AFB">
              <w:rPr>
                <w:rFonts w:ascii="Tahoma" w:hAnsi="Tahoma"/>
                <w:b/>
                <w:spacing w:val="-4"/>
                <w:sz w:val="21"/>
                <w:lang w:val="el-GR"/>
              </w:rPr>
              <w:t>επιλέξει</w:t>
            </w:r>
          </w:p>
        </w:tc>
      </w:tr>
      <w:tr w:rsidR="002C3AFB" w14:paraId="0B21F53B" w14:textId="77777777" w:rsidTr="008A131F">
        <w:trPr>
          <w:trHeight w:val="1447"/>
        </w:trPr>
        <w:tc>
          <w:tcPr>
            <w:tcW w:w="4495" w:type="dxa"/>
            <w:tcBorders>
              <w:top w:val="nil"/>
            </w:tcBorders>
          </w:tcPr>
          <w:p w14:paraId="180948BE" w14:textId="77777777" w:rsidR="002C3AFB" w:rsidRPr="002C3AFB" w:rsidRDefault="002C3AFB" w:rsidP="008A131F">
            <w:pPr>
              <w:pStyle w:val="TableParagraph"/>
              <w:spacing w:before="129" w:line="225" w:lineRule="auto"/>
              <w:ind w:right="157"/>
              <w:jc w:val="both"/>
              <w:rPr>
                <w:sz w:val="21"/>
                <w:lang w:val="el-GR"/>
              </w:rPr>
            </w:pPr>
            <w:r w:rsidRPr="002C3AFB">
              <w:rPr>
                <w:spacing w:val="-4"/>
                <w:sz w:val="21"/>
                <w:lang w:val="el-GR"/>
              </w:rPr>
              <w:t>Βιβλιογραφική</w:t>
            </w:r>
            <w:r w:rsidRPr="002C3AFB">
              <w:rPr>
                <w:spacing w:val="-11"/>
                <w:sz w:val="21"/>
                <w:lang w:val="el-GR"/>
              </w:rPr>
              <w:t xml:space="preserve"> </w:t>
            </w:r>
            <w:r w:rsidRPr="002C3AFB">
              <w:rPr>
                <w:spacing w:val="-4"/>
                <w:sz w:val="21"/>
                <w:lang w:val="el-GR"/>
              </w:rPr>
              <w:t>έρευνα</w:t>
            </w:r>
            <w:r w:rsidRPr="002C3AFB">
              <w:rPr>
                <w:spacing w:val="-11"/>
                <w:sz w:val="21"/>
                <w:lang w:val="el-GR"/>
              </w:rPr>
              <w:t xml:space="preserve"> </w:t>
            </w:r>
            <w:r w:rsidRPr="002C3AFB">
              <w:rPr>
                <w:spacing w:val="-4"/>
                <w:sz w:val="21"/>
                <w:lang w:val="el-GR"/>
              </w:rPr>
              <w:t>και</w:t>
            </w:r>
            <w:r w:rsidRPr="002C3AFB">
              <w:rPr>
                <w:spacing w:val="-11"/>
                <w:sz w:val="21"/>
                <w:lang w:val="el-GR"/>
              </w:rPr>
              <w:t xml:space="preserve"> </w:t>
            </w:r>
            <w:r w:rsidRPr="002C3AFB">
              <w:rPr>
                <w:spacing w:val="-4"/>
                <w:sz w:val="21"/>
                <w:lang w:val="el-GR"/>
              </w:rPr>
              <w:t>συνεργασία</w:t>
            </w:r>
            <w:r w:rsidRPr="002C3AFB">
              <w:rPr>
                <w:spacing w:val="-11"/>
                <w:sz w:val="21"/>
                <w:lang w:val="el-GR"/>
              </w:rPr>
              <w:t xml:space="preserve"> </w:t>
            </w:r>
            <w:r w:rsidRPr="002C3AFB">
              <w:rPr>
                <w:spacing w:val="-4"/>
                <w:sz w:val="21"/>
                <w:lang w:val="el-GR"/>
              </w:rPr>
              <w:t xml:space="preserve">με </w:t>
            </w:r>
            <w:r w:rsidRPr="002C3AFB">
              <w:rPr>
                <w:sz w:val="21"/>
                <w:lang w:val="el-GR"/>
              </w:rPr>
              <w:t xml:space="preserve">φορείς και κοινότητες κληρονομιάς κα- </w:t>
            </w:r>
            <w:proofErr w:type="spellStart"/>
            <w:r w:rsidRPr="002C3AFB">
              <w:rPr>
                <w:sz w:val="21"/>
                <w:lang w:val="el-GR"/>
              </w:rPr>
              <w:t>θώς</w:t>
            </w:r>
            <w:proofErr w:type="spellEnd"/>
            <w:r w:rsidRPr="002C3AFB">
              <w:rPr>
                <w:spacing w:val="-19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και</w:t>
            </w:r>
            <w:r w:rsidRPr="002C3AFB">
              <w:rPr>
                <w:spacing w:val="-18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με</w:t>
            </w:r>
            <w:r w:rsidRPr="002C3AFB">
              <w:rPr>
                <w:spacing w:val="-18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άλλους</w:t>
            </w:r>
            <w:r w:rsidRPr="002C3AFB">
              <w:rPr>
                <w:spacing w:val="-18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φορείς</w:t>
            </w:r>
            <w:r w:rsidRPr="002C3AFB">
              <w:rPr>
                <w:spacing w:val="-19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στην</w:t>
            </w:r>
            <w:r w:rsidRPr="002C3AFB">
              <w:rPr>
                <w:spacing w:val="-18"/>
                <w:sz w:val="21"/>
                <w:lang w:val="el-GR"/>
              </w:rPr>
              <w:t xml:space="preserve"> </w:t>
            </w:r>
            <w:proofErr w:type="spellStart"/>
            <w:r w:rsidRPr="002C3AFB">
              <w:rPr>
                <w:sz w:val="21"/>
                <w:lang w:val="el-GR"/>
              </w:rPr>
              <w:t>προετοι</w:t>
            </w:r>
            <w:proofErr w:type="spellEnd"/>
            <w:r w:rsidRPr="002C3AFB">
              <w:rPr>
                <w:sz w:val="21"/>
                <w:lang w:val="el-GR"/>
              </w:rPr>
              <w:t xml:space="preserve">- </w:t>
            </w:r>
            <w:proofErr w:type="spellStart"/>
            <w:r w:rsidRPr="002C3AFB">
              <w:rPr>
                <w:spacing w:val="-4"/>
                <w:sz w:val="21"/>
                <w:lang w:val="el-GR"/>
              </w:rPr>
              <w:t>μασία</w:t>
            </w:r>
            <w:proofErr w:type="spellEnd"/>
            <w:r w:rsidRPr="002C3AFB">
              <w:rPr>
                <w:spacing w:val="-11"/>
                <w:sz w:val="21"/>
                <w:lang w:val="el-GR"/>
              </w:rPr>
              <w:t xml:space="preserve"> </w:t>
            </w:r>
            <w:r w:rsidRPr="002C3AFB">
              <w:rPr>
                <w:spacing w:val="-4"/>
                <w:sz w:val="21"/>
                <w:lang w:val="el-GR"/>
              </w:rPr>
              <w:t>ή/και</w:t>
            </w:r>
            <w:r w:rsidRPr="002C3AFB">
              <w:rPr>
                <w:spacing w:val="-11"/>
                <w:sz w:val="21"/>
                <w:lang w:val="el-GR"/>
              </w:rPr>
              <w:t xml:space="preserve"> </w:t>
            </w:r>
            <w:r w:rsidRPr="002C3AFB">
              <w:rPr>
                <w:spacing w:val="-4"/>
                <w:sz w:val="21"/>
                <w:lang w:val="el-GR"/>
              </w:rPr>
              <w:t>την</w:t>
            </w:r>
            <w:r w:rsidRPr="002C3AFB">
              <w:rPr>
                <w:spacing w:val="-11"/>
                <w:sz w:val="21"/>
                <w:lang w:val="el-GR"/>
              </w:rPr>
              <w:t xml:space="preserve"> </w:t>
            </w:r>
            <w:r w:rsidRPr="002C3AFB">
              <w:rPr>
                <w:spacing w:val="-4"/>
                <w:sz w:val="21"/>
                <w:lang w:val="el-GR"/>
              </w:rPr>
              <w:t>υλοποίηση</w:t>
            </w:r>
            <w:r w:rsidRPr="002C3AFB">
              <w:rPr>
                <w:spacing w:val="-11"/>
                <w:sz w:val="21"/>
                <w:lang w:val="el-GR"/>
              </w:rPr>
              <w:t xml:space="preserve"> </w:t>
            </w:r>
            <w:r w:rsidRPr="002C3AFB">
              <w:rPr>
                <w:spacing w:val="-4"/>
                <w:sz w:val="21"/>
                <w:lang w:val="el-GR"/>
              </w:rPr>
              <w:t>των</w:t>
            </w:r>
            <w:r w:rsidRPr="002C3AFB">
              <w:rPr>
                <w:spacing w:val="-11"/>
                <w:sz w:val="21"/>
                <w:lang w:val="el-GR"/>
              </w:rPr>
              <w:t xml:space="preserve"> </w:t>
            </w:r>
            <w:proofErr w:type="spellStart"/>
            <w:r w:rsidRPr="002C3AFB">
              <w:rPr>
                <w:spacing w:val="-4"/>
                <w:sz w:val="21"/>
                <w:lang w:val="el-GR"/>
              </w:rPr>
              <w:t>μαθησια</w:t>
            </w:r>
            <w:proofErr w:type="spellEnd"/>
            <w:r w:rsidRPr="002C3AFB">
              <w:rPr>
                <w:spacing w:val="-4"/>
                <w:sz w:val="21"/>
                <w:lang w:val="el-GR"/>
              </w:rPr>
              <w:t xml:space="preserve">- </w:t>
            </w:r>
            <w:proofErr w:type="spellStart"/>
            <w:r w:rsidRPr="002C3AFB">
              <w:rPr>
                <w:sz w:val="21"/>
                <w:lang w:val="el-GR"/>
              </w:rPr>
              <w:t>κών</w:t>
            </w:r>
            <w:proofErr w:type="spellEnd"/>
            <w:r w:rsidRPr="002C3AFB">
              <w:rPr>
                <w:sz w:val="21"/>
                <w:lang w:val="el-GR"/>
              </w:rPr>
              <w:t xml:space="preserve"> δραστηριοτήτων.</w:t>
            </w:r>
          </w:p>
        </w:tc>
        <w:tc>
          <w:tcPr>
            <w:tcW w:w="4839" w:type="dxa"/>
            <w:tcBorders>
              <w:top w:val="nil"/>
            </w:tcBorders>
          </w:tcPr>
          <w:p w14:paraId="37386FB3" w14:textId="77777777" w:rsidR="002C3AFB" w:rsidRPr="002C3AFB" w:rsidRDefault="002C3AFB" w:rsidP="008A131F">
            <w:pPr>
              <w:pStyle w:val="TableParagraph"/>
              <w:ind w:left="0"/>
              <w:rPr>
                <w:rFonts w:ascii="Times New Roman"/>
                <w:sz w:val="20"/>
                <w:lang w:val="el-GR"/>
              </w:rPr>
            </w:pPr>
          </w:p>
        </w:tc>
      </w:tr>
      <w:tr w:rsidR="002C3AFB" w14:paraId="3F009BB4" w14:textId="77777777" w:rsidTr="008A131F">
        <w:trPr>
          <w:trHeight w:val="497"/>
        </w:trPr>
        <w:tc>
          <w:tcPr>
            <w:tcW w:w="9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9CD47"/>
          </w:tcPr>
          <w:p w14:paraId="30C98BB0" w14:textId="77777777" w:rsidR="002C3AFB" w:rsidRPr="002C3AFB" w:rsidRDefault="002C3AFB" w:rsidP="008A131F">
            <w:pPr>
              <w:pStyle w:val="TableParagraph"/>
              <w:spacing w:before="117"/>
              <w:ind w:left="175"/>
              <w:rPr>
                <w:rFonts w:ascii="Tahoma" w:hAnsi="Tahoma"/>
                <w:b/>
                <w:sz w:val="21"/>
                <w:lang w:val="el-GR"/>
              </w:rPr>
            </w:pPr>
            <w:r w:rsidRPr="002C3AFB">
              <w:rPr>
                <w:rFonts w:ascii="Tahoma" w:hAnsi="Tahoma"/>
                <w:b/>
                <w:spacing w:val="-4"/>
                <w:sz w:val="21"/>
                <w:lang w:val="el-GR"/>
              </w:rPr>
              <w:t>ΒΗΜΑ</w:t>
            </w:r>
            <w:r w:rsidRPr="002C3AFB">
              <w:rPr>
                <w:rFonts w:ascii="Tahoma" w:hAnsi="Tahoma"/>
                <w:b/>
                <w:spacing w:val="-10"/>
                <w:sz w:val="21"/>
                <w:lang w:val="el-GR"/>
              </w:rPr>
              <w:t xml:space="preserve"> </w:t>
            </w:r>
            <w:r w:rsidRPr="002C3AFB">
              <w:rPr>
                <w:rFonts w:ascii="Tahoma" w:hAnsi="Tahoma"/>
                <w:b/>
                <w:spacing w:val="-4"/>
                <w:sz w:val="21"/>
                <w:lang w:val="el-GR"/>
              </w:rPr>
              <w:t>4:</w:t>
            </w:r>
            <w:r w:rsidRPr="002C3AFB">
              <w:rPr>
                <w:rFonts w:ascii="Tahoma" w:hAnsi="Tahoma"/>
                <w:b/>
                <w:spacing w:val="-10"/>
                <w:sz w:val="21"/>
                <w:lang w:val="el-GR"/>
              </w:rPr>
              <w:t xml:space="preserve"> </w:t>
            </w:r>
            <w:r w:rsidRPr="002C3AFB">
              <w:rPr>
                <w:rFonts w:ascii="Tahoma" w:hAnsi="Tahoma"/>
                <w:b/>
                <w:spacing w:val="-4"/>
                <w:sz w:val="21"/>
                <w:lang w:val="el-GR"/>
              </w:rPr>
              <w:t>Δημιουργώ</w:t>
            </w:r>
            <w:r w:rsidRPr="002C3AFB">
              <w:rPr>
                <w:rFonts w:ascii="Tahoma" w:hAnsi="Tahoma"/>
                <w:b/>
                <w:spacing w:val="-10"/>
                <w:sz w:val="21"/>
                <w:lang w:val="el-GR"/>
              </w:rPr>
              <w:t xml:space="preserve"> </w:t>
            </w:r>
            <w:r w:rsidRPr="002C3AFB">
              <w:rPr>
                <w:rFonts w:ascii="Tahoma" w:hAnsi="Tahoma"/>
                <w:b/>
                <w:spacing w:val="-4"/>
                <w:sz w:val="21"/>
                <w:lang w:val="el-GR"/>
              </w:rPr>
              <w:t>το</w:t>
            </w:r>
            <w:r w:rsidRPr="002C3AFB">
              <w:rPr>
                <w:rFonts w:ascii="Tahoma" w:hAnsi="Tahoma"/>
                <w:b/>
                <w:spacing w:val="-10"/>
                <w:sz w:val="21"/>
                <w:lang w:val="el-GR"/>
              </w:rPr>
              <w:t xml:space="preserve"> </w:t>
            </w:r>
            <w:r w:rsidRPr="002C3AFB">
              <w:rPr>
                <w:rFonts w:ascii="Tahoma" w:hAnsi="Tahoma"/>
                <w:b/>
                <w:spacing w:val="-4"/>
                <w:sz w:val="21"/>
                <w:lang w:val="el-GR"/>
              </w:rPr>
              <w:t>σχέδιο</w:t>
            </w:r>
            <w:r w:rsidRPr="002C3AFB">
              <w:rPr>
                <w:rFonts w:ascii="Tahoma" w:hAnsi="Tahoma"/>
                <w:b/>
                <w:spacing w:val="-10"/>
                <w:sz w:val="21"/>
                <w:lang w:val="el-GR"/>
              </w:rPr>
              <w:t xml:space="preserve"> </w:t>
            </w:r>
            <w:r w:rsidRPr="002C3AFB">
              <w:rPr>
                <w:rFonts w:ascii="Tahoma" w:hAnsi="Tahoma"/>
                <w:b/>
                <w:spacing w:val="-4"/>
                <w:sz w:val="21"/>
                <w:lang w:val="el-GR"/>
              </w:rPr>
              <w:t>μαθήματος</w:t>
            </w:r>
            <w:r w:rsidRPr="002C3AFB">
              <w:rPr>
                <w:rFonts w:ascii="Tahoma" w:hAnsi="Tahoma"/>
                <w:b/>
                <w:spacing w:val="-10"/>
                <w:sz w:val="21"/>
                <w:lang w:val="el-GR"/>
              </w:rPr>
              <w:t xml:space="preserve"> </w:t>
            </w:r>
            <w:r w:rsidRPr="002C3AFB">
              <w:rPr>
                <w:rFonts w:ascii="Tahoma" w:hAnsi="Tahoma"/>
                <w:b/>
                <w:spacing w:val="-4"/>
                <w:sz w:val="21"/>
                <w:lang w:val="el-GR"/>
              </w:rPr>
              <w:t>και</w:t>
            </w:r>
            <w:r w:rsidRPr="002C3AFB">
              <w:rPr>
                <w:rFonts w:ascii="Tahoma" w:hAnsi="Tahoma"/>
                <w:b/>
                <w:spacing w:val="-10"/>
                <w:sz w:val="21"/>
                <w:lang w:val="el-GR"/>
              </w:rPr>
              <w:t xml:space="preserve"> </w:t>
            </w:r>
            <w:r w:rsidRPr="002C3AFB">
              <w:rPr>
                <w:rFonts w:ascii="Tahoma" w:hAnsi="Tahoma"/>
                <w:b/>
                <w:spacing w:val="-4"/>
                <w:sz w:val="21"/>
                <w:lang w:val="el-GR"/>
              </w:rPr>
              <w:t>διδάσκω</w:t>
            </w:r>
          </w:p>
        </w:tc>
      </w:tr>
      <w:tr w:rsidR="002C3AFB" w14:paraId="70F687E6" w14:textId="77777777" w:rsidTr="008A131F">
        <w:trPr>
          <w:trHeight w:val="1605"/>
        </w:trPr>
        <w:tc>
          <w:tcPr>
            <w:tcW w:w="4495" w:type="dxa"/>
            <w:tcBorders>
              <w:top w:val="nil"/>
            </w:tcBorders>
          </w:tcPr>
          <w:p w14:paraId="15622E25" w14:textId="77777777" w:rsidR="002C3AFB" w:rsidRPr="002C3AFB" w:rsidRDefault="002C3AFB" w:rsidP="008A131F">
            <w:pPr>
              <w:pStyle w:val="TableParagraph"/>
              <w:spacing w:before="128" w:line="228" w:lineRule="auto"/>
              <w:ind w:right="26"/>
              <w:rPr>
                <w:rFonts w:ascii="Tahoma" w:hAnsi="Tahoma"/>
                <w:b/>
                <w:sz w:val="21"/>
                <w:lang w:val="el-GR"/>
              </w:rPr>
            </w:pPr>
            <w:r w:rsidRPr="002C3AFB">
              <w:rPr>
                <w:rFonts w:ascii="Tahoma" w:hAnsi="Tahoma"/>
                <w:b/>
                <w:spacing w:val="-6"/>
                <w:sz w:val="21"/>
                <w:lang w:val="el-GR"/>
              </w:rPr>
              <w:t xml:space="preserve">Διδακτικοί Στόχοι για κάθε Διδακτικό </w:t>
            </w:r>
            <w:r w:rsidRPr="002C3AFB">
              <w:rPr>
                <w:rFonts w:ascii="Tahoma" w:hAnsi="Tahoma"/>
                <w:b/>
                <w:spacing w:val="-2"/>
                <w:sz w:val="21"/>
                <w:lang w:val="el-GR"/>
              </w:rPr>
              <w:t>Αντικείμενο</w:t>
            </w:r>
          </w:p>
          <w:p w14:paraId="72910E8A" w14:textId="77777777" w:rsidR="002C3AFB" w:rsidRDefault="002C3AFB" w:rsidP="008A131F">
            <w:pPr>
              <w:pStyle w:val="TableParagraph"/>
              <w:spacing w:line="242" w:lineRule="exact"/>
              <w:rPr>
                <w:sz w:val="21"/>
              </w:rPr>
            </w:pPr>
            <w:r>
              <w:rPr>
                <w:w w:val="90"/>
                <w:sz w:val="21"/>
              </w:rPr>
              <w:t>(Γνώσεις,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Δεξιότητες,</w:t>
            </w:r>
            <w:r>
              <w:rPr>
                <w:spacing w:val="16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Στάσεις</w:t>
            </w:r>
            <w:proofErr w:type="spellEnd"/>
            <w:r>
              <w:rPr>
                <w:spacing w:val="-2"/>
                <w:w w:val="90"/>
                <w:sz w:val="21"/>
              </w:rPr>
              <w:t>)</w:t>
            </w:r>
          </w:p>
        </w:tc>
        <w:tc>
          <w:tcPr>
            <w:tcW w:w="4839" w:type="dxa"/>
            <w:tcBorders>
              <w:top w:val="nil"/>
            </w:tcBorders>
          </w:tcPr>
          <w:p w14:paraId="41E7C0D0" w14:textId="77777777" w:rsidR="002C3AFB" w:rsidRDefault="002C3AFB" w:rsidP="008A131F">
            <w:pPr>
              <w:pStyle w:val="TableParagraph"/>
              <w:spacing w:before="119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Αντικείμενο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1:</w:t>
            </w:r>
          </w:p>
          <w:p w14:paraId="72DCCEFD" w14:textId="77777777" w:rsidR="002C3AFB" w:rsidRDefault="002C3AFB" w:rsidP="008A131F">
            <w:pPr>
              <w:pStyle w:val="TableParagraph"/>
              <w:spacing w:before="37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Αντικείμενο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2:</w:t>
            </w:r>
          </w:p>
          <w:p w14:paraId="1BFDC18A" w14:textId="77777777" w:rsidR="002C3AFB" w:rsidRDefault="002C3AFB" w:rsidP="008A131F">
            <w:pPr>
              <w:pStyle w:val="TableParagraph"/>
              <w:spacing w:before="37"/>
              <w:rPr>
                <w:sz w:val="20"/>
              </w:rPr>
            </w:pPr>
            <w:proofErr w:type="spellStart"/>
            <w:r>
              <w:rPr>
                <w:w w:val="85"/>
                <w:sz w:val="20"/>
              </w:rPr>
              <w:t>Αντικείμενο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3:</w:t>
            </w:r>
            <w:r>
              <w:rPr>
                <w:spacing w:val="10"/>
                <w:sz w:val="20"/>
              </w:rPr>
              <w:t xml:space="preserve"> </w:t>
            </w:r>
            <w:proofErr w:type="gramStart"/>
            <w:r>
              <w:rPr>
                <w:spacing w:val="-5"/>
                <w:w w:val="85"/>
                <w:sz w:val="20"/>
              </w:rPr>
              <w:t>…..</w:t>
            </w:r>
            <w:proofErr w:type="gramEnd"/>
          </w:p>
        </w:tc>
      </w:tr>
      <w:tr w:rsidR="002C3AFB" w14:paraId="6C379CE2" w14:textId="77777777" w:rsidTr="008A131F">
        <w:trPr>
          <w:trHeight w:val="2337"/>
        </w:trPr>
        <w:tc>
          <w:tcPr>
            <w:tcW w:w="4495" w:type="dxa"/>
          </w:tcPr>
          <w:p w14:paraId="3CC8684F" w14:textId="77777777" w:rsidR="002C3AFB" w:rsidRPr="002C3AFB" w:rsidRDefault="002C3AFB" w:rsidP="008A131F">
            <w:pPr>
              <w:pStyle w:val="TableParagraph"/>
              <w:spacing w:before="123" w:line="228" w:lineRule="auto"/>
              <w:ind w:right="26"/>
              <w:rPr>
                <w:rFonts w:ascii="Tahoma" w:hAnsi="Tahoma"/>
                <w:b/>
                <w:sz w:val="21"/>
                <w:lang w:val="el-GR"/>
              </w:rPr>
            </w:pPr>
            <w:r w:rsidRPr="002C3AFB">
              <w:rPr>
                <w:rFonts w:ascii="Tahoma" w:hAnsi="Tahoma"/>
                <w:b/>
                <w:spacing w:val="-6"/>
                <w:sz w:val="21"/>
                <w:lang w:val="el-GR"/>
              </w:rPr>
              <w:t>Στόχοι</w:t>
            </w:r>
            <w:r w:rsidRPr="002C3AFB">
              <w:rPr>
                <w:rFonts w:ascii="Tahoma" w:hAnsi="Tahoma"/>
                <w:b/>
                <w:spacing w:val="-10"/>
                <w:sz w:val="21"/>
                <w:lang w:val="el-GR"/>
              </w:rPr>
              <w:t xml:space="preserve"> </w:t>
            </w:r>
            <w:r w:rsidRPr="002C3AFB">
              <w:rPr>
                <w:rFonts w:ascii="Tahoma" w:hAnsi="Tahoma"/>
                <w:b/>
                <w:spacing w:val="-6"/>
                <w:sz w:val="21"/>
                <w:lang w:val="el-GR"/>
              </w:rPr>
              <w:t>που</w:t>
            </w:r>
            <w:r w:rsidRPr="002C3AFB">
              <w:rPr>
                <w:rFonts w:ascii="Tahoma" w:hAnsi="Tahoma"/>
                <w:b/>
                <w:spacing w:val="-9"/>
                <w:sz w:val="21"/>
                <w:lang w:val="el-GR"/>
              </w:rPr>
              <w:t xml:space="preserve"> </w:t>
            </w:r>
            <w:r w:rsidRPr="002C3AFB">
              <w:rPr>
                <w:rFonts w:ascii="Tahoma" w:hAnsi="Tahoma"/>
                <w:b/>
                <w:spacing w:val="-6"/>
                <w:sz w:val="21"/>
                <w:lang w:val="el-GR"/>
              </w:rPr>
              <w:t>σχετίζονται</w:t>
            </w:r>
            <w:r w:rsidRPr="002C3AFB">
              <w:rPr>
                <w:rFonts w:ascii="Tahoma" w:hAnsi="Tahoma"/>
                <w:b/>
                <w:spacing w:val="-10"/>
                <w:sz w:val="21"/>
                <w:lang w:val="el-GR"/>
              </w:rPr>
              <w:t xml:space="preserve"> </w:t>
            </w:r>
            <w:r w:rsidRPr="002C3AFB">
              <w:rPr>
                <w:rFonts w:ascii="Tahoma" w:hAnsi="Tahoma"/>
                <w:b/>
                <w:spacing w:val="-6"/>
                <w:sz w:val="21"/>
                <w:lang w:val="el-GR"/>
              </w:rPr>
              <w:t>με</w:t>
            </w:r>
            <w:r w:rsidRPr="002C3AFB">
              <w:rPr>
                <w:rFonts w:ascii="Tahoma" w:hAnsi="Tahoma"/>
                <w:b/>
                <w:spacing w:val="-9"/>
                <w:sz w:val="21"/>
                <w:lang w:val="el-GR"/>
              </w:rPr>
              <w:t xml:space="preserve"> </w:t>
            </w:r>
            <w:r w:rsidRPr="002C3AFB">
              <w:rPr>
                <w:rFonts w:ascii="Tahoma" w:hAnsi="Tahoma"/>
                <w:b/>
                <w:spacing w:val="-6"/>
                <w:sz w:val="21"/>
                <w:lang w:val="el-GR"/>
              </w:rPr>
              <w:t>τη</w:t>
            </w:r>
            <w:r w:rsidRPr="002C3AFB">
              <w:rPr>
                <w:rFonts w:ascii="Tahoma" w:hAnsi="Tahoma"/>
                <w:b/>
                <w:spacing w:val="-9"/>
                <w:sz w:val="21"/>
                <w:lang w:val="el-GR"/>
              </w:rPr>
              <w:t xml:space="preserve"> </w:t>
            </w:r>
            <w:r w:rsidRPr="002C3AFB">
              <w:rPr>
                <w:rFonts w:ascii="Tahoma" w:hAnsi="Tahoma"/>
                <w:b/>
                <w:spacing w:val="-6"/>
                <w:sz w:val="21"/>
                <w:lang w:val="el-GR"/>
              </w:rPr>
              <w:t xml:space="preserve">ζωντανή </w:t>
            </w:r>
            <w:r w:rsidRPr="002C3AFB">
              <w:rPr>
                <w:rFonts w:ascii="Tahoma" w:hAnsi="Tahoma"/>
                <w:b/>
                <w:spacing w:val="-2"/>
                <w:sz w:val="21"/>
                <w:lang w:val="el-GR"/>
              </w:rPr>
              <w:t>κληρονομιά</w:t>
            </w:r>
          </w:p>
          <w:p w14:paraId="6F566BF3" w14:textId="77777777" w:rsidR="002C3AFB" w:rsidRPr="002C3AFB" w:rsidRDefault="002C3AFB" w:rsidP="008A131F">
            <w:pPr>
              <w:pStyle w:val="TableParagraph"/>
              <w:spacing w:before="43"/>
              <w:rPr>
                <w:i/>
                <w:sz w:val="21"/>
                <w:lang w:val="el-GR"/>
              </w:rPr>
            </w:pPr>
            <w:r w:rsidRPr="002C3AFB">
              <w:rPr>
                <w:i/>
                <w:w w:val="85"/>
                <w:sz w:val="21"/>
                <w:lang w:val="el-GR"/>
              </w:rPr>
              <w:t>Ενδεικτικά</w:t>
            </w:r>
            <w:r w:rsidRPr="002C3AFB">
              <w:rPr>
                <w:i/>
                <w:spacing w:val="7"/>
                <w:sz w:val="21"/>
                <w:lang w:val="el-GR"/>
              </w:rPr>
              <w:t xml:space="preserve"> </w:t>
            </w:r>
            <w:r w:rsidRPr="002C3AFB">
              <w:rPr>
                <w:i/>
                <w:spacing w:val="-2"/>
                <w:sz w:val="21"/>
                <w:lang w:val="el-GR"/>
              </w:rPr>
              <w:t>παραδείγματα:</w:t>
            </w:r>
          </w:p>
          <w:p w14:paraId="61782D88" w14:textId="77777777" w:rsidR="002C3AFB" w:rsidRPr="002C3AFB" w:rsidRDefault="002C3AFB" w:rsidP="008A131F">
            <w:pPr>
              <w:pStyle w:val="TableParagraph"/>
              <w:spacing w:before="54" w:line="225" w:lineRule="auto"/>
              <w:ind w:right="26"/>
              <w:rPr>
                <w:sz w:val="21"/>
                <w:lang w:val="el-GR"/>
              </w:rPr>
            </w:pPr>
            <w:r w:rsidRPr="002C3AFB">
              <w:rPr>
                <w:spacing w:val="-6"/>
                <w:sz w:val="21"/>
                <w:lang w:val="el-GR"/>
              </w:rPr>
              <w:t>Εξοικείωση</w:t>
            </w:r>
            <w:r w:rsidRPr="002C3AFB">
              <w:rPr>
                <w:spacing w:val="-16"/>
                <w:sz w:val="21"/>
                <w:lang w:val="el-GR"/>
              </w:rPr>
              <w:t xml:space="preserve"> </w:t>
            </w:r>
            <w:r w:rsidRPr="002C3AFB">
              <w:rPr>
                <w:spacing w:val="-6"/>
                <w:sz w:val="21"/>
                <w:lang w:val="el-GR"/>
              </w:rPr>
              <w:t>με</w:t>
            </w:r>
            <w:r w:rsidRPr="002C3AFB">
              <w:rPr>
                <w:spacing w:val="-16"/>
                <w:sz w:val="21"/>
                <w:lang w:val="el-GR"/>
              </w:rPr>
              <w:t xml:space="preserve"> </w:t>
            </w:r>
            <w:r w:rsidRPr="002C3AFB">
              <w:rPr>
                <w:spacing w:val="-6"/>
                <w:sz w:val="21"/>
                <w:lang w:val="el-GR"/>
              </w:rPr>
              <w:t>τη</w:t>
            </w:r>
            <w:r w:rsidRPr="002C3AFB">
              <w:rPr>
                <w:spacing w:val="-16"/>
                <w:sz w:val="21"/>
                <w:lang w:val="el-GR"/>
              </w:rPr>
              <w:t xml:space="preserve"> </w:t>
            </w:r>
            <w:r w:rsidRPr="002C3AFB">
              <w:rPr>
                <w:spacing w:val="-6"/>
                <w:sz w:val="21"/>
                <w:lang w:val="el-GR"/>
              </w:rPr>
              <w:t>ζωντανή</w:t>
            </w:r>
            <w:r w:rsidRPr="002C3AFB">
              <w:rPr>
                <w:spacing w:val="-16"/>
                <w:sz w:val="21"/>
                <w:lang w:val="el-GR"/>
              </w:rPr>
              <w:t xml:space="preserve"> </w:t>
            </w:r>
            <w:r w:rsidRPr="002C3AFB">
              <w:rPr>
                <w:spacing w:val="-6"/>
                <w:sz w:val="21"/>
                <w:lang w:val="el-GR"/>
              </w:rPr>
              <w:t>κληρονομιά</w:t>
            </w:r>
            <w:r w:rsidRPr="002C3AFB">
              <w:rPr>
                <w:spacing w:val="-16"/>
                <w:sz w:val="21"/>
                <w:lang w:val="el-GR"/>
              </w:rPr>
              <w:t xml:space="preserve"> </w:t>
            </w:r>
            <w:r w:rsidRPr="002C3AFB">
              <w:rPr>
                <w:spacing w:val="-6"/>
                <w:sz w:val="21"/>
                <w:lang w:val="el-GR"/>
              </w:rPr>
              <w:t xml:space="preserve">και </w:t>
            </w:r>
            <w:r w:rsidRPr="002C3AFB">
              <w:rPr>
                <w:sz w:val="21"/>
                <w:lang w:val="el-GR"/>
              </w:rPr>
              <w:t>τη σημασία της διαφύλαξής της.</w:t>
            </w:r>
          </w:p>
          <w:p w14:paraId="5A7795BE" w14:textId="77777777" w:rsidR="002C3AFB" w:rsidRDefault="002C3AFB" w:rsidP="008A131F">
            <w:pPr>
              <w:pStyle w:val="TableParagraph"/>
              <w:spacing w:before="57" w:line="225" w:lineRule="auto"/>
              <w:ind w:right="910"/>
              <w:rPr>
                <w:sz w:val="21"/>
              </w:rPr>
            </w:pPr>
            <w:r>
              <w:rPr>
                <w:spacing w:val="-6"/>
                <w:sz w:val="21"/>
              </w:rPr>
              <w:t>Κα</w:t>
            </w:r>
            <w:proofErr w:type="spellStart"/>
            <w:r>
              <w:rPr>
                <w:spacing w:val="-6"/>
                <w:sz w:val="21"/>
              </w:rPr>
              <w:t>λλιέργει</w:t>
            </w:r>
            <w:proofErr w:type="spellEnd"/>
            <w:r>
              <w:rPr>
                <w:spacing w:val="-6"/>
                <w:sz w:val="21"/>
              </w:rPr>
              <w:t>α</w:t>
            </w:r>
            <w:r>
              <w:rPr>
                <w:spacing w:val="-16"/>
                <w:sz w:val="21"/>
              </w:rPr>
              <w:t xml:space="preserve"> </w:t>
            </w:r>
            <w:proofErr w:type="spellStart"/>
            <w:r>
              <w:rPr>
                <w:spacing w:val="-6"/>
                <w:sz w:val="21"/>
              </w:rPr>
              <w:t>της</w:t>
            </w:r>
            <w:proofErr w:type="spellEnd"/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Διαπ</w:t>
            </w:r>
            <w:proofErr w:type="spellStart"/>
            <w:r>
              <w:rPr>
                <w:spacing w:val="-6"/>
                <w:sz w:val="21"/>
              </w:rPr>
              <w:t>ολιτισμικής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Ικ</w:t>
            </w:r>
            <w:proofErr w:type="spellEnd"/>
            <w:r>
              <w:rPr>
                <w:spacing w:val="-2"/>
                <w:sz w:val="21"/>
              </w:rPr>
              <w:t>ανότητας.</w:t>
            </w:r>
          </w:p>
          <w:p w14:paraId="38B883F9" w14:textId="77777777" w:rsidR="002C3AFB" w:rsidRDefault="002C3AFB" w:rsidP="008A131F">
            <w:pPr>
              <w:pStyle w:val="TableParagraph"/>
              <w:spacing w:line="243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…..</w:t>
            </w:r>
          </w:p>
        </w:tc>
        <w:tc>
          <w:tcPr>
            <w:tcW w:w="4839" w:type="dxa"/>
          </w:tcPr>
          <w:p w14:paraId="19ABBB28" w14:textId="77777777" w:rsidR="002C3AFB" w:rsidRDefault="002C3AFB" w:rsidP="008A131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C3AFB" w14:paraId="0050955D" w14:textId="77777777" w:rsidTr="008A131F">
        <w:trPr>
          <w:trHeight w:val="1207"/>
        </w:trPr>
        <w:tc>
          <w:tcPr>
            <w:tcW w:w="4495" w:type="dxa"/>
          </w:tcPr>
          <w:p w14:paraId="2C8A8283" w14:textId="77777777" w:rsidR="002C3AFB" w:rsidRPr="002C3AFB" w:rsidRDefault="002C3AFB" w:rsidP="008A131F">
            <w:pPr>
              <w:pStyle w:val="TableParagraph"/>
              <w:spacing w:before="123" w:line="228" w:lineRule="auto"/>
              <w:ind w:right="1073"/>
              <w:rPr>
                <w:rFonts w:ascii="Tahoma" w:hAnsi="Tahoma"/>
                <w:b/>
                <w:sz w:val="21"/>
                <w:lang w:val="el-GR"/>
              </w:rPr>
            </w:pPr>
            <w:r w:rsidRPr="002C3AFB">
              <w:rPr>
                <w:rFonts w:ascii="Tahoma" w:hAnsi="Tahoma"/>
                <w:b/>
                <w:sz w:val="21"/>
                <w:lang w:val="el-GR"/>
              </w:rPr>
              <w:t xml:space="preserve">Περιγραφή δραστηριοτήτων </w:t>
            </w:r>
            <w:r w:rsidRPr="002C3AFB">
              <w:rPr>
                <w:rFonts w:ascii="Tahoma" w:hAnsi="Tahoma"/>
                <w:b/>
                <w:spacing w:val="-8"/>
                <w:sz w:val="21"/>
                <w:lang w:val="el-GR"/>
              </w:rPr>
              <w:t>για</w:t>
            </w:r>
            <w:r w:rsidRPr="002C3AFB">
              <w:rPr>
                <w:rFonts w:ascii="Tahoma" w:hAnsi="Tahoma"/>
                <w:b/>
                <w:spacing w:val="-7"/>
                <w:sz w:val="21"/>
                <w:lang w:val="el-GR"/>
              </w:rPr>
              <w:t xml:space="preserve"> </w:t>
            </w:r>
            <w:r w:rsidRPr="002C3AFB">
              <w:rPr>
                <w:rFonts w:ascii="Tahoma" w:hAnsi="Tahoma"/>
                <w:b/>
                <w:spacing w:val="-8"/>
                <w:sz w:val="21"/>
                <w:lang w:val="el-GR"/>
              </w:rPr>
              <w:t>το</w:t>
            </w:r>
            <w:r w:rsidRPr="002C3AFB">
              <w:rPr>
                <w:rFonts w:ascii="Tahoma" w:hAnsi="Tahoma"/>
                <w:b/>
                <w:spacing w:val="-7"/>
                <w:sz w:val="21"/>
                <w:lang w:val="el-GR"/>
              </w:rPr>
              <w:t xml:space="preserve"> </w:t>
            </w:r>
            <w:r w:rsidRPr="002C3AFB">
              <w:rPr>
                <w:rFonts w:ascii="Tahoma" w:hAnsi="Tahoma"/>
                <w:b/>
                <w:spacing w:val="-8"/>
                <w:sz w:val="21"/>
                <w:lang w:val="el-GR"/>
              </w:rPr>
              <w:t>Διδακτικό</w:t>
            </w:r>
            <w:r w:rsidRPr="002C3AFB">
              <w:rPr>
                <w:rFonts w:ascii="Tahoma" w:hAnsi="Tahoma"/>
                <w:b/>
                <w:spacing w:val="-7"/>
                <w:sz w:val="21"/>
                <w:lang w:val="el-GR"/>
              </w:rPr>
              <w:t xml:space="preserve"> </w:t>
            </w:r>
            <w:r w:rsidRPr="002C3AFB">
              <w:rPr>
                <w:rFonts w:ascii="Tahoma" w:hAnsi="Tahoma"/>
                <w:b/>
                <w:spacing w:val="-8"/>
                <w:sz w:val="21"/>
                <w:lang w:val="el-GR"/>
              </w:rPr>
              <w:t>Αντικείμενο</w:t>
            </w:r>
            <w:r w:rsidRPr="002C3AFB">
              <w:rPr>
                <w:rFonts w:ascii="Tahoma" w:hAnsi="Tahoma"/>
                <w:b/>
                <w:spacing w:val="-7"/>
                <w:sz w:val="21"/>
                <w:lang w:val="el-GR"/>
              </w:rPr>
              <w:t xml:space="preserve"> </w:t>
            </w:r>
            <w:r w:rsidRPr="002C3AFB">
              <w:rPr>
                <w:rFonts w:ascii="Tahoma" w:hAnsi="Tahoma"/>
                <w:b/>
                <w:spacing w:val="-8"/>
                <w:sz w:val="21"/>
                <w:lang w:val="el-GR"/>
              </w:rPr>
              <w:t>1:</w:t>
            </w:r>
          </w:p>
        </w:tc>
        <w:tc>
          <w:tcPr>
            <w:tcW w:w="4839" w:type="dxa"/>
          </w:tcPr>
          <w:p w14:paraId="58BDB188" w14:textId="77777777" w:rsidR="002C3AFB" w:rsidRPr="002C3AFB" w:rsidRDefault="002C3AFB" w:rsidP="008A131F">
            <w:pPr>
              <w:pStyle w:val="TableParagraph"/>
              <w:ind w:left="0"/>
              <w:rPr>
                <w:rFonts w:ascii="Times New Roman"/>
                <w:sz w:val="20"/>
                <w:lang w:val="el-GR"/>
              </w:rPr>
            </w:pPr>
          </w:p>
        </w:tc>
      </w:tr>
      <w:tr w:rsidR="002C3AFB" w14:paraId="4348FEB3" w14:textId="77777777" w:rsidTr="008A131F">
        <w:trPr>
          <w:trHeight w:val="1207"/>
        </w:trPr>
        <w:tc>
          <w:tcPr>
            <w:tcW w:w="4495" w:type="dxa"/>
          </w:tcPr>
          <w:p w14:paraId="2E7EB3EE" w14:textId="77777777" w:rsidR="002C3AFB" w:rsidRPr="002C3AFB" w:rsidRDefault="002C3AFB" w:rsidP="008A131F">
            <w:pPr>
              <w:pStyle w:val="TableParagraph"/>
              <w:spacing w:before="123" w:line="228" w:lineRule="auto"/>
              <w:ind w:right="1073"/>
              <w:rPr>
                <w:rFonts w:ascii="Tahoma" w:hAnsi="Tahoma"/>
                <w:b/>
                <w:sz w:val="21"/>
                <w:lang w:val="el-GR"/>
              </w:rPr>
            </w:pPr>
            <w:r w:rsidRPr="002C3AFB">
              <w:rPr>
                <w:rFonts w:ascii="Tahoma" w:hAnsi="Tahoma"/>
                <w:b/>
                <w:sz w:val="21"/>
                <w:lang w:val="el-GR"/>
              </w:rPr>
              <w:t xml:space="preserve">Περιγραφή δραστηριοτήτων </w:t>
            </w:r>
            <w:r w:rsidRPr="002C3AFB">
              <w:rPr>
                <w:rFonts w:ascii="Tahoma" w:hAnsi="Tahoma"/>
                <w:b/>
                <w:spacing w:val="-8"/>
                <w:sz w:val="21"/>
                <w:lang w:val="el-GR"/>
              </w:rPr>
              <w:t>για</w:t>
            </w:r>
            <w:r w:rsidRPr="002C3AFB">
              <w:rPr>
                <w:rFonts w:ascii="Tahoma" w:hAnsi="Tahoma"/>
                <w:b/>
                <w:spacing w:val="-7"/>
                <w:sz w:val="21"/>
                <w:lang w:val="el-GR"/>
              </w:rPr>
              <w:t xml:space="preserve"> </w:t>
            </w:r>
            <w:r w:rsidRPr="002C3AFB">
              <w:rPr>
                <w:rFonts w:ascii="Tahoma" w:hAnsi="Tahoma"/>
                <w:b/>
                <w:spacing w:val="-8"/>
                <w:sz w:val="21"/>
                <w:lang w:val="el-GR"/>
              </w:rPr>
              <w:t>το</w:t>
            </w:r>
            <w:r w:rsidRPr="002C3AFB">
              <w:rPr>
                <w:rFonts w:ascii="Tahoma" w:hAnsi="Tahoma"/>
                <w:b/>
                <w:spacing w:val="-7"/>
                <w:sz w:val="21"/>
                <w:lang w:val="el-GR"/>
              </w:rPr>
              <w:t xml:space="preserve"> </w:t>
            </w:r>
            <w:r w:rsidRPr="002C3AFB">
              <w:rPr>
                <w:rFonts w:ascii="Tahoma" w:hAnsi="Tahoma"/>
                <w:b/>
                <w:spacing w:val="-8"/>
                <w:sz w:val="21"/>
                <w:lang w:val="el-GR"/>
              </w:rPr>
              <w:t>Διδακτικό</w:t>
            </w:r>
            <w:r w:rsidRPr="002C3AFB">
              <w:rPr>
                <w:rFonts w:ascii="Tahoma" w:hAnsi="Tahoma"/>
                <w:b/>
                <w:spacing w:val="-7"/>
                <w:sz w:val="21"/>
                <w:lang w:val="el-GR"/>
              </w:rPr>
              <w:t xml:space="preserve"> </w:t>
            </w:r>
            <w:r w:rsidRPr="002C3AFB">
              <w:rPr>
                <w:rFonts w:ascii="Tahoma" w:hAnsi="Tahoma"/>
                <w:b/>
                <w:spacing w:val="-8"/>
                <w:sz w:val="21"/>
                <w:lang w:val="el-GR"/>
              </w:rPr>
              <w:t>Αντικείμενο</w:t>
            </w:r>
            <w:r w:rsidRPr="002C3AFB">
              <w:rPr>
                <w:rFonts w:ascii="Tahoma" w:hAnsi="Tahoma"/>
                <w:b/>
                <w:spacing w:val="-7"/>
                <w:sz w:val="21"/>
                <w:lang w:val="el-GR"/>
              </w:rPr>
              <w:t xml:space="preserve"> </w:t>
            </w:r>
            <w:r w:rsidRPr="002C3AFB">
              <w:rPr>
                <w:rFonts w:ascii="Tahoma" w:hAnsi="Tahoma"/>
                <w:b/>
                <w:spacing w:val="-8"/>
                <w:sz w:val="21"/>
                <w:lang w:val="el-GR"/>
              </w:rPr>
              <w:t>2:</w:t>
            </w:r>
          </w:p>
        </w:tc>
        <w:tc>
          <w:tcPr>
            <w:tcW w:w="4839" w:type="dxa"/>
          </w:tcPr>
          <w:p w14:paraId="4DC96C35" w14:textId="77777777" w:rsidR="002C3AFB" w:rsidRPr="002C3AFB" w:rsidRDefault="002C3AFB" w:rsidP="008A131F">
            <w:pPr>
              <w:pStyle w:val="TableParagraph"/>
              <w:ind w:left="0"/>
              <w:rPr>
                <w:rFonts w:ascii="Times New Roman"/>
                <w:sz w:val="20"/>
                <w:lang w:val="el-GR"/>
              </w:rPr>
            </w:pPr>
          </w:p>
        </w:tc>
      </w:tr>
      <w:tr w:rsidR="002C3AFB" w14:paraId="3B8A085C" w14:textId="77777777" w:rsidTr="008A131F">
        <w:trPr>
          <w:trHeight w:val="1207"/>
        </w:trPr>
        <w:tc>
          <w:tcPr>
            <w:tcW w:w="4495" w:type="dxa"/>
          </w:tcPr>
          <w:p w14:paraId="626003E0" w14:textId="77777777" w:rsidR="002C3AFB" w:rsidRPr="002C3AFB" w:rsidRDefault="002C3AFB" w:rsidP="008A131F">
            <w:pPr>
              <w:pStyle w:val="TableParagraph"/>
              <w:spacing w:before="123" w:line="228" w:lineRule="auto"/>
              <w:ind w:right="1073"/>
              <w:rPr>
                <w:rFonts w:ascii="Tahoma" w:hAnsi="Tahoma"/>
                <w:b/>
                <w:sz w:val="21"/>
                <w:lang w:val="el-GR"/>
              </w:rPr>
            </w:pPr>
            <w:r w:rsidRPr="002C3AFB">
              <w:rPr>
                <w:rFonts w:ascii="Tahoma" w:hAnsi="Tahoma"/>
                <w:b/>
                <w:sz w:val="21"/>
                <w:lang w:val="el-GR"/>
              </w:rPr>
              <w:t xml:space="preserve">Περιγραφή δραστηριοτήτων </w:t>
            </w:r>
            <w:r w:rsidRPr="002C3AFB">
              <w:rPr>
                <w:rFonts w:ascii="Tahoma" w:hAnsi="Tahoma"/>
                <w:b/>
                <w:spacing w:val="-8"/>
                <w:sz w:val="21"/>
                <w:lang w:val="el-GR"/>
              </w:rPr>
              <w:t>για</w:t>
            </w:r>
            <w:r w:rsidRPr="002C3AFB">
              <w:rPr>
                <w:rFonts w:ascii="Tahoma" w:hAnsi="Tahoma"/>
                <w:b/>
                <w:spacing w:val="-7"/>
                <w:sz w:val="21"/>
                <w:lang w:val="el-GR"/>
              </w:rPr>
              <w:t xml:space="preserve"> </w:t>
            </w:r>
            <w:r w:rsidRPr="002C3AFB">
              <w:rPr>
                <w:rFonts w:ascii="Tahoma" w:hAnsi="Tahoma"/>
                <w:b/>
                <w:spacing w:val="-8"/>
                <w:sz w:val="21"/>
                <w:lang w:val="el-GR"/>
              </w:rPr>
              <w:t>το</w:t>
            </w:r>
            <w:r w:rsidRPr="002C3AFB">
              <w:rPr>
                <w:rFonts w:ascii="Tahoma" w:hAnsi="Tahoma"/>
                <w:b/>
                <w:spacing w:val="-7"/>
                <w:sz w:val="21"/>
                <w:lang w:val="el-GR"/>
              </w:rPr>
              <w:t xml:space="preserve"> </w:t>
            </w:r>
            <w:r w:rsidRPr="002C3AFB">
              <w:rPr>
                <w:rFonts w:ascii="Tahoma" w:hAnsi="Tahoma"/>
                <w:b/>
                <w:spacing w:val="-8"/>
                <w:sz w:val="21"/>
                <w:lang w:val="el-GR"/>
              </w:rPr>
              <w:t>Διδακτικό</w:t>
            </w:r>
            <w:r w:rsidRPr="002C3AFB">
              <w:rPr>
                <w:rFonts w:ascii="Tahoma" w:hAnsi="Tahoma"/>
                <w:b/>
                <w:spacing w:val="-7"/>
                <w:sz w:val="21"/>
                <w:lang w:val="el-GR"/>
              </w:rPr>
              <w:t xml:space="preserve"> </w:t>
            </w:r>
            <w:r w:rsidRPr="002C3AFB">
              <w:rPr>
                <w:rFonts w:ascii="Tahoma" w:hAnsi="Tahoma"/>
                <w:b/>
                <w:spacing w:val="-8"/>
                <w:sz w:val="21"/>
                <w:lang w:val="el-GR"/>
              </w:rPr>
              <w:t>Αντικείμενο</w:t>
            </w:r>
            <w:r w:rsidRPr="002C3AFB">
              <w:rPr>
                <w:rFonts w:ascii="Tahoma" w:hAnsi="Tahoma"/>
                <w:b/>
                <w:spacing w:val="-7"/>
                <w:sz w:val="21"/>
                <w:lang w:val="el-GR"/>
              </w:rPr>
              <w:t xml:space="preserve"> </w:t>
            </w:r>
            <w:r w:rsidRPr="002C3AFB">
              <w:rPr>
                <w:rFonts w:ascii="Tahoma" w:hAnsi="Tahoma"/>
                <w:b/>
                <w:spacing w:val="-8"/>
                <w:sz w:val="21"/>
                <w:lang w:val="el-GR"/>
              </w:rPr>
              <w:t>3:</w:t>
            </w:r>
          </w:p>
        </w:tc>
        <w:tc>
          <w:tcPr>
            <w:tcW w:w="4839" w:type="dxa"/>
          </w:tcPr>
          <w:p w14:paraId="188182F7" w14:textId="77777777" w:rsidR="002C3AFB" w:rsidRPr="002C3AFB" w:rsidRDefault="002C3AFB" w:rsidP="008A131F">
            <w:pPr>
              <w:pStyle w:val="TableParagraph"/>
              <w:ind w:left="0"/>
              <w:rPr>
                <w:rFonts w:ascii="Times New Roman"/>
                <w:sz w:val="20"/>
                <w:lang w:val="el-GR"/>
              </w:rPr>
            </w:pPr>
          </w:p>
        </w:tc>
      </w:tr>
      <w:tr w:rsidR="002C3AFB" w14:paraId="0A1C284B" w14:textId="77777777" w:rsidTr="008A131F">
        <w:trPr>
          <w:trHeight w:val="1442"/>
        </w:trPr>
        <w:tc>
          <w:tcPr>
            <w:tcW w:w="4495" w:type="dxa"/>
          </w:tcPr>
          <w:p w14:paraId="396F87F7" w14:textId="77777777" w:rsidR="002C3AFB" w:rsidRDefault="002C3AFB" w:rsidP="008A131F">
            <w:pPr>
              <w:pStyle w:val="TableParagraph"/>
              <w:spacing w:before="123" w:line="228" w:lineRule="auto"/>
              <w:ind w:right="910"/>
              <w:rPr>
                <w:rFonts w:ascii="Tahoma" w:hAnsi="Tahoma"/>
                <w:b/>
                <w:sz w:val="21"/>
              </w:rPr>
            </w:pPr>
            <w:proofErr w:type="spellStart"/>
            <w:r>
              <w:rPr>
                <w:rFonts w:ascii="Tahoma" w:hAnsi="Tahoma"/>
                <w:b/>
                <w:spacing w:val="-4"/>
                <w:sz w:val="21"/>
              </w:rPr>
              <w:t>Δρ</w:t>
            </w:r>
            <w:proofErr w:type="spellEnd"/>
            <w:r>
              <w:rPr>
                <w:rFonts w:ascii="Tahoma" w:hAnsi="Tahoma"/>
                <w:b/>
                <w:spacing w:val="-4"/>
                <w:sz w:val="21"/>
              </w:rPr>
              <w:t xml:space="preserve">αστηριότητες </w:t>
            </w:r>
            <w:proofErr w:type="spellStart"/>
            <w:r>
              <w:rPr>
                <w:rFonts w:ascii="Tahoma" w:hAnsi="Tahoma"/>
                <w:b/>
                <w:spacing w:val="-4"/>
                <w:sz w:val="21"/>
              </w:rPr>
              <w:t>εκτός</w:t>
            </w:r>
            <w:proofErr w:type="spellEnd"/>
            <w:r>
              <w:rPr>
                <w:rFonts w:ascii="Tahoma" w:hAnsi="Tahoma"/>
                <w:b/>
                <w:spacing w:val="-4"/>
                <w:sz w:val="21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pacing w:val="-4"/>
                <w:sz w:val="21"/>
              </w:rPr>
              <w:t>σχολικής</w:t>
            </w:r>
            <w:proofErr w:type="spellEnd"/>
            <w:r>
              <w:rPr>
                <w:rFonts w:ascii="Tahoma" w:hAnsi="Tahoma"/>
                <w:b/>
                <w:spacing w:val="-4"/>
                <w:sz w:val="21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21"/>
              </w:rPr>
              <w:t>α</w:t>
            </w:r>
            <w:proofErr w:type="spellStart"/>
            <w:r>
              <w:rPr>
                <w:rFonts w:ascii="Tahoma" w:hAnsi="Tahoma"/>
                <w:b/>
                <w:spacing w:val="-2"/>
                <w:sz w:val="21"/>
              </w:rPr>
              <w:t>ίθουσ</w:t>
            </w:r>
            <w:proofErr w:type="spellEnd"/>
            <w:r>
              <w:rPr>
                <w:rFonts w:ascii="Tahoma" w:hAnsi="Tahoma"/>
                <w:b/>
                <w:spacing w:val="-2"/>
                <w:sz w:val="21"/>
              </w:rPr>
              <w:t>ας.</w:t>
            </w:r>
          </w:p>
        </w:tc>
        <w:tc>
          <w:tcPr>
            <w:tcW w:w="4839" w:type="dxa"/>
          </w:tcPr>
          <w:p w14:paraId="06BFE0B5" w14:textId="77777777" w:rsidR="002C3AFB" w:rsidRDefault="002C3AFB" w:rsidP="008A131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C3AFB" w14:paraId="13A7F12A" w14:textId="77777777" w:rsidTr="008A131F">
        <w:trPr>
          <w:trHeight w:val="497"/>
        </w:trPr>
        <w:tc>
          <w:tcPr>
            <w:tcW w:w="9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9CD47"/>
          </w:tcPr>
          <w:p w14:paraId="754282FC" w14:textId="77777777" w:rsidR="002C3AFB" w:rsidRDefault="002C3AFB" w:rsidP="008A131F">
            <w:pPr>
              <w:pStyle w:val="TableParagraph"/>
              <w:spacing w:before="117"/>
              <w:ind w:left="175"/>
              <w:rPr>
                <w:rFonts w:ascii="Tahoma" w:hAnsi="Tahoma"/>
                <w:b/>
                <w:sz w:val="21"/>
              </w:rPr>
            </w:pPr>
            <w:r>
              <w:rPr>
                <w:rFonts w:ascii="Tahoma" w:hAnsi="Tahoma"/>
                <w:b/>
                <w:spacing w:val="-8"/>
                <w:sz w:val="21"/>
              </w:rPr>
              <w:t>ΒΗΜΑ</w:t>
            </w:r>
            <w:r>
              <w:rPr>
                <w:rFonts w:ascii="Tahoma" w:hAnsi="Tahoma"/>
                <w:b/>
                <w:spacing w:val="-7"/>
                <w:sz w:val="21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21"/>
              </w:rPr>
              <w:t>5:</w:t>
            </w:r>
            <w:r>
              <w:rPr>
                <w:rFonts w:ascii="Tahoma" w:hAnsi="Tahoma"/>
                <w:b/>
                <w:spacing w:val="-7"/>
                <w:sz w:val="21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pacing w:val="-8"/>
                <w:sz w:val="21"/>
              </w:rPr>
              <w:t>Τεκμηριώνω</w:t>
            </w:r>
            <w:proofErr w:type="spellEnd"/>
            <w:r>
              <w:rPr>
                <w:rFonts w:ascii="Tahoma" w:hAnsi="Tahoma"/>
                <w:b/>
                <w:spacing w:val="-7"/>
                <w:sz w:val="21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21"/>
              </w:rPr>
              <w:t>και</w:t>
            </w:r>
            <w:r>
              <w:rPr>
                <w:rFonts w:ascii="Tahoma" w:hAnsi="Tahoma"/>
                <w:b/>
                <w:spacing w:val="-6"/>
                <w:sz w:val="21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pacing w:val="-8"/>
                <w:sz w:val="21"/>
              </w:rPr>
              <w:t>μοιράζομ</w:t>
            </w:r>
            <w:proofErr w:type="spellEnd"/>
            <w:r>
              <w:rPr>
                <w:rFonts w:ascii="Tahoma" w:hAnsi="Tahoma"/>
                <w:b/>
                <w:spacing w:val="-8"/>
                <w:sz w:val="21"/>
              </w:rPr>
              <w:t>αι</w:t>
            </w:r>
          </w:p>
        </w:tc>
      </w:tr>
      <w:tr w:rsidR="002C3AFB" w14:paraId="6024F82D" w14:textId="77777777" w:rsidTr="008A131F">
        <w:trPr>
          <w:trHeight w:val="1452"/>
        </w:trPr>
        <w:tc>
          <w:tcPr>
            <w:tcW w:w="4495" w:type="dxa"/>
            <w:tcBorders>
              <w:top w:val="nil"/>
            </w:tcBorders>
          </w:tcPr>
          <w:p w14:paraId="2CDB963A" w14:textId="77777777" w:rsidR="002C3AFB" w:rsidRPr="002C3AFB" w:rsidRDefault="002C3AFB" w:rsidP="008A131F">
            <w:pPr>
              <w:pStyle w:val="TableParagraph"/>
              <w:spacing w:before="129" w:line="225" w:lineRule="auto"/>
              <w:ind w:right="910"/>
              <w:rPr>
                <w:sz w:val="21"/>
                <w:lang w:val="el-GR"/>
              </w:rPr>
            </w:pPr>
            <w:r w:rsidRPr="002C3AFB">
              <w:rPr>
                <w:sz w:val="21"/>
                <w:lang w:val="el-GR"/>
              </w:rPr>
              <w:t>Προσωπικός</w:t>
            </w:r>
            <w:r w:rsidRPr="002C3AFB">
              <w:rPr>
                <w:spacing w:val="-4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αναστοχασμός</w:t>
            </w:r>
            <w:r w:rsidRPr="002C3AFB">
              <w:rPr>
                <w:spacing w:val="-4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και καταγραφή ενεργειών.</w:t>
            </w:r>
          </w:p>
        </w:tc>
        <w:tc>
          <w:tcPr>
            <w:tcW w:w="4839" w:type="dxa"/>
            <w:tcBorders>
              <w:top w:val="nil"/>
            </w:tcBorders>
          </w:tcPr>
          <w:p w14:paraId="7F1EEADC" w14:textId="77777777" w:rsidR="002C3AFB" w:rsidRPr="002C3AFB" w:rsidRDefault="002C3AFB" w:rsidP="008A131F">
            <w:pPr>
              <w:pStyle w:val="TableParagraph"/>
              <w:ind w:left="0"/>
              <w:rPr>
                <w:rFonts w:ascii="Times New Roman"/>
                <w:sz w:val="20"/>
                <w:lang w:val="el-GR"/>
              </w:rPr>
            </w:pPr>
          </w:p>
        </w:tc>
      </w:tr>
      <w:tr w:rsidR="002C3AFB" w14:paraId="5B3562D8" w14:textId="77777777" w:rsidTr="008A131F">
        <w:trPr>
          <w:trHeight w:val="1207"/>
        </w:trPr>
        <w:tc>
          <w:tcPr>
            <w:tcW w:w="4495" w:type="dxa"/>
          </w:tcPr>
          <w:p w14:paraId="0551B2BD" w14:textId="77777777" w:rsidR="002C3AFB" w:rsidRDefault="002C3AFB" w:rsidP="008A131F">
            <w:pPr>
              <w:pStyle w:val="TableParagraph"/>
              <w:spacing w:before="111"/>
              <w:rPr>
                <w:sz w:val="21"/>
              </w:rPr>
            </w:pPr>
            <w:r>
              <w:rPr>
                <w:w w:val="90"/>
                <w:sz w:val="21"/>
              </w:rPr>
              <w:t>Ενέργειες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διάχυσης</w:t>
            </w:r>
          </w:p>
        </w:tc>
        <w:tc>
          <w:tcPr>
            <w:tcW w:w="4839" w:type="dxa"/>
          </w:tcPr>
          <w:p w14:paraId="2A42AEB7" w14:textId="77777777" w:rsidR="002C3AFB" w:rsidRDefault="002C3AFB" w:rsidP="008A131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A1DD36F" w14:textId="77777777" w:rsidR="002C3AFB" w:rsidRDefault="002C3AFB" w:rsidP="002C3AFB">
      <w:pPr>
        <w:pStyle w:val="TableParagraph"/>
        <w:rPr>
          <w:rFonts w:ascii="Times New Roman"/>
          <w:sz w:val="20"/>
        </w:rPr>
        <w:sectPr w:rsidR="002C3AFB" w:rsidSect="002C3AFB">
          <w:pgSz w:w="11910" w:h="16450"/>
          <w:pgMar w:top="1080" w:right="850" w:bottom="0" w:left="850" w:header="898" w:footer="0" w:gutter="0"/>
          <w:cols w:space="720"/>
        </w:sectPr>
      </w:pPr>
    </w:p>
    <w:tbl>
      <w:tblPr>
        <w:tblStyle w:val="TableNormal"/>
        <w:tblpPr w:leftFromText="180" w:rightFromText="180" w:vertAnchor="text" w:horzAnchor="margin" w:tblpXSpec="center" w:tblpY="-527"/>
        <w:tblW w:w="9334" w:type="dxa"/>
        <w:tblBorders>
          <w:top w:val="single" w:sz="4" w:space="0" w:color="E9CD47"/>
          <w:left w:val="single" w:sz="4" w:space="0" w:color="E9CD47"/>
          <w:bottom w:val="single" w:sz="4" w:space="0" w:color="E9CD47"/>
          <w:right w:val="single" w:sz="4" w:space="0" w:color="E9CD47"/>
          <w:insideH w:val="single" w:sz="4" w:space="0" w:color="E9CD47"/>
          <w:insideV w:val="single" w:sz="4" w:space="0" w:color="E9CD47"/>
        </w:tblBorders>
        <w:tblLayout w:type="fixed"/>
        <w:tblLook w:val="01E0" w:firstRow="1" w:lastRow="1" w:firstColumn="1" w:lastColumn="1" w:noHBand="0" w:noVBand="0"/>
      </w:tblPr>
      <w:tblGrid>
        <w:gridCol w:w="4495"/>
        <w:gridCol w:w="4839"/>
      </w:tblGrid>
      <w:tr w:rsidR="002C3AFB" w14:paraId="580574B0" w14:textId="77777777" w:rsidTr="002C3AFB">
        <w:trPr>
          <w:trHeight w:val="502"/>
        </w:trPr>
        <w:tc>
          <w:tcPr>
            <w:tcW w:w="9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9CD47"/>
          </w:tcPr>
          <w:p w14:paraId="004AFE2B" w14:textId="77777777" w:rsidR="002C3AFB" w:rsidRDefault="002C3AFB" w:rsidP="002C3AFB">
            <w:pPr>
              <w:pStyle w:val="TableParagraph"/>
              <w:spacing w:before="122"/>
              <w:ind w:left="175"/>
              <w:rPr>
                <w:rFonts w:ascii="Tahoma" w:hAnsi="Tahoma"/>
                <w:b/>
                <w:sz w:val="21"/>
              </w:rPr>
            </w:pPr>
            <w:r>
              <w:rPr>
                <w:rFonts w:ascii="Tahoma" w:hAnsi="Tahoma"/>
                <w:b/>
                <w:spacing w:val="-4"/>
                <w:sz w:val="21"/>
              </w:rPr>
              <w:lastRenderedPageBreak/>
              <w:t>ΒΗΜΑ</w:t>
            </w:r>
            <w:r>
              <w:rPr>
                <w:rFonts w:ascii="Tahoma" w:hAnsi="Tahoma"/>
                <w:b/>
                <w:spacing w:val="-11"/>
                <w:sz w:val="21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21"/>
              </w:rPr>
              <w:t>6:</w:t>
            </w:r>
            <w:r>
              <w:rPr>
                <w:rFonts w:ascii="Tahoma" w:hAnsi="Tahoma"/>
                <w:b/>
                <w:spacing w:val="-10"/>
                <w:sz w:val="21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pacing w:val="-4"/>
                <w:sz w:val="21"/>
              </w:rPr>
              <w:t>Αξιολογώ</w:t>
            </w:r>
            <w:proofErr w:type="spellEnd"/>
            <w:r>
              <w:rPr>
                <w:rFonts w:ascii="Tahoma" w:hAnsi="Tahoma"/>
                <w:b/>
                <w:spacing w:val="-10"/>
                <w:sz w:val="21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21"/>
              </w:rPr>
              <w:t>τα</w:t>
            </w:r>
            <w:r>
              <w:rPr>
                <w:rFonts w:ascii="Tahoma" w:hAnsi="Tahoma"/>
                <w:b/>
                <w:spacing w:val="-10"/>
                <w:sz w:val="21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21"/>
              </w:rPr>
              <w:t>απ</w:t>
            </w:r>
            <w:proofErr w:type="spellStart"/>
            <w:r>
              <w:rPr>
                <w:rFonts w:ascii="Tahoma" w:hAnsi="Tahoma"/>
                <w:b/>
                <w:spacing w:val="-4"/>
                <w:sz w:val="21"/>
              </w:rPr>
              <w:t>οτελέσμ</w:t>
            </w:r>
            <w:proofErr w:type="spellEnd"/>
            <w:r>
              <w:rPr>
                <w:rFonts w:ascii="Tahoma" w:hAnsi="Tahoma"/>
                <w:b/>
                <w:spacing w:val="-4"/>
                <w:sz w:val="21"/>
              </w:rPr>
              <w:t>ατα</w:t>
            </w:r>
          </w:p>
        </w:tc>
      </w:tr>
      <w:tr w:rsidR="002C3AFB" w14:paraId="2562121B" w14:textId="77777777" w:rsidTr="002C3AFB">
        <w:trPr>
          <w:trHeight w:val="1212"/>
        </w:trPr>
        <w:tc>
          <w:tcPr>
            <w:tcW w:w="4495" w:type="dxa"/>
            <w:tcBorders>
              <w:top w:val="nil"/>
            </w:tcBorders>
          </w:tcPr>
          <w:p w14:paraId="645A5F33" w14:textId="77777777" w:rsidR="002C3AFB" w:rsidRDefault="002C3AFB" w:rsidP="002C3AFB">
            <w:pPr>
              <w:pStyle w:val="TableParagraph"/>
              <w:spacing w:before="129" w:line="225" w:lineRule="auto"/>
              <w:ind w:right="910"/>
              <w:rPr>
                <w:sz w:val="21"/>
              </w:rPr>
            </w:pPr>
            <w:r>
              <w:rPr>
                <w:spacing w:val="-2"/>
                <w:sz w:val="21"/>
              </w:rPr>
              <w:t>Αξιολόγηση</w:t>
            </w:r>
            <w:r>
              <w:rPr>
                <w:spacing w:val="-17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των</w:t>
            </w:r>
            <w:proofErr w:type="spellEnd"/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μα</w:t>
            </w:r>
            <w:proofErr w:type="spellStart"/>
            <w:r>
              <w:rPr>
                <w:spacing w:val="-2"/>
                <w:sz w:val="21"/>
              </w:rPr>
              <w:t>θησι</w:t>
            </w:r>
            <w:proofErr w:type="spellEnd"/>
            <w:r>
              <w:rPr>
                <w:spacing w:val="-2"/>
                <w:sz w:val="21"/>
              </w:rPr>
              <w:t>ακών απ</w:t>
            </w:r>
            <w:proofErr w:type="spellStart"/>
            <w:r>
              <w:rPr>
                <w:spacing w:val="-2"/>
                <w:sz w:val="21"/>
              </w:rPr>
              <w:t>οτελεσμάτων</w:t>
            </w:r>
            <w:proofErr w:type="spellEnd"/>
          </w:p>
        </w:tc>
        <w:tc>
          <w:tcPr>
            <w:tcW w:w="4839" w:type="dxa"/>
            <w:tcBorders>
              <w:top w:val="nil"/>
            </w:tcBorders>
          </w:tcPr>
          <w:p w14:paraId="7A0318E4" w14:textId="77777777" w:rsidR="002C3AFB" w:rsidRDefault="002C3AFB" w:rsidP="002C3AFB">
            <w:pPr>
              <w:pStyle w:val="TableParagraph"/>
              <w:spacing w:before="119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Αντικείμενο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1:</w:t>
            </w:r>
          </w:p>
          <w:p w14:paraId="63DEDC36" w14:textId="77777777" w:rsidR="002C3AFB" w:rsidRDefault="002C3AFB" w:rsidP="002C3AFB">
            <w:pPr>
              <w:pStyle w:val="TableParagraph"/>
              <w:spacing w:before="37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Αντικείμενο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2:</w:t>
            </w:r>
          </w:p>
          <w:p w14:paraId="77B2E758" w14:textId="77777777" w:rsidR="002C3AFB" w:rsidRDefault="002C3AFB" w:rsidP="002C3AFB">
            <w:pPr>
              <w:pStyle w:val="TableParagraph"/>
              <w:spacing w:before="37"/>
              <w:rPr>
                <w:sz w:val="20"/>
              </w:rPr>
            </w:pPr>
            <w:proofErr w:type="spellStart"/>
            <w:r>
              <w:rPr>
                <w:w w:val="85"/>
                <w:sz w:val="20"/>
              </w:rPr>
              <w:t>Αντικείμενο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3:</w:t>
            </w:r>
            <w:r>
              <w:rPr>
                <w:spacing w:val="10"/>
                <w:sz w:val="20"/>
              </w:rPr>
              <w:t xml:space="preserve"> </w:t>
            </w:r>
            <w:proofErr w:type="gramStart"/>
            <w:r>
              <w:rPr>
                <w:spacing w:val="-5"/>
                <w:w w:val="85"/>
                <w:sz w:val="20"/>
              </w:rPr>
              <w:t>…..</w:t>
            </w:r>
            <w:proofErr w:type="gramEnd"/>
          </w:p>
        </w:tc>
      </w:tr>
      <w:tr w:rsidR="002C3AFB" w14:paraId="216EB304" w14:textId="77777777" w:rsidTr="002C3AFB">
        <w:trPr>
          <w:trHeight w:val="4131"/>
        </w:trPr>
        <w:tc>
          <w:tcPr>
            <w:tcW w:w="4495" w:type="dxa"/>
          </w:tcPr>
          <w:p w14:paraId="3E5D6874" w14:textId="77777777" w:rsidR="002C3AFB" w:rsidRPr="002C3AFB" w:rsidRDefault="002C3AFB" w:rsidP="002C3AFB">
            <w:pPr>
              <w:pStyle w:val="TableParagraph"/>
              <w:spacing w:before="124" w:line="225" w:lineRule="auto"/>
              <w:ind w:right="276"/>
              <w:jc w:val="both"/>
              <w:rPr>
                <w:sz w:val="21"/>
                <w:lang w:val="el-GR"/>
              </w:rPr>
            </w:pPr>
            <w:r w:rsidRPr="002C3AFB">
              <w:rPr>
                <w:spacing w:val="-4"/>
                <w:sz w:val="21"/>
                <w:lang w:val="el-GR"/>
              </w:rPr>
              <w:t>Αξιολόγηση</w:t>
            </w:r>
            <w:r w:rsidRPr="002C3AFB">
              <w:rPr>
                <w:spacing w:val="-7"/>
                <w:sz w:val="21"/>
                <w:lang w:val="el-GR"/>
              </w:rPr>
              <w:t xml:space="preserve"> </w:t>
            </w:r>
            <w:r w:rsidRPr="002C3AFB">
              <w:rPr>
                <w:spacing w:val="-4"/>
                <w:sz w:val="21"/>
                <w:lang w:val="el-GR"/>
              </w:rPr>
              <w:t>της</w:t>
            </w:r>
            <w:r w:rsidRPr="002C3AFB">
              <w:rPr>
                <w:spacing w:val="-7"/>
                <w:sz w:val="21"/>
                <w:lang w:val="el-GR"/>
              </w:rPr>
              <w:t xml:space="preserve"> </w:t>
            </w:r>
            <w:r w:rsidRPr="002C3AFB">
              <w:rPr>
                <w:spacing w:val="-4"/>
                <w:sz w:val="21"/>
                <w:lang w:val="el-GR"/>
              </w:rPr>
              <w:t>διαδικασίας:</w:t>
            </w:r>
            <w:r w:rsidRPr="002C3AFB">
              <w:rPr>
                <w:spacing w:val="-7"/>
                <w:sz w:val="21"/>
                <w:lang w:val="el-GR"/>
              </w:rPr>
              <w:t xml:space="preserve"> </w:t>
            </w:r>
            <w:proofErr w:type="spellStart"/>
            <w:r w:rsidRPr="002C3AFB">
              <w:rPr>
                <w:spacing w:val="-4"/>
                <w:sz w:val="21"/>
                <w:lang w:val="el-GR"/>
              </w:rPr>
              <w:t>αναστοχα</w:t>
            </w:r>
            <w:proofErr w:type="spellEnd"/>
            <w:r w:rsidRPr="002C3AFB">
              <w:rPr>
                <w:spacing w:val="-4"/>
                <w:sz w:val="21"/>
                <w:lang w:val="el-GR"/>
              </w:rPr>
              <w:t xml:space="preserve">- </w:t>
            </w:r>
            <w:r w:rsidRPr="002C3AFB">
              <w:rPr>
                <w:sz w:val="21"/>
                <w:lang w:val="el-GR"/>
              </w:rPr>
              <w:t>σμός</w:t>
            </w:r>
            <w:r w:rsidRPr="002C3AFB">
              <w:rPr>
                <w:spacing w:val="-17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πάνω</w:t>
            </w:r>
            <w:r w:rsidRPr="002C3AFB">
              <w:rPr>
                <w:spacing w:val="-17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στη</w:t>
            </w:r>
            <w:r w:rsidRPr="002C3AFB">
              <w:rPr>
                <w:spacing w:val="-17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διδασκαλία</w:t>
            </w:r>
            <w:r w:rsidRPr="002C3AFB">
              <w:rPr>
                <w:spacing w:val="-17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με</w:t>
            </w:r>
            <w:r w:rsidRPr="002C3AFB">
              <w:rPr>
                <w:spacing w:val="-17"/>
                <w:sz w:val="21"/>
                <w:lang w:val="el-GR"/>
              </w:rPr>
              <w:t xml:space="preserve"> </w:t>
            </w:r>
            <w:proofErr w:type="spellStart"/>
            <w:r w:rsidRPr="002C3AFB">
              <w:rPr>
                <w:sz w:val="21"/>
                <w:lang w:val="el-GR"/>
              </w:rPr>
              <w:t>ενσωμά</w:t>
            </w:r>
            <w:proofErr w:type="spellEnd"/>
            <w:r w:rsidRPr="002C3AFB">
              <w:rPr>
                <w:sz w:val="21"/>
                <w:lang w:val="el-GR"/>
              </w:rPr>
              <w:t xml:space="preserve">- </w:t>
            </w:r>
            <w:proofErr w:type="spellStart"/>
            <w:r w:rsidRPr="002C3AFB">
              <w:rPr>
                <w:sz w:val="21"/>
                <w:lang w:val="el-GR"/>
              </w:rPr>
              <w:t>τωση</w:t>
            </w:r>
            <w:proofErr w:type="spellEnd"/>
            <w:r w:rsidRPr="002C3AFB">
              <w:rPr>
                <w:sz w:val="21"/>
                <w:lang w:val="el-GR"/>
              </w:rPr>
              <w:t xml:space="preserve"> της ζωντανής κληρονομιάς.</w:t>
            </w:r>
          </w:p>
          <w:p w14:paraId="207D1165" w14:textId="77777777" w:rsidR="002C3AFB" w:rsidRDefault="002C3AFB" w:rsidP="002C3AFB">
            <w:pPr>
              <w:pStyle w:val="TableParagraph"/>
              <w:spacing w:before="227"/>
              <w:rPr>
                <w:i/>
                <w:sz w:val="21"/>
              </w:rPr>
            </w:pPr>
            <w:proofErr w:type="spellStart"/>
            <w:r>
              <w:rPr>
                <w:i/>
                <w:w w:val="85"/>
                <w:sz w:val="21"/>
              </w:rPr>
              <w:t>Ενδεικτικές</w:t>
            </w:r>
            <w:proofErr w:type="spellEnd"/>
            <w:r>
              <w:rPr>
                <w:i/>
                <w:spacing w:val="7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ερωτήσεις</w:t>
            </w:r>
            <w:proofErr w:type="spellEnd"/>
            <w:r>
              <w:rPr>
                <w:i/>
                <w:spacing w:val="-2"/>
                <w:sz w:val="21"/>
              </w:rPr>
              <w:t>:</w:t>
            </w:r>
          </w:p>
          <w:p w14:paraId="79110EB4" w14:textId="77777777" w:rsidR="002C3AFB" w:rsidRPr="002C3AFB" w:rsidRDefault="002C3AFB" w:rsidP="002C3AFB">
            <w:pPr>
              <w:pStyle w:val="TableParagraph"/>
              <w:numPr>
                <w:ilvl w:val="0"/>
                <w:numId w:val="2"/>
              </w:numPr>
              <w:tabs>
                <w:tab w:val="left" w:pos="355"/>
              </w:tabs>
              <w:spacing w:before="55" w:line="225" w:lineRule="auto"/>
              <w:ind w:right="319" w:firstLine="0"/>
              <w:rPr>
                <w:sz w:val="21"/>
                <w:lang w:val="el-GR"/>
              </w:rPr>
            </w:pPr>
            <w:r w:rsidRPr="002C3AFB">
              <w:rPr>
                <w:spacing w:val="-4"/>
                <w:sz w:val="21"/>
                <w:lang w:val="el-GR"/>
              </w:rPr>
              <w:t>Πρόσφερε</w:t>
            </w:r>
            <w:r w:rsidRPr="002C3AFB">
              <w:rPr>
                <w:spacing w:val="-10"/>
                <w:sz w:val="21"/>
                <w:lang w:val="el-GR"/>
              </w:rPr>
              <w:t xml:space="preserve"> </w:t>
            </w:r>
            <w:r w:rsidRPr="002C3AFB">
              <w:rPr>
                <w:spacing w:val="-4"/>
                <w:sz w:val="21"/>
                <w:lang w:val="el-GR"/>
              </w:rPr>
              <w:t>προστιθέμενη</w:t>
            </w:r>
            <w:r w:rsidRPr="002C3AFB">
              <w:rPr>
                <w:spacing w:val="-10"/>
                <w:sz w:val="21"/>
                <w:lang w:val="el-GR"/>
              </w:rPr>
              <w:t xml:space="preserve"> </w:t>
            </w:r>
            <w:r w:rsidRPr="002C3AFB">
              <w:rPr>
                <w:spacing w:val="-4"/>
                <w:sz w:val="21"/>
                <w:lang w:val="el-GR"/>
              </w:rPr>
              <w:t>αξία</w:t>
            </w:r>
            <w:r w:rsidRPr="002C3AFB">
              <w:rPr>
                <w:spacing w:val="-10"/>
                <w:sz w:val="21"/>
                <w:lang w:val="el-GR"/>
              </w:rPr>
              <w:t xml:space="preserve"> </w:t>
            </w:r>
            <w:r w:rsidRPr="002C3AFB">
              <w:rPr>
                <w:spacing w:val="-4"/>
                <w:sz w:val="21"/>
                <w:lang w:val="el-GR"/>
              </w:rPr>
              <w:t>στο</w:t>
            </w:r>
            <w:r w:rsidRPr="002C3AFB">
              <w:rPr>
                <w:spacing w:val="-10"/>
                <w:sz w:val="21"/>
                <w:lang w:val="el-GR"/>
              </w:rPr>
              <w:t xml:space="preserve"> </w:t>
            </w:r>
            <w:proofErr w:type="spellStart"/>
            <w:r w:rsidRPr="002C3AFB">
              <w:rPr>
                <w:spacing w:val="-4"/>
                <w:sz w:val="21"/>
                <w:lang w:val="el-GR"/>
              </w:rPr>
              <w:t>μά</w:t>
            </w:r>
            <w:proofErr w:type="spellEnd"/>
            <w:r w:rsidRPr="002C3AFB">
              <w:rPr>
                <w:spacing w:val="-4"/>
                <w:sz w:val="21"/>
                <w:lang w:val="el-GR"/>
              </w:rPr>
              <w:t xml:space="preserve">- </w:t>
            </w:r>
            <w:proofErr w:type="spellStart"/>
            <w:r w:rsidRPr="002C3AFB">
              <w:rPr>
                <w:sz w:val="21"/>
                <w:lang w:val="el-GR"/>
              </w:rPr>
              <w:t>θημα</w:t>
            </w:r>
            <w:proofErr w:type="spellEnd"/>
            <w:r w:rsidRPr="002C3AFB">
              <w:rPr>
                <w:sz w:val="21"/>
                <w:lang w:val="el-GR"/>
              </w:rPr>
              <w:t>/στα μαθήματά σας;</w:t>
            </w:r>
          </w:p>
          <w:p w14:paraId="1E6E0661" w14:textId="77777777" w:rsidR="002C3AFB" w:rsidRPr="002C3AFB" w:rsidRDefault="002C3AFB" w:rsidP="002C3AFB">
            <w:pPr>
              <w:pStyle w:val="TableParagraph"/>
              <w:numPr>
                <w:ilvl w:val="0"/>
                <w:numId w:val="2"/>
              </w:numPr>
              <w:tabs>
                <w:tab w:val="left" w:pos="355"/>
              </w:tabs>
              <w:spacing w:before="56" w:line="225" w:lineRule="auto"/>
              <w:ind w:right="246" w:firstLine="0"/>
              <w:rPr>
                <w:sz w:val="21"/>
                <w:lang w:val="el-GR"/>
              </w:rPr>
            </w:pPr>
            <w:r w:rsidRPr="002C3AFB">
              <w:rPr>
                <w:sz w:val="21"/>
                <w:lang w:val="el-GR"/>
              </w:rPr>
              <w:t>Έκανε</w:t>
            </w:r>
            <w:r w:rsidRPr="002C3AFB">
              <w:rPr>
                <w:spacing w:val="-19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το</w:t>
            </w:r>
            <w:r w:rsidRPr="002C3AFB">
              <w:rPr>
                <w:spacing w:val="-18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μάθημα</w:t>
            </w:r>
            <w:r w:rsidRPr="002C3AFB">
              <w:rPr>
                <w:spacing w:val="-19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ή</w:t>
            </w:r>
            <w:r w:rsidRPr="002C3AFB">
              <w:rPr>
                <w:spacing w:val="-18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τη</w:t>
            </w:r>
            <w:r w:rsidRPr="002C3AFB">
              <w:rPr>
                <w:spacing w:val="-19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 xml:space="preserve">δραστηριότητα </w:t>
            </w:r>
            <w:r w:rsidRPr="002C3AFB">
              <w:rPr>
                <w:spacing w:val="-4"/>
                <w:sz w:val="21"/>
                <w:lang w:val="el-GR"/>
              </w:rPr>
              <w:t>πιο</w:t>
            </w:r>
            <w:r w:rsidRPr="002C3AFB">
              <w:rPr>
                <w:spacing w:val="-16"/>
                <w:sz w:val="21"/>
                <w:lang w:val="el-GR"/>
              </w:rPr>
              <w:t xml:space="preserve"> </w:t>
            </w:r>
            <w:r w:rsidRPr="002C3AFB">
              <w:rPr>
                <w:spacing w:val="-4"/>
                <w:sz w:val="21"/>
                <w:lang w:val="el-GR"/>
              </w:rPr>
              <w:t>ελκυστικά,</w:t>
            </w:r>
            <w:r w:rsidRPr="002C3AFB">
              <w:rPr>
                <w:spacing w:val="-16"/>
                <w:sz w:val="21"/>
                <w:lang w:val="el-GR"/>
              </w:rPr>
              <w:t xml:space="preserve"> </w:t>
            </w:r>
            <w:r w:rsidRPr="002C3AFB">
              <w:rPr>
                <w:spacing w:val="-4"/>
                <w:sz w:val="21"/>
                <w:lang w:val="el-GR"/>
              </w:rPr>
              <w:t>πιο</w:t>
            </w:r>
            <w:r w:rsidRPr="002C3AFB">
              <w:rPr>
                <w:spacing w:val="-16"/>
                <w:sz w:val="21"/>
                <w:lang w:val="el-GR"/>
              </w:rPr>
              <w:t xml:space="preserve"> </w:t>
            </w:r>
            <w:r w:rsidRPr="002C3AFB">
              <w:rPr>
                <w:spacing w:val="-4"/>
                <w:sz w:val="21"/>
                <w:lang w:val="el-GR"/>
              </w:rPr>
              <w:t>ουσιαστικά</w:t>
            </w:r>
            <w:r w:rsidRPr="002C3AFB">
              <w:rPr>
                <w:spacing w:val="-16"/>
                <w:sz w:val="21"/>
                <w:lang w:val="el-GR"/>
              </w:rPr>
              <w:t xml:space="preserve"> </w:t>
            </w:r>
            <w:r w:rsidRPr="002C3AFB">
              <w:rPr>
                <w:spacing w:val="-4"/>
                <w:sz w:val="21"/>
                <w:lang w:val="el-GR"/>
              </w:rPr>
              <w:t>ή</w:t>
            </w:r>
            <w:r w:rsidRPr="002C3AFB">
              <w:rPr>
                <w:spacing w:val="-16"/>
                <w:sz w:val="21"/>
                <w:lang w:val="el-GR"/>
              </w:rPr>
              <w:t xml:space="preserve"> </w:t>
            </w:r>
            <w:r w:rsidRPr="002C3AFB">
              <w:rPr>
                <w:spacing w:val="-4"/>
                <w:sz w:val="21"/>
                <w:lang w:val="el-GR"/>
              </w:rPr>
              <w:t>πιο</w:t>
            </w:r>
            <w:r w:rsidRPr="002C3AFB">
              <w:rPr>
                <w:spacing w:val="-16"/>
                <w:sz w:val="21"/>
                <w:lang w:val="el-GR"/>
              </w:rPr>
              <w:t xml:space="preserve"> </w:t>
            </w:r>
            <w:r w:rsidRPr="002C3AFB">
              <w:rPr>
                <w:spacing w:val="-4"/>
                <w:sz w:val="21"/>
                <w:lang w:val="el-GR"/>
              </w:rPr>
              <w:t xml:space="preserve">προ- </w:t>
            </w:r>
            <w:proofErr w:type="spellStart"/>
            <w:r w:rsidRPr="002C3AFB">
              <w:rPr>
                <w:sz w:val="21"/>
                <w:lang w:val="el-GR"/>
              </w:rPr>
              <w:t>σιτά</w:t>
            </w:r>
            <w:proofErr w:type="spellEnd"/>
            <w:r w:rsidRPr="002C3AFB">
              <w:rPr>
                <w:sz w:val="21"/>
                <w:lang w:val="el-GR"/>
              </w:rPr>
              <w:t xml:space="preserve"> στους/στις μαθητές/-τριες;</w:t>
            </w:r>
          </w:p>
          <w:p w14:paraId="7DF77BCB" w14:textId="77777777" w:rsidR="002C3AFB" w:rsidRPr="002C3AFB" w:rsidRDefault="002C3AFB" w:rsidP="002C3AFB">
            <w:pPr>
              <w:pStyle w:val="TableParagraph"/>
              <w:numPr>
                <w:ilvl w:val="0"/>
                <w:numId w:val="2"/>
              </w:numPr>
              <w:tabs>
                <w:tab w:val="left" w:pos="355"/>
              </w:tabs>
              <w:spacing w:before="57" w:line="225" w:lineRule="auto"/>
              <w:ind w:right="204" w:firstLine="0"/>
              <w:rPr>
                <w:sz w:val="21"/>
                <w:lang w:val="el-GR"/>
              </w:rPr>
            </w:pPr>
            <w:r w:rsidRPr="002C3AFB">
              <w:rPr>
                <w:spacing w:val="-6"/>
                <w:sz w:val="21"/>
                <w:lang w:val="el-GR"/>
              </w:rPr>
              <w:t>Δημιούργησε</w:t>
            </w:r>
            <w:r w:rsidRPr="002C3AFB">
              <w:rPr>
                <w:spacing w:val="-13"/>
                <w:sz w:val="21"/>
                <w:lang w:val="el-GR"/>
              </w:rPr>
              <w:t xml:space="preserve"> </w:t>
            </w:r>
            <w:r w:rsidRPr="002C3AFB">
              <w:rPr>
                <w:spacing w:val="-6"/>
                <w:sz w:val="21"/>
                <w:lang w:val="el-GR"/>
              </w:rPr>
              <w:t>μια</w:t>
            </w:r>
            <w:r w:rsidRPr="002C3AFB">
              <w:rPr>
                <w:spacing w:val="-13"/>
                <w:sz w:val="21"/>
                <w:lang w:val="el-GR"/>
              </w:rPr>
              <w:t xml:space="preserve"> </w:t>
            </w:r>
            <w:r w:rsidRPr="002C3AFB">
              <w:rPr>
                <w:spacing w:val="-6"/>
                <w:sz w:val="21"/>
                <w:lang w:val="el-GR"/>
              </w:rPr>
              <w:t>πιο</w:t>
            </w:r>
            <w:r w:rsidRPr="002C3AFB">
              <w:rPr>
                <w:spacing w:val="-13"/>
                <w:sz w:val="21"/>
                <w:lang w:val="el-GR"/>
              </w:rPr>
              <w:t xml:space="preserve"> </w:t>
            </w:r>
            <w:r w:rsidRPr="002C3AFB">
              <w:rPr>
                <w:spacing w:val="-6"/>
                <w:sz w:val="21"/>
                <w:lang w:val="el-GR"/>
              </w:rPr>
              <w:t>ανοιχτή</w:t>
            </w:r>
            <w:r w:rsidRPr="002C3AFB">
              <w:rPr>
                <w:spacing w:val="-13"/>
                <w:sz w:val="21"/>
                <w:lang w:val="el-GR"/>
              </w:rPr>
              <w:t xml:space="preserve"> </w:t>
            </w:r>
            <w:r w:rsidRPr="002C3AFB">
              <w:rPr>
                <w:spacing w:val="-6"/>
                <w:sz w:val="21"/>
                <w:lang w:val="el-GR"/>
              </w:rPr>
              <w:t>σχέση</w:t>
            </w:r>
            <w:r w:rsidRPr="002C3AFB">
              <w:rPr>
                <w:spacing w:val="-13"/>
                <w:sz w:val="21"/>
                <w:lang w:val="el-GR"/>
              </w:rPr>
              <w:t xml:space="preserve"> </w:t>
            </w:r>
            <w:r w:rsidRPr="002C3AFB">
              <w:rPr>
                <w:spacing w:val="-6"/>
                <w:sz w:val="21"/>
                <w:lang w:val="el-GR"/>
              </w:rPr>
              <w:t xml:space="preserve">με- </w:t>
            </w:r>
            <w:proofErr w:type="spellStart"/>
            <w:r w:rsidRPr="002C3AFB">
              <w:rPr>
                <w:spacing w:val="-6"/>
                <w:sz w:val="21"/>
                <w:lang w:val="el-GR"/>
              </w:rPr>
              <w:t>ταξύ</w:t>
            </w:r>
            <w:proofErr w:type="spellEnd"/>
            <w:r w:rsidRPr="002C3AFB">
              <w:rPr>
                <w:spacing w:val="-11"/>
                <w:sz w:val="21"/>
                <w:lang w:val="el-GR"/>
              </w:rPr>
              <w:t xml:space="preserve"> </w:t>
            </w:r>
            <w:r w:rsidRPr="002C3AFB">
              <w:rPr>
                <w:spacing w:val="-6"/>
                <w:sz w:val="21"/>
                <w:lang w:val="el-GR"/>
              </w:rPr>
              <w:t>μαθητών/-τριών</w:t>
            </w:r>
            <w:r w:rsidRPr="002C3AFB">
              <w:rPr>
                <w:spacing w:val="-11"/>
                <w:sz w:val="21"/>
                <w:lang w:val="el-GR"/>
              </w:rPr>
              <w:t xml:space="preserve"> </w:t>
            </w:r>
            <w:r w:rsidRPr="002C3AFB">
              <w:rPr>
                <w:spacing w:val="-6"/>
                <w:sz w:val="21"/>
                <w:lang w:val="el-GR"/>
              </w:rPr>
              <w:t>και</w:t>
            </w:r>
            <w:r w:rsidRPr="002C3AFB">
              <w:rPr>
                <w:spacing w:val="-11"/>
                <w:sz w:val="21"/>
                <w:lang w:val="el-GR"/>
              </w:rPr>
              <w:t xml:space="preserve"> </w:t>
            </w:r>
            <w:r w:rsidRPr="002C3AFB">
              <w:rPr>
                <w:spacing w:val="-6"/>
                <w:sz w:val="21"/>
                <w:lang w:val="el-GR"/>
              </w:rPr>
              <w:t>εκπαιδευτικών;</w:t>
            </w:r>
          </w:p>
          <w:p w14:paraId="1A5522AB" w14:textId="77777777" w:rsidR="002C3AFB" w:rsidRPr="002C3AFB" w:rsidRDefault="002C3AFB" w:rsidP="002C3AFB">
            <w:pPr>
              <w:pStyle w:val="TableParagraph"/>
              <w:numPr>
                <w:ilvl w:val="0"/>
                <w:numId w:val="2"/>
              </w:numPr>
              <w:tabs>
                <w:tab w:val="left" w:pos="355"/>
              </w:tabs>
              <w:spacing w:before="45"/>
              <w:ind w:left="355" w:hanging="185"/>
              <w:rPr>
                <w:sz w:val="21"/>
                <w:lang w:val="el-GR"/>
              </w:rPr>
            </w:pPr>
            <w:r w:rsidRPr="002C3AFB">
              <w:rPr>
                <w:spacing w:val="-6"/>
                <w:sz w:val="21"/>
                <w:lang w:val="el-GR"/>
              </w:rPr>
              <w:t>Βελτίωσε</w:t>
            </w:r>
            <w:r w:rsidRPr="002C3AFB">
              <w:rPr>
                <w:spacing w:val="-16"/>
                <w:sz w:val="21"/>
                <w:lang w:val="el-GR"/>
              </w:rPr>
              <w:t xml:space="preserve"> </w:t>
            </w:r>
            <w:r w:rsidRPr="002C3AFB">
              <w:rPr>
                <w:spacing w:val="-6"/>
                <w:sz w:val="21"/>
                <w:lang w:val="el-GR"/>
              </w:rPr>
              <w:t>τις</w:t>
            </w:r>
            <w:r w:rsidRPr="002C3AFB">
              <w:rPr>
                <w:spacing w:val="-15"/>
                <w:sz w:val="21"/>
                <w:lang w:val="el-GR"/>
              </w:rPr>
              <w:t xml:space="preserve"> </w:t>
            </w:r>
            <w:r w:rsidRPr="002C3AFB">
              <w:rPr>
                <w:spacing w:val="-6"/>
                <w:sz w:val="21"/>
                <w:lang w:val="el-GR"/>
              </w:rPr>
              <w:t>σχέσεις</w:t>
            </w:r>
            <w:r w:rsidRPr="002C3AFB">
              <w:rPr>
                <w:spacing w:val="-16"/>
                <w:sz w:val="21"/>
                <w:lang w:val="el-GR"/>
              </w:rPr>
              <w:t xml:space="preserve"> </w:t>
            </w:r>
            <w:r w:rsidRPr="002C3AFB">
              <w:rPr>
                <w:spacing w:val="-6"/>
                <w:sz w:val="21"/>
                <w:lang w:val="el-GR"/>
              </w:rPr>
              <w:t>μέσα</w:t>
            </w:r>
            <w:r w:rsidRPr="002C3AFB">
              <w:rPr>
                <w:spacing w:val="-15"/>
                <w:sz w:val="21"/>
                <w:lang w:val="el-GR"/>
              </w:rPr>
              <w:t xml:space="preserve"> </w:t>
            </w:r>
            <w:r w:rsidRPr="002C3AFB">
              <w:rPr>
                <w:spacing w:val="-6"/>
                <w:sz w:val="21"/>
                <w:lang w:val="el-GR"/>
              </w:rPr>
              <w:t>στην</w:t>
            </w:r>
            <w:r w:rsidRPr="002C3AFB">
              <w:rPr>
                <w:spacing w:val="-16"/>
                <w:sz w:val="21"/>
                <w:lang w:val="el-GR"/>
              </w:rPr>
              <w:t xml:space="preserve"> </w:t>
            </w:r>
            <w:r w:rsidRPr="002C3AFB">
              <w:rPr>
                <w:spacing w:val="-6"/>
                <w:sz w:val="21"/>
                <w:lang w:val="el-GR"/>
              </w:rPr>
              <w:t>τάξη;</w:t>
            </w:r>
          </w:p>
          <w:p w14:paraId="4F1FC0C7" w14:textId="77777777" w:rsidR="002C3AFB" w:rsidRPr="002C3AFB" w:rsidRDefault="002C3AFB" w:rsidP="002C3AFB">
            <w:pPr>
              <w:pStyle w:val="TableParagraph"/>
              <w:numPr>
                <w:ilvl w:val="0"/>
                <w:numId w:val="2"/>
              </w:numPr>
              <w:tabs>
                <w:tab w:val="left" w:pos="355"/>
              </w:tabs>
              <w:spacing w:before="54" w:line="225" w:lineRule="auto"/>
              <w:ind w:right="460" w:firstLine="0"/>
              <w:rPr>
                <w:sz w:val="21"/>
                <w:lang w:val="el-GR"/>
              </w:rPr>
            </w:pPr>
            <w:r w:rsidRPr="002C3AFB">
              <w:rPr>
                <w:w w:val="90"/>
                <w:sz w:val="21"/>
                <w:lang w:val="el-GR"/>
              </w:rPr>
              <w:t xml:space="preserve">Συνέβαλε στην ενεργή συμμετοχή </w:t>
            </w:r>
            <w:proofErr w:type="spellStart"/>
            <w:r w:rsidRPr="002C3AFB">
              <w:rPr>
                <w:w w:val="90"/>
                <w:sz w:val="21"/>
                <w:lang w:val="el-GR"/>
              </w:rPr>
              <w:t>πε</w:t>
            </w:r>
            <w:proofErr w:type="spellEnd"/>
            <w:r w:rsidRPr="002C3AFB">
              <w:rPr>
                <w:w w:val="90"/>
                <w:sz w:val="21"/>
                <w:lang w:val="el-GR"/>
              </w:rPr>
              <w:t xml:space="preserve">- </w:t>
            </w:r>
            <w:proofErr w:type="spellStart"/>
            <w:r w:rsidRPr="002C3AFB">
              <w:rPr>
                <w:sz w:val="21"/>
                <w:lang w:val="el-GR"/>
              </w:rPr>
              <w:t>ρισσότερων</w:t>
            </w:r>
            <w:proofErr w:type="spellEnd"/>
            <w:r w:rsidRPr="002C3AFB">
              <w:rPr>
                <w:sz w:val="21"/>
                <w:lang w:val="el-GR"/>
              </w:rPr>
              <w:t xml:space="preserve"> μαθητών/-τριών;</w:t>
            </w:r>
          </w:p>
        </w:tc>
        <w:tc>
          <w:tcPr>
            <w:tcW w:w="4839" w:type="dxa"/>
          </w:tcPr>
          <w:p w14:paraId="10337726" w14:textId="77777777" w:rsidR="002C3AFB" w:rsidRPr="002C3AFB" w:rsidRDefault="002C3AFB" w:rsidP="002C3AFB">
            <w:pPr>
              <w:pStyle w:val="TableParagraph"/>
              <w:ind w:left="0"/>
              <w:rPr>
                <w:rFonts w:ascii="Times New Roman"/>
                <w:sz w:val="20"/>
                <w:lang w:val="el-GR"/>
              </w:rPr>
            </w:pPr>
          </w:p>
        </w:tc>
      </w:tr>
      <w:tr w:rsidR="002C3AFB" w14:paraId="14DF49C6" w14:textId="77777777" w:rsidTr="002C3AFB">
        <w:trPr>
          <w:trHeight w:val="6714"/>
        </w:trPr>
        <w:tc>
          <w:tcPr>
            <w:tcW w:w="4495" w:type="dxa"/>
          </w:tcPr>
          <w:p w14:paraId="2ED65B7F" w14:textId="77777777" w:rsidR="002C3AFB" w:rsidRPr="002C3AFB" w:rsidRDefault="002C3AFB" w:rsidP="002C3AFB">
            <w:pPr>
              <w:pStyle w:val="TableParagraph"/>
              <w:spacing w:before="124" w:line="225" w:lineRule="auto"/>
              <w:ind w:right="157"/>
              <w:jc w:val="both"/>
              <w:rPr>
                <w:sz w:val="21"/>
                <w:lang w:val="el-GR"/>
              </w:rPr>
            </w:pPr>
            <w:r w:rsidRPr="002C3AFB">
              <w:rPr>
                <w:sz w:val="21"/>
                <w:lang w:val="el-GR"/>
              </w:rPr>
              <w:t xml:space="preserve">Αξιολόγηση ως προς τη γνωριμία και εξοικείωση με την έννοια της ζωντανής </w:t>
            </w:r>
            <w:r w:rsidRPr="002C3AFB">
              <w:rPr>
                <w:spacing w:val="-2"/>
                <w:sz w:val="21"/>
                <w:lang w:val="el-GR"/>
              </w:rPr>
              <w:t>κληρονομιάς</w:t>
            </w:r>
            <w:r w:rsidRPr="002C3AFB">
              <w:rPr>
                <w:spacing w:val="-17"/>
                <w:sz w:val="21"/>
                <w:lang w:val="el-GR"/>
              </w:rPr>
              <w:t xml:space="preserve"> </w:t>
            </w:r>
            <w:r w:rsidRPr="002C3AFB">
              <w:rPr>
                <w:spacing w:val="-2"/>
                <w:sz w:val="21"/>
                <w:lang w:val="el-GR"/>
              </w:rPr>
              <w:t>αλλά</w:t>
            </w:r>
            <w:r w:rsidRPr="002C3AFB">
              <w:rPr>
                <w:spacing w:val="-16"/>
                <w:sz w:val="21"/>
                <w:lang w:val="el-GR"/>
              </w:rPr>
              <w:t xml:space="preserve"> </w:t>
            </w:r>
            <w:r w:rsidRPr="002C3AFB">
              <w:rPr>
                <w:spacing w:val="-2"/>
                <w:sz w:val="21"/>
                <w:lang w:val="el-GR"/>
              </w:rPr>
              <w:t>και</w:t>
            </w:r>
            <w:r w:rsidRPr="002C3AFB">
              <w:rPr>
                <w:spacing w:val="-17"/>
                <w:sz w:val="21"/>
                <w:lang w:val="el-GR"/>
              </w:rPr>
              <w:t xml:space="preserve"> </w:t>
            </w:r>
            <w:r w:rsidRPr="002C3AFB">
              <w:rPr>
                <w:spacing w:val="-2"/>
                <w:sz w:val="21"/>
                <w:lang w:val="el-GR"/>
              </w:rPr>
              <w:t>την</w:t>
            </w:r>
            <w:r w:rsidRPr="002C3AFB">
              <w:rPr>
                <w:spacing w:val="-16"/>
                <w:sz w:val="21"/>
                <w:lang w:val="el-GR"/>
              </w:rPr>
              <w:t xml:space="preserve"> </w:t>
            </w:r>
            <w:proofErr w:type="spellStart"/>
            <w:r w:rsidRPr="002C3AFB">
              <w:rPr>
                <w:spacing w:val="-2"/>
                <w:sz w:val="21"/>
                <w:lang w:val="el-GR"/>
              </w:rPr>
              <w:t>ευαισθητοποί</w:t>
            </w:r>
            <w:proofErr w:type="spellEnd"/>
            <w:r w:rsidRPr="002C3AFB">
              <w:rPr>
                <w:spacing w:val="-2"/>
                <w:sz w:val="21"/>
                <w:lang w:val="el-GR"/>
              </w:rPr>
              <w:t xml:space="preserve">- </w:t>
            </w:r>
            <w:proofErr w:type="spellStart"/>
            <w:r w:rsidRPr="002C3AFB">
              <w:rPr>
                <w:sz w:val="21"/>
                <w:lang w:val="el-GR"/>
              </w:rPr>
              <w:t>ηση</w:t>
            </w:r>
            <w:proofErr w:type="spellEnd"/>
            <w:r w:rsidRPr="002C3AFB">
              <w:rPr>
                <w:sz w:val="21"/>
                <w:lang w:val="el-GR"/>
              </w:rPr>
              <w:t xml:space="preserve"> για τη σημασία διαφύλαξής της.</w:t>
            </w:r>
          </w:p>
          <w:p w14:paraId="7080F611" w14:textId="77777777" w:rsidR="002C3AFB" w:rsidRDefault="002C3AFB" w:rsidP="002C3AFB">
            <w:pPr>
              <w:pStyle w:val="TableParagraph"/>
              <w:spacing w:before="228"/>
              <w:jc w:val="both"/>
              <w:rPr>
                <w:i/>
                <w:sz w:val="21"/>
              </w:rPr>
            </w:pPr>
            <w:proofErr w:type="spellStart"/>
            <w:r>
              <w:rPr>
                <w:i/>
                <w:w w:val="85"/>
                <w:sz w:val="21"/>
              </w:rPr>
              <w:t>Ενδεικτικές</w:t>
            </w:r>
            <w:proofErr w:type="spellEnd"/>
            <w:r>
              <w:rPr>
                <w:i/>
                <w:spacing w:val="7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ερωτήσεις</w:t>
            </w:r>
            <w:proofErr w:type="spellEnd"/>
            <w:r>
              <w:rPr>
                <w:i/>
                <w:spacing w:val="-2"/>
                <w:sz w:val="21"/>
              </w:rPr>
              <w:t>:</w:t>
            </w:r>
          </w:p>
          <w:p w14:paraId="1E6CEFB3" w14:textId="77777777" w:rsidR="002C3AFB" w:rsidRPr="002C3AFB" w:rsidRDefault="002C3AFB" w:rsidP="002C3AFB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</w:tabs>
              <w:spacing w:before="54" w:line="225" w:lineRule="auto"/>
              <w:ind w:right="158" w:firstLine="0"/>
              <w:jc w:val="both"/>
              <w:rPr>
                <w:sz w:val="21"/>
                <w:lang w:val="el-GR"/>
              </w:rPr>
            </w:pPr>
            <w:r w:rsidRPr="002C3AFB">
              <w:rPr>
                <w:spacing w:val="-2"/>
                <w:sz w:val="21"/>
                <w:lang w:val="el-GR"/>
              </w:rPr>
              <w:t>Κατανόησαν</w:t>
            </w:r>
            <w:r w:rsidRPr="002C3AFB">
              <w:rPr>
                <w:spacing w:val="-17"/>
                <w:sz w:val="21"/>
                <w:lang w:val="el-GR"/>
              </w:rPr>
              <w:t xml:space="preserve"> </w:t>
            </w:r>
            <w:r w:rsidRPr="002C3AFB">
              <w:rPr>
                <w:spacing w:val="-2"/>
                <w:sz w:val="21"/>
                <w:lang w:val="el-GR"/>
              </w:rPr>
              <w:t>οι</w:t>
            </w:r>
            <w:r w:rsidRPr="002C3AFB">
              <w:rPr>
                <w:spacing w:val="-16"/>
                <w:sz w:val="21"/>
                <w:lang w:val="el-GR"/>
              </w:rPr>
              <w:t xml:space="preserve"> </w:t>
            </w:r>
            <w:r w:rsidRPr="002C3AFB">
              <w:rPr>
                <w:spacing w:val="-2"/>
                <w:sz w:val="21"/>
                <w:lang w:val="el-GR"/>
              </w:rPr>
              <w:t>μαθητές/-τριες</w:t>
            </w:r>
            <w:r w:rsidRPr="002C3AFB">
              <w:rPr>
                <w:spacing w:val="-17"/>
                <w:sz w:val="21"/>
                <w:lang w:val="el-GR"/>
              </w:rPr>
              <w:t xml:space="preserve"> </w:t>
            </w:r>
            <w:r w:rsidRPr="002C3AFB">
              <w:rPr>
                <w:spacing w:val="-2"/>
                <w:sz w:val="21"/>
                <w:lang w:val="el-GR"/>
              </w:rPr>
              <w:t>τις</w:t>
            </w:r>
            <w:r w:rsidRPr="002C3AFB">
              <w:rPr>
                <w:spacing w:val="-16"/>
                <w:sz w:val="21"/>
                <w:lang w:val="el-GR"/>
              </w:rPr>
              <w:t xml:space="preserve"> </w:t>
            </w:r>
            <w:proofErr w:type="spellStart"/>
            <w:r w:rsidRPr="002C3AFB">
              <w:rPr>
                <w:spacing w:val="-2"/>
                <w:sz w:val="21"/>
                <w:lang w:val="el-GR"/>
              </w:rPr>
              <w:t>πλη</w:t>
            </w:r>
            <w:proofErr w:type="spellEnd"/>
            <w:r w:rsidRPr="002C3AFB">
              <w:rPr>
                <w:spacing w:val="-2"/>
                <w:sz w:val="21"/>
                <w:lang w:val="el-GR"/>
              </w:rPr>
              <w:t xml:space="preserve">- </w:t>
            </w:r>
            <w:proofErr w:type="spellStart"/>
            <w:r w:rsidRPr="002C3AFB">
              <w:rPr>
                <w:sz w:val="21"/>
                <w:lang w:val="el-GR"/>
              </w:rPr>
              <w:t>ροφορίες</w:t>
            </w:r>
            <w:proofErr w:type="spellEnd"/>
            <w:r w:rsidRPr="002C3AFB">
              <w:rPr>
                <w:spacing w:val="-8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για</w:t>
            </w:r>
            <w:r w:rsidRPr="002C3AFB">
              <w:rPr>
                <w:spacing w:val="-8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την</w:t>
            </w:r>
            <w:r w:rsidRPr="002C3AFB">
              <w:rPr>
                <w:spacing w:val="-8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άυλη</w:t>
            </w:r>
            <w:r w:rsidRPr="002C3AFB">
              <w:rPr>
                <w:spacing w:val="-8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πολιτιστική</w:t>
            </w:r>
            <w:r w:rsidRPr="002C3AFB">
              <w:rPr>
                <w:spacing w:val="-8"/>
                <w:sz w:val="21"/>
                <w:lang w:val="el-GR"/>
              </w:rPr>
              <w:t xml:space="preserve"> </w:t>
            </w:r>
            <w:proofErr w:type="spellStart"/>
            <w:r w:rsidRPr="002C3AFB">
              <w:rPr>
                <w:sz w:val="21"/>
                <w:lang w:val="el-GR"/>
              </w:rPr>
              <w:t>κλη</w:t>
            </w:r>
            <w:proofErr w:type="spellEnd"/>
            <w:r w:rsidRPr="002C3AFB">
              <w:rPr>
                <w:sz w:val="21"/>
                <w:lang w:val="el-GR"/>
              </w:rPr>
              <w:t xml:space="preserve">- </w:t>
            </w:r>
            <w:proofErr w:type="spellStart"/>
            <w:r w:rsidRPr="002C3AFB">
              <w:rPr>
                <w:sz w:val="21"/>
                <w:lang w:val="el-GR"/>
              </w:rPr>
              <w:t>ρονομιά</w:t>
            </w:r>
            <w:proofErr w:type="spellEnd"/>
            <w:r w:rsidRPr="002C3AFB">
              <w:rPr>
                <w:sz w:val="21"/>
                <w:lang w:val="el-GR"/>
              </w:rPr>
              <w:t>,</w:t>
            </w:r>
            <w:r w:rsidRPr="002C3AFB">
              <w:rPr>
                <w:spacing w:val="-19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όπως</w:t>
            </w:r>
            <w:r w:rsidRPr="002C3AFB">
              <w:rPr>
                <w:spacing w:val="-18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παρουσιάστηκαν</w:t>
            </w:r>
            <w:r w:rsidRPr="002C3AFB">
              <w:rPr>
                <w:spacing w:val="-19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κατά</w:t>
            </w:r>
            <w:r w:rsidRPr="002C3AFB">
              <w:rPr>
                <w:spacing w:val="-18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τη διάρκεια της δραστηριότητας;</w:t>
            </w:r>
          </w:p>
          <w:p w14:paraId="543473E0" w14:textId="77777777" w:rsidR="002C3AFB" w:rsidRPr="002C3AFB" w:rsidRDefault="002C3AFB" w:rsidP="002C3AFB">
            <w:pPr>
              <w:pStyle w:val="TableParagraph"/>
              <w:numPr>
                <w:ilvl w:val="0"/>
                <w:numId w:val="1"/>
              </w:numPr>
              <w:tabs>
                <w:tab w:val="left" w:pos="420"/>
              </w:tabs>
              <w:spacing w:before="57" w:line="225" w:lineRule="auto"/>
              <w:ind w:right="156" w:firstLine="0"/>
              <w:jc w:val="both"/>
              <w:rPr>
                <w:sz w:val="21"/>
                <w:lang w:val="el-GR"/>
              </w:rPr>
            </w:pPr>
            <w:r w:rsidRPr="002C3AFB">
              <w:rPr>
                <w:sz w:val="21"/>
                <w:lang w:val="el-GR"/>
              </w:rPr>
              <w:t xml:space="preserve">Συνέβαλε η δραστηριότητα στη </w:t>
            </w:r>
            <w:proofErr w:type="spellStart"/>
            <w:r w:rsidRPr="002C3AFB">
              <w:rPr>
                <w:sz w:val="21"/>
                <w:lang w:val="el-GR"/>
              </w:rPr>
              <w:t>γνω</w:t>
            </w:r>
            <w:proofErr w:type="spellEnd"/>
            <w:r w:rsidRPr="002C3AFB">
              <w:rPr>
                <w:sz w:val="21"/>
                <w:lang w:val="el-GR"/>
              </w:rPr>
              <w:t xml:space="preserve">- </w:t>
            </w:r>
            <w:proofErr w:type="spellStart"/>
            <w:r w:rsidRPr="002C3AFB">
              <w:rPr>
                <w:sz w:val="21"/>
                <w:lang w:val="el-GR"/>
              </w:rPr>
              <w:t>ριμία</w:t>
            </w:r>
            <w:proofErr w:type="spellEnd"/>
            <w:r w:rsidRPr="002C3AFB">
              <w:rPr>
                <w:sz w:val="21"/>
                <w:lang w:val="el-GR"/>
              </w:rPr>
              <w:t xml:space="preserve"> και ευαισθητοποίηση των </w:t>
            </w:r>
            <w:proofErr w:type="spellStart"/>
            <w:r w:rsidRPr="002C3AFB">
              <w:rPr>
                <w:sz w:val="21"/>
                <w:lang w:val="el-GR"/>
              </w:rPr>
              <w:t>μαθη</w:t>
            </w:r>
            <w:proofErr w:type="spellEnd"/>
            <w:r w:rsidRPr="002C3AFB">
              <w:rPr>
                <w:sz w:val="21"/>
                <w:lang w:val="el-GR"/>
              </w:rPr>
              <w:t xml:space="preserve">- </w:t>
            </w:r>
            <w:proofErr w:type="spellStart"/>
            <w:r w:rsidRPr="002C3AFB">
              <w:rPr>
                <w:spacing w:val="-2"/>
                <w:sz w:val="21"/>
                <w:lang w:val="el-GR"/>
              </w:rPr>
              <w:t>τών</w:t>
            </w:r>
            <w:proofErr w:type="spellEnd"/>
            <w:r w:rsidRPr="002C3AFB">
              <w:rPr>
                <w:spacing w:val="-2"/>
                <w:sz w:val="21"/>
                <w:lang w:val="el-GR"/>
              </w:rPr>
              <w:t>/-τριών</w:t>
            </w:r>
            <w:r w:rsidRPr="002C3AFB">
              <w:rPr>
                <w:spacing w:val="-17"/>
                <w:sz w:val="21"/>
                <w:lang w:val="el-GR"/>
              </w:rPr>
              <w:t xml:space="preserve"> </w:t>
            </w:r>
            <w:r w:rsidRPr="002C3AFB">
              <w:rPr>
                <w:spacing w:val="-2"/>
                <w:sz w:val="21"/>
                <w:lang w:val="el-GR"/>
              </w:rPr>
              <w:t>για</w:t>
            </w:r>
            <w:r w:rsidRPr="002C3AFB">
              <w:rPr>
                <w:spacing w:val="-16"/>
                <w:sz w:val="21"/>
                <w:lang w:val="el-GR"/>
              </w:rPr>
              <w:t xml:space="preserve"> </w:t>
            </w:r>
            <w:r w:rsidRPr="002C3AFB">
              <w:rPr>
                <w:spacing w:val="-2"/>
                <w:sz w:val="21"/>
                <w:lang w:val="el-GR"/>
              </w:rPr>
              <w:t>το</w:t>
            </w:r>
            <w:r w:rsidRPr="002C3AFB">
              <w:rPr>
                <w:spacing w:val="-17"/>
                <w:sz w:val="21"/>
                <w:lang w:val="el-GR"/>
              </w:rPr>
              <w:t xml:space="preserve"> </w:t>
            </w:r>
            <w:r w:rsidRPr="002C3AFB">
              <w:rPr>
                <w:spacing w:val="-2"/>
                <w:sz w:val="21"/>
                <w:lang w:val="el-GR"/>
              </w:rPr>
              <w:t>συγκεκριμένο</w:t>
            </w:r>
            <w:r w:rsidRPr="002C3AFB">
              <w:rPr>
                <w:spacing w:val="-16"/>
                <w:sz w:val="21"/>
                <w:lang w:val="el-GR"/>
              </w:rPr>
              <w:t xml:space="preserve"> </w:t>
            </w:r>
            <w:r w:rsidRPr="002C3AFB">
              <w:rPr>
                <w:spacing w:val="-2"/>
                <w:sz w:val="21"/>
                <w:lang w:val="el-GR"/>
              </w:rPr>
              <w:t xml:space="preserve">στοιχείο </w:t>
            </w:r>
            <w:r w:rsidRPr="002C3AFB">
              <w:rPr>
                <w:sz w:val="21"/>
                <w:lang w:val="el-GR"/>
              </w:rPr>
              <w:t xml:space="preserve">ζωντανής κληρονομιάς ή τη ζωντανή </w:t>
            </w:r>
            <w:r w:rsidRPr="002C3AFB">
              <w:rPr>
                <w:spacing w:val="-4"/>
                <w:sz w:val="21"/>
                <w:lang w:val="el-GR"/>
              </w:rPr>
              <w:t>κληρονομιά</w:t>
            </w:r>
            <w:r w:rsidRPr="002C3AFB">
              <w:rPr>
                <w:spacing w:val="-15"/>
                <w:sz w:val="21"/>
                <w:lang w:val="el-GR"/>
              </w:rPr>
              <w:t xml:space="preserve"> </w:t>
            </w:r>
            <w:r w:rsidRPr="002C3AFB">
              <w:rPr>
                <w:spacing w:val="-4"/>
                <w:sz w:val="21"/>
                <w:lang w:val="el-GR"/>
              </w:rPr>
              <w:t>εν</w:t>
            </w:r>
            <w:r w:rsidRPr="002C3AFB">
              <w:rPr>
                <w:spacing w:val="-14"/>
                <w:sz w:val="21"/>
                <w:lang w:val="el-GR"/>
              </w:rPr>
              <w:t xml:space="preserve"> </w:t>
            </w:r>
            <w:r w:rsidRPr="002C3AFB">
              <w:rPr>
                <w:spacing w:val="-4"/>
                <w:sz w:val="21"/>
                <w:lang w:val="el-GR"/>
              </w:rPr>
              <w:t>γένει</w:t>
            </w:r>
            <w:r w:rsidRPr="002C3AFB">
              <w:rPr>
                <w:spacing w:val="-15"/>
                <w:sz w:val="21"/>
                <w:lang w:val="el-GR"/>
              </w:rPr>
              <w:t xml:space="preserve"> </w:t>
            </w:r>
            <w:r w:rsidRPr="002C3AFB">
              <w:rPr>
                <w:spacing w:val="-4"/>
                <w:sz w:val="21"/>
                <w:lang w:val="el-GR"/>
              </w:rPr>
              <w:t>καθώς</w:t>
            </w:r>
            <w:r w:rsidRPr="002C3AFB">
              <w:rPr>
                <w:spacing w:val="-14"/>
                <w:sz w:val="21"/>
                <w:lang w:val="el-GR"/>
              </w:rPr>
              <w:t xml:space="preserve"> </w:t>
            </w:r>
            <w:r w:rsidRPr="002C3AFB">
              <w:rPr>
                <w:spacing w:val="-4"/>
                <w:sz w:val="21"/>
                <w:lang w:val="el-GR"/>
              </w:rPr>
              <w:t>και</w:t>
            </w:r>
            <w:r w:rsidRPr="002C3AFB">
              <w:rPr>
                <w:spacing w:val="-15"/>
                <w:sz w:val="21"/>
                <w:lang w:val="el-GR"/>
              </w:rPr>
              <w:t xml:space="preserve"> </w:t>
            </w:r>
            <w:r w:rsidRPr="002C3AFB">
              <w:rPr>
                <w:spacing w:val="-4"/>
                <w:sz w:val="21"/>
                <w:lang w:val="el-GR"/>
              </w:rPr>
              <w:t>για</w:t>
            </w:r>
            <w:r w:rsidRPr="002C3AFB">
              <w:rPr>
                <w:spacing w:val="-14"/>
                <w:sz w:val="21"/>
                <w:lang w:val="el-GR"/>
              </w:rPr>
              <w:t xml:space="preserve"> </w:t>
            </w:r>
            <w:r w:rsidRPr="002C3AFB">
              <w:rPr>
                <w:spacing w:val="-4"/>
                <w:sz w:val="21"/>
                <w:lang w:val="el-GR"/>
              </w:rPr>
              <w:t>τη</w:t>
            </w:r>
            <w:r w:rsidRPr="002C3AFB">
              <w:rPr>
                <w:spacing w:val="-15"/>
                <w:sz w:val="21"/>
                <w:lang w:val="el-GR"/>
              </w:rPr>
              <w:t xml:space="preserve"> </w:t>
            </w:r>
            <w:proofErr w:type="spellStart"/>
            <w:r w:rsidRPr="002C3AFB">
              <w:rPr>
                <w:spacing w:val="-4"/>
                <w:sz w:val="21"/>
                <w:lang w:val="el-GR"/>
              </w:rPr>
              <w:t>ση</w:t>
            </w:r>
            <w:proofErr w:type="spellEnd"/>
            <w:r w:rsidRPr="002C3AFB">
              <w:rPr>
                <w:spacing w:val="-4"/>
                <w:sz w:val="21"/>
                <w:lang w:val="el-GR"/>
              </w:rPr>
              <w:t xml:space="preserve">- </w:t>
            </w:r>
            <w:proofErr w:type="spellStart"/>
            <w:r w:rsidRPr="002C3AFB">
              <w:rPr>
                <w:sz w:val="21"/>
                <w:lang w:val="el-GR"/>
              </w:rPr>
              <w:t>μασία</w:t>
            </w:r>
            <w:proofErr w:type="spellEnd"/>
            <w:r w:rsidRPr="002C3AFB">
              <w:rPr>
                <w:sz w:val="21"/>
                <w:lang w:val="el-GR"/>
              </w:rPr>
              <w:t xml:space="preserve"> της διαφύλαξής της;</w:t>
            </w:r>
          </w:p>
          <w:p w14:paraId="7B4E4E02" w14:textId="77777777" w:rsidR="002C3AFB" w:rsidRDefault="002C3AFB" w:rsidP="002C3AFB">
            <w:pPr>
              <w:pStyle w:val="TableParagraph"/>
              <w:numPr>
                <w:ilvl w:val="0"/>
                <w:numId w:val="1"/>
              </w:numPr>
              <w:tabs>
                <w:tab w:val="left" w:pos="373"/>
              </w:tabs>
              <w:spacing w:before="57" w:line="225" w:lineRule="auto"/>
              <w:ind w:right="157" w:firstLine="0"/>
              <w:jc w:val="both"/>
              <w:rPr>
                <w:sz w:val="21"/>
              </w:rPr>
            </w:pPr>
            <w:r w:rsidRPr="002C3AFB">
              <w:rPr>
                <w:sz w:val="21"/>
                <w:lang w:val="el-GR"/>
              </w:rPr>
              <w:t>Ο</w:t>
            </w:r>
            <w:r w:rsidRPr="002C3AFB">
              <w:rPr>
                <w:spacing w:val="-5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τρόπος</w:t>
            </w:r>
            <w:r w:rsidRPr="002C3AFB">
              <w:rPr>
                <w:spacing w:val="-6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που</w:t>
            </w:r>
            <w:r w:rsidRPr="002C3AFB">
              <w:rPr>
                <w:spacing w:val="-5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παρουσιάστηκε</w:t>
            </w:r>
            <w:r w:rsidRPr="002C3AFB">
              <w:rPr>
                <w:spacing w:val="-5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και</w:t>
            </w:r>
            <w:r w:rsidRPr="002C3AFB">
              <w:rPr>
                <w:spacing w:val="-5"/>
                <w:sz w:val="21"/>
                <w:lang w:val="el-GR"/>
              </w:rPr>
              <w:t xml:space="preserve"> </w:t>
            </w:r>
            <w:proofErr w:type="spellStart"/>
            <w:r w:rsidRPr="002C3AFB">
              <w:rPr>
                <w:sz w:val="21"/>
                <w:lang w:val="el-GR"/>
              </w:rPr>
              <w:t>αξι</w:t>
            </w:r>
            <w:proofErr w:type="spellEnd"/>
            <w:r w:rsidRPr="002C3AFB">
              <w:rPr>
                <w:sz w:val="21"/>
                <w:lang w:val="el-GR"/>
              </w:rPr>
              <w:t xml:space="preserve">- </w:t>
            </w:r>
            <w:proofErr w:type="spellStart"/>
            <w:r w:rsidRPr="002C3AFB">
              <w:rPr>
                <w:spacing w:val="-6"/>
                <w:sz w:val="21"/>
                <w:lang w:val="el-GR"/>
              </w:rPr>
              <w:t>οποιήθηκε</w:t>
            </w:r>
            <w:proofErr w:type="spellEnd"/>
            <w:r w:rsidRPr="002C3AFB">
              <w:rPr>
                <w:spacing w:val="-13"/>
                <w:sz w:val="21"/>
                <w:lang w:val="el-GR"/>
              </w:rPr>
              <w:t xml:space="preserve"> </w:t>
            </w:r>
            <w:r w:rsidRPr="002C3AFB">
              <w:rPr>
                <w:spacing w:val="-6"/>
                <w:sz w:val="21"/>
                <w:lang w:val="el-GR"/>
              </w:rPr>
              <w:t>η</w:t>
            </w:r>
            <w:r w:rsidRPr="002C3AFB">
              <w:rPr>
                <w:spacing w:val="-12"/>
                <w:sz w:val="21"/>
                <w:lang w:val="el-GR"/>
              </w:rPr>
              <w:t xml:space="preserve"> </w:t>
            </w:r>
            <w:r w:rsidRPr="002C3AFB">
              <w:rPr>
                <w:spacing w:val="-6"/>
                <w:sz w:val="21"/>
                <w:lang w:val="el-GR"/>
              </w:rPr>
              <w:t>άυλη</w:t>
            </w:r>
            <w:r w:rsidRPr="002C3AFB">
              <w:rPr>
                <w:spacing w:val="-13"/>
                <w:sz w:val="21"/>
                <w:lang w:val="el-GR"/>
              </w:rPr>
              <w:t xml:space="preserve"> </w:t>
            </w:r>
            <w:r w:rsidRPr="002C3AFB">
              <w:rPr>
                <w:spacing w:val="-6"/>
                <w:sz w:val="21"/>
                <w:lang w:val="el-GR"/>
              </w:rPr>
              <w:t>πολιτιστική</w:t>
            </w:r>
            <w:r w:rsidRPr="002C3AFB">
              <w:rPr>
                <w:spacing w:val="-12"/>
                <w:sz w:val="21"/>
                <w:lang w:val="el-GR"/>
              </w:rPr>
              <w:t xml:space="preserve"> </w:t>
            </w:r>
            <w:r w:rsidRPr="002C3AFB">
              <w:rPr>
                <w:spacing w:val="-6"/>
                <w:sz w:val="21"/>
                <w:lang w:val="el-GR"/>
              </w:rPr>
              <w:t xml:space="preserve">κληρονομιά </w:t>
            </w:r>
            <w:r w:rsidRPr="002C3AFB">
              <w:rPr>
                <w:sz w:val="21"/>
                <w:lang w:val="el-GR"/>
              </w:rPr>
              <w:t xml:space="preserve">στη σχολική δραστηριότητα σέβεται τις </w:t>
            </w:r>
            <w:r w:rsidRPr="002C3AFB">
              <w:rPr>
                <w:spacing w:val="-4"/>
                <w:sz w:val="21"/>
                <w:lang w:val="el-GR"/>
              </w:rPr>
              <w:t>αξίες</w:t>
            </w:r>
            <w:r w:rsidRPr="002C3AFB">
              <w:rPr>
                <w:spacing w:val="-12"/>
                <w:sz w:val="21"/>
                <w:lang w:val="el-GR"/>
              </w:rPr>
              <w:t xml:space="preserve"> </w:t>
            </w:r>
            <w:r w:rsidRPr="002C3AFB">
              <w:rPr>
                <w:spacing w:val="-4"/>
                <w:sz w:val="21"/>
                <w:lang w:val="el-GR"/>
              </w:rPr>
              <w:t>της</w:t>
            </w:r>
            <w:r w:rsidRPr="002C3AFB">
              <w:rPr>
                <w:spacing w:val="-12"/>
                <w:sz w:val="21"/>
                <w:lang w:val="el-GR"/>
              </w:rPr>
              <w:t xml:space="preserve"> </w:t>
            </w:r>
            <w:r w:rsidRPr="002C3AFB">
              <w:rPr>
                <w:spacing w:val="-4"/>
                <w:sz w:val="21"/>
                <w:lang w:val="el-GR"/>
              </w:rPr>
              <w:t>κοινότητας</w:t>
            </w:r>
            <w:r w:rsidRPr="002C3AFB">
              <w:rPr>
                <w:spacing w:val="-12"/>
                <w:sz w:val="21"/>
                <w:lang w:val="el-GR"/>
              </w:rPr>
              <w:t xml:space="preserve"> </w:t>
            </w:r>
            <w:r w:rsidRPr="002C3AFB">
              <w:rPr>
                <w:spacing w:val="-4"/>
                <w:sz w:val="21"/>
                <w:lang w:val="el-GR"/>
              </w:rPr>
              <w:t>κληρονομιάς;</w:t>
            </w:r>
            <w:r w:rsidRPr="002C3AFB">
              <w:rPr>
                <w:spacing w:val="-12"/>
                <w:sz w:val="21"/>
                <w:lang w:val="el-GR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Αντ</w:t>
            </w:r>
            <w:proofErr w:type="spellEnd"/>
            <w:r>
              <w:rPr>
                <w:spacing w:val="-4"/>
                <w:sz w:val="21"/>
              </w:rPr>
              <w:t xml:space="preserve">α- </w:t>
            </w:r>
            <w:r>
              <w:rPr>
                <w:sz w:val="21"/>
              </w:rPr>
              <w:t>να</w:t>
            </w:r>
            <w:proofErr w:type="spellStart"/>
            <w:r>
              <w:rPr>
                <w:sz w:val="21"/>
              </w:rPr>
              <w:t>κλά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τη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σημ</w:t>
            </w:r>
            <w:proofErr w:type="spellEnd"/>
            <w:r>
              <w:rPr>
                <w:sz w:val="21"/>
              </w:rPr>
              <w:t xml:space="preserve">ασία του </w:t>
            </w:r>
            <w:proofErr w:type="spellStart"/>
            <w:r>
              <w:rPr>
                <w:sz w:val="21"/>
              </w:rPr>
              <w:t>συγκεκριμένου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στοιχείου</w:t>
            </w:r>
            <w:proofErr w:type="spellEnd"/>
            <w:r>
              <w:rPr>
                <w:spacing w:val="-2"/>
                <w:sz w:val="21"/>
              </w:rPr>
              <w:t>;</w:t>
            </w:r>
          </w:p>
          <w:p w14:paraId="0613A9AD" w14:textId="77777777" w:rsidR="002C3AFB" w:rsidRPr="002C3AFB" w:rsidRDefault="002C3AFB" w:rsidP="002C3AFB">
            <w:pPr>
              <w:pStyle w:val="TableParagraph"/>
              <w:numPr>
                <w:ilvl w:val="0"/>
                <w:numId w:val="1"/>
              </w:numPr>
              <w:tabs>
                <w:tab w:val="left" w:pos="384"/>
              </w:tabs>
              <w:spacing w:before="57" w:line="225" w:lineRule="auto"/>
              <w:ind w:right="157" w:firstLine="0"/>
              <w:jc w:val="both"/>
              <w:rPr>
                <w:sz w:val="21"/>
                <w:lang w:val="el-GR"/>
              </w:rPr>
            </w:pPr>
            <w:r w:rsidRPr="002C3AFB">
              <w:rPr>
                <w:sz w:val="21"/>
                <w:lang w:val="el-GR"/>
              </w:rPr>
              <w:t>Η</w:t>
            </w:r>
            <w:r w:rsidRPr="002C3AFB">
              <w:rPr>
                <w:spacing w:val="-19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δραστηριότητα</w:t>
            </w:r>
            <w:r w:rsidRPr="002C3AFB">
              <w:rPr>
                <w:spacing w:val="-18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παρακίνησε</w:t>
            </w:r>
            <w:r w:rsidRPr="002C3AFB">
              <w:rPr>
                <w:spacing w:val="-19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 xml:space="preserve">τους/τις </w:t>
            </w:r>
            <w:r w:rsidRPr="002C3AFB">
              <w:rPr>
                <w:w w:val="90"/>
                <w:sz w:val="21"/>
                <w:lang w:val="el-GR"/>
              </w:rPr>
              <w:t xml:space="preserve">μαθητές/-τριες να συμμετέχουν </w:t>
            </w:r>
            <w:proofErr w:type="spellStart"/>
            <w:r w:rsidRPr="002C3AFB">
              <w:rPr>
                <w:w w:val="90"/>
                <w:sz w:val="21"/>
                <w:lang w:val="el-GR"/>
              </w:rPr>
              <w:t>ενδεχομέ</w:t>
            </w:r>
            <w:proofErr w:type="spellEnd"/>
            <w:r w:rsidRPr="002C3AFB">
              <w:rPr>
                <w:w w:val="90"/>
                <w:sz w:val="21"/>
                <w:lang w:val="el-GR"/>
              </w:rPr>
              <w:t xml:space="preserve">- </w:t>
            </w:r>
            <w:proofErr w:type="spellStart"/>
            <w:r w:rsidRPr="002C3AFB">
              <w:rPr>
                <w:sz w:val="21"/>
                <w:lang w:val="el-GR"/>
              </w:rPr>
              <w:t>νως</w:t>
            </w:r>
            <w:proofErr w:type="spellEnd"/>
            <w:r w:rsidRPr="002C3AFB">
              <w:rPr>
                <w:spacing w:val="-16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στη</w:t>
            </w:r>
            <w:r w:rsidRPr="002C3AFB">
              <w:rPr>
                <w:spacing w:val="-16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μετάδοση</w:t>
            </w:r>
            <w:r w:rsidRPr="002C3AFB">
              <w:rPr>
                <w:spacing w:val="-16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του</w:t>
            </w:r>
            <w:r w:rsidRPr="002C3AFB">
              <w:rPr>
                <w:spacing w:val="-16"/>
                <w:sz w:val="21"/>
                <w:lang w:val="el-GR"/>
              </w:rPr>
              <w:t xml:space="preserve"> </w:t>
            </w:r>
            <w:r w:rsidRPr="002C3AFB">
              <w:rPr>
                <w:sz w:val="21"/>
                <w:lang w:val="el-GR"/>
              </w:rPr>
              <w:t>στοιχείου</w:t>
            </w:r>
            <w:r w:rsidRPr="002C3AFB">
              <w:rPr>
                <w:spacing w:val="-16"/>
                <w:sz w:val="21"/>
                <w:lang w:val="el-GR"/>
              </w:rPr>
              <w:t xml:space="preserve"> </w:t>
            </w:r>
            <w:proofErr w:type="spellStart"/>
            <w:r w:rsidRPr="002C3AFB">
              <w:rPr>
                <w:sz w:val="21"/>
                <w:lang w:val="el-GR"/>
              </w:rPr>
              <w:t>ζωντα</w:t>
            </w:r>
            <w:proofErr w:type="spellEnd"/>
            <w:r w:rsidRPr="002C3AFB">
              <w:rPr>
                <w:sz w:val="21"/>
                <w:lang w:val="el-GR"/>
              </w:rPr>
              <w:t xml:space="preserve">- </w:t>
            </w:r>
            <w:proofErr w:type="spellStart"/>
            <w:r w:rsidRPr="002C3AFB">
              <w:rPr>
                <w:sz w:val="21"/>
                <w:lang w:val="el-GR"/>
              </w:rPr>
              <w:t>νής</w:t>
            </w:r>
            <w:proofErr w:type="spellEnd"/>
            <w:r w:rsidRPr="002C3AFB">
              <w:rPr>
                <w:sz w:val="21"/>
                <w:lang w:val="el-GR"/>
              </w:rPr>
              <w:t xml:space="preserve"> κληρονομιάς;</w:t>
            </w:r>
          </w:p>
        </w:tc>
        <w:tc>
          <w:tcPr>
            <w:tcW w:w="4839" w:type="dxa"/>
          </w:tcPr>
          <w:p w14:paraId="3B610A92" w14:textId="77777777" w:rsidR="002C3AFB" w:rsidRPr="002C3AFB" w:rsidRDefault="002C3AFB" w:rsidP="002C3AFB">
            <w:pPr>
              <w:pStyle w:val="TableParagraph"/>
              <w:ind w:left="0"/>
              <w:rPr>
                <w:rFonts w:ascii="Times New Roman"/>
                <w:sz w:val="20"/>
                <w:lang w:val="el-GR"/>
              </w:rPr>
            </w:pPr>
          </w:p>
        </w:tc>
      </w:tr>
    </w:tbl>
    <w:p w14:paraId="5545106E" w14:textId="77777777" w:rsidR="002C3AFB" w:rsidRDefault="002C3AFB" w:rsidP="002C3AFB">
      <w:pPr>
        <w:pStyle w:val="aa"/>
        <w:spacing w:before="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62B61AC0" wp14:editId="7F2D2D02">
                <wp:simplePos x="0" y="0"/>
                <wp:positionH relativeFrom="page">
                  <wp:posOffset>0</wp:posOffset>
                </wp:positionH>
                <wp:positionV relativeFrom="page">
                  <wp:posOffset>-2</wp:posOffset>
                </wp:positionV>
                <wp:extent cx="720090" cy="10440035"/>
                <wp:effectExtent l="0" t="0" r="0" b="0"/>
                <wp:wrapNone/>
                <wp:docPr id="955" name="Group 9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0090" cy="10440035"/>
                          <a:chOff x="0" y="0"/>
                          <a:chExt cx="720090" cy="10440035"/>
                        </a:xfrm>
                      </wpg:grpSpPr>
                      <wps:wsp>
                        <wps:cNvPr id="956" name="Graphic 956"/>
                        <wps:cNvSpPr/>
                        <wps:spPr>
                          <a:xfrm>
                            <a:off x="716824" y="0"/>
                            <a:ext cx="1270" cy="1044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440035">
                                <a:moveTo>
                                  <a:pt x="0" y="0"/>
                                </a:moveTo>
                                <a:lnTo>
                                  <a:pt x="0" y="1043999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9CD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7" name="Graphic 957"/>
                        <wps:cNvSpPr/>
                        <wps:spPr>
                          <a:xfrm>
                            <a:off x="0" y="716823"/>
                            <a:ext cx="7169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915" h="6350">
                                <a:moveTo>
                                  <a:pt x="7168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716826" y="6350"/>
                                </a:lnTo>
                                <a:lnTo>
                                  <a:pt x="716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CD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8" name="Graphic 958"/>
                        <wps:cNvSpPr/>
                        <wps:spPr>
                          <a:xfrm>
                            <a:off x="176824" y="732698"/>
                            <a:ext cx="360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>
                                <a:moveTo>
                                  <a:pt x="0" y="0"/>
                                </a:moveTo>
                                <a:lnTo>
                                  <a:pt x="359994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E9CD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EE1C28" id="Group 955" o:spid="_x0000_s1026" style="position:absolute;margin-left:0;margin-top:0;width:56.7pt;height:822.05pt;z-index:251661312;mso-wrap-distance-left:0;mso-wrap-distance-right:0;mso-position-horizontal-relative:page;mso-position-vertical-relative:page" coordsize="7200,10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">
                <v:shape id="Graphic 956" o:spid="_x0000_s1027" style="position:absolute;left:7168;width:12;height:104400;visibility:visible;mso-wrap-style:square;v-text-anchor:top" coordsize="1270,10440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" path="m,l,10439996e" filled="f" strokecolor="#e9cd47" strokeweight=".5pt">
                  <v:path arrowok="t"/>
                </v:shape>
                <v:shape id="Graphic 957" o:spid="_x0000_s1028" style="position:absolute;top:7168;width:7169;height:63;visibility:visible;mso-wrap-style:square;v-text-anchor:top" coordsize="7169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" path="m716826,l,,,6350r716826,l716826,xe" fillcolor="#e9cd47" stroked="f">
                  <v:path arrowok="t"/>
                </v:shape>
                <v:shape id="Graphic 958" o:spid="_x0000_s1029" style="position:absolute;left:1768;top:7326;width:3600;height:13;visibility:visible;mso-wrap-style:square;v-text-anchor:top" coordsize="3600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" path="m,l359994,e" filled="f" strokecolor="#e9cd47" strokeweight="2pt">
                  <v:path arrowok="t"/>
                </v:shape>
                <w10:wrap anchorx="page" anchory="page"/>
              </v:group>
            </w:pict>
          </mc:Fallback>
        </mc:AlternateContent>
      </w:r>
    </w:p>
    <w:sectPr w:rsidR="002C3A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684C4" w14:textId="77777777" w:rsidR="0082452D" w:rsidRDefault="0082452D" w:rsidP="002C3AFB">
      <w:r>
        <w:separator/>
      </w:r>
    </w:p>
  </w:endnote>
  <w:endnote w:type="continuationSeparator" w:id="0">
    <w:p w14:paraId="297C45A3" w14:textId="77777777" w:rsidR="0082452D" w:rsidRDefault="0082452D" w:rsidP="002C3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D8A86" w14:textId="77777777" w:rsidR="0082452D" w:rsidRDefault="0082452D" w:rsidP="002C3AFB">
      <w:r>
        <w:separator/>
      </w:r>
    </w:p>
  </w:footnote>
  <w:footnote w:type="continuationSeparator" w:id="0">
    <w:p w14:paraId="7C5B03F9" w14:textId="77777777" w:rsidR="0082452D" w:rsidRDefault="0082452D" w:rsidP="002C3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841DB" w14:textId="2E152F99" w:rsidR="00E87CC5" w:rsidRDefault="00E87CC5">
    <w:pPr>
      <w:pStyle w:val="aa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D2FD0"/>
    <w:multiLevelType w:val="hybridMultilevel"/>
    <w:tmpl w:val="1284B5C6"/>
    <w:lvl w:ilvl="0" w:tplc="F8E874B0">
      <w:numFmt w:val="bullet"/>
      <w:lvlText w:val="•"/>
      <w:lvlJc w:val="left"/>
      <w:pPr>
        <w:ind w:left="170" w:hanging="20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11"/>
        <w:sz w:val="21"/>
        <w:szCs w:val="21"/>
        <w:lang w:val="el-GR" w:eastAsia="en-US" w:bidi="ar-SA"/>
      </w:rPr>
    </w:lvl>
    <w:lvl w:ilvl="1" w:tplc="E13A1020">
      <w:numFmt w:val="bullet"/>
      <w:lvlText w:val="•"/>
      <w:lvlJc w:val="left"/>
      <w:pPr>
        <w:ind w:left="610" w:hanging="206"/>
      </w:pPr>
      <w:rPr>
        <w:rFonts w:hint="default"/>
        <w:lang w:val="el-GR" w:eastAsia="en-US" w:bidi="ar-SA"/>
      </w:rPr>
    </w:lvl>
    <w:lvl w:ilvl="2" w:tplc="FF201130">
      <w:numFmt w:val="bullet"/>
      <w:lvlText w:val="•"/>
      <w:lvlJc w:val="left"/>
      <w:pPr>
        <w:ind w:left="1041" w:hanging="206"/>
      </w:pPr>
      <w:rPr>
        <w:rFonts w:hint="default"/>
        <w:lang w:val="el-GR" w:eastAsia="en-US" w:bidi="ar-SA"/>
      </w:rPr>
    </w:lvl>
    <w:lvl w:ilvl="3" w:tplc="DAAA3B74">
      <w:numFmt w:val="bullet"/>
      <w:lvlText w:val="•"/>
      <w:lvlJc w:val="left"/>
      <w:pPr>
        <w:ind w:left="1471" w:hanging="206"/>
      </w:pPr>
      <w:rPr>
        <w:rFonts w:hint="default"/>
        <w:lang w:val="el-GR" w:eastAsia="en-US" w:bidi="ar-SA"/>
      </w:rPr>
    </w:lvl>
    <w:lvl w:ilvl="4" w:tplc="58D2DB3E">
      <w:numFmt w:val="bullet"/>
      <w:lvlText w:val="•"/>
      <w:lvlJc w:val="left"/>
      <w:pPr>
        <w:ind w:left="1902" w:hanging="206"/>
      </w:pPr>
      <w:rPr>
        <w:rFonts w:hint="default"/>
        <w:lang w:val="el-GR" w:eastAsia="en-US" w:bidi="ar-SA"/>
      </w:rPr>
    </w:lvl>
    <w:lvl w:ilvl="5" w:tplc="628AA5B0">
      <w:numFmt w:val="bullet"/>
      <w:lvlText w:val="•"/>
      <w:lvlJc w:val="left"/>
      <w:pPr>
        <w:ind w:left="2332" w:hanging="206"/>
      </w:pPr>
      <w:rPr>
        <w:rFonts w:hint="default"/>
        <w:lang w:val="el-GR" w:eastAsia="en-US" w:bidi="ar-SA"/>
      </w:rPr>
    </w:lvl>
    <w:lvl w:ilvl="6" w:tplc="D2C6961C">
      <w:numFmt w:val="bullet"/>
      <w:lvlText w:val="•"/>
      <w:lvlJc w:val="left"/>
      <w:pPr>
        <w:ind w:left="2763" w:hanging="206"/>
      </w:pPr>
      <w:rPr>
        <w:rFonts w:hint="default"/>
        <w:lang w:val="el-GR" w:eastAsia="en-US" w:bidi="ar-SA"/>
      </w:rPr>
    </w:lvl>
    <w:lvl w:ilvl="7" w:tplc="23E08AF4">
      <w:numFmt w:val="bullet"/>
      <w:lvlText w:val="•"/>
      <w:lvlJc w:val="left"/>
      <w:pPr>
        <w:ind w:left="3193" w:hanging="206"/>
      </w:pPr>
      <w:rPr>
        <w:rFonts w:hint="default"/>
        <w:lang w:val="el-GR" w:eastAsia="en-US" w:bidi="ar-SA"/>
      </w:rPr>
    </w:lvl>
    <w:lvl w:ilvl="8" w:tplc="343C5170">
      <w:numFmt w:val="bullet"/>
      <w:lvlText w:val="•"/>
      <w:lvlJc w:val="left"/>
      <w:pPr>
        <w:ind w:left="3624" w:hanging="206"/>
      </w:pPr>
      <w:rPr>
        <w:rFonts w:hint="default"/>
        <w:lang w:val="el-GR" w:eastAsia="en-US" w:bidi="ar-SA"/>
      </w:rPr>
    </w:lvl>
  </w:abstractNum>
  <w:abstractNum w:abstractNumId="1" w15:restartNumberingAfterBreak="0">
    <w:nsid w:val="6B6D76AB"/>
    <w:multiLevelType w:val="hybridMultilevel"/>
    <w:tmpl w:val="C2D26D1C"/>
    <w:lvl w:ilvl="0" w:tplc="60146BB2">
      <w:numFmt w:val="bullet"/>
      <w:lvlText w:val="•"/>
      <w:lvlJc w:val="left"/>
      <w:pPr>
        <w:ind w:left="170" w:hanging="18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11"/>
        <w:sz w:val="21"/>
        <w:szCs w:val="21"/>
        <w:lang w:val="el-GR" w:eastAsia="en-US" w:bidi="ar-SA"/>
      </w:rPr>
    </w:lvl>
    <w:lvl w:ilvl="1" w:tplc="026ADEE6">
      <w:numFmt w:val="bullet"/>
      <w:lvlText w:val="•"/>
      <w:lvlJc w:val="left"/>
      <w:pPr>
        <w:ind w:left="610" w:hanging="186"/>
      </w:pPr>
      <w:rPr>
        <w:rFonts w:hint="default"/>
        <w:lang w:val="el-GR" w:eastAsia="en-US" w:bidi="ar-SA"/>
      </w:rPr>
    </w:lvl>
    <w:lvl w:ilvl="2" w:tplc="CE68E3EC">
      <w:numFmt w:val="bullet"/>
      <w:lvlText w:val="•"/>
      <w:lvlJc w:val="left"/>
      <w:pPr>
        <w:ind w:left="1041" w:hanging="186"/>
      </w:pPr>
      <w:rPr>
        <w:rFonts w:hint="default"/>
        <w:lang w:val="el-GR" w:eastAsia="en-US" w:bidi="ar-SA"/>
      </w:rPr>
    </w:lvl>
    <w:lvl w:ilvl="3" w:tplc="546632B0">
      <w:numFmt w:val="bullet"/>
      <w:lvlText w:val="•"/>
      <w:lvlJc w:val="left"/>
      <w:pPr>
        <w:ind w:left="1471" w:hanging="186"/>
      </w:pPr>
      <w:rPr>
        <w:rFonts w:hint="default"/>
        <w:lang w:val="el-GR" w:eastAsia="en-US" w:bidi="ar-SA"/>
      </w:rPr>
    </w:lvl>
    <w:lvl w:ilvl="4" w:tplc="F586BB54">
      <w:numFmt w:val="bullet"/>
      <w:lvlText w:val="•"/>
      <w:lvlJc w:val="left"/>
      <w:pPr>
        <w:ind w:left="1902" w:hanging="186"/>
      </w:pPr>
      <w:rPr>
        <w:rFonts w:hint="default"/>
        <w:lang w:val="el-GR" w:eastAsia="en-US" w:bidi="ar-SA"/>
      </w:rPr>
    </w:lvl>
    <w:lvl w:ilvl="5" w:tplc="33A495E0">
      <w:numFmt w:val="bullet"/>
      <w:lvlText w:val="•"/>
      <w:lvlJc w:val="left"/>
      <w:pPr>
        <w:ind w:left="2332" w:hanging="186"/>
      </w:pPr>
      <w:rPr>
        <w:rFonts w:hint="default"/>
        <w:lang w:val="el-GR" w:eastAsia="en-US" w:bidi="ar-SA"/>
      </w:rPr>
    </w:lvl>
    <w:lvl w:ilvl="6" w:tplc="28EEAD66">
      <w:numFmt w:val="bullet"/>
      <w:lvlText w:val="•"/>
      <w:lvlJc w:val="left"/>
      <w:pPr>
        <w:ind w:left="2763" w:hanging="186"/>
      </w:pPr>
      <w:rPr>
        <w:rFonts w:hint="default"/>
        <w:lang w:val="el-GR" w:eastAsia="en-US" w:bidi="ar-SA"/>
      </w:rPr>
    </w:lvl>
    <w:lvl w:ilvl="7" w:tplc="D31EE07C">
      <w:numFmt w:val="bullet"/>
      <w:lvlText w:val="•"/>
      <w:lvlJc w:val="left"/>
      <w:pPr>
        <w:ind w:left="3193" w:hanging="186"/>
      </w:pPr>
      <w:rPr>
        <w:rFonts w:hint="default"/>
        <w:lang w:val="el-GR" w:eastAsia="en-US" w:bidi="ar-SA"/>
      </w:rPr>
    </w:lvl>
    <w:lvl w:ilvl="8" w:tplc="736EC0A6">
      <w:numFmt w:val="bullet"/>
      <w:lvlText w:val="•"/>
      <w:lvlJc w:val="left"/>
      <w:pPr>
        <w:ind w:left="3624" w:hanging="186"/>
      </w:pPr>
      <w:rPr>
        <w:rFonts w:hint="default"/>
        <w:lang w:val="el-GR" w:eastAsia="en-US" w:bidi="ar-SA"/>
      </w:rPr>
    </w:lvl>
  </w:abstractNum>
  <w:num w:numId="1" w16cid:durableId="1316958599">
    <w:abstractNumId w:val="0"/>
  </w:num>
  <w:num w:numId="2" w16cid:durableId="1046417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AFB"/>
    <w:rsid w:val="000C2F9B"/>
    <w:rsid w:val="002C3AFB"/>
    <w:rsid w:val="002F5B64"/>
    <w:rsid w:val="003B3999"/>
    <w:rsid w:val="003D3956"/>
    <w:rsid w:val="003F1ED5"/>
    <w:rsid w:val="00416AD6"/>
    <w:rsid w:val="00814B33"/>
    <w:rsid w:val="0082452D"/>
    <w:rsid w:val="00C06BFB"/>
    <w:rsid w:val="00D66DFD"/>
    <w:rsid w:val="00DD667B"/>
    <w:rsid w:val="00E87CC5"/>
    <w:rsid w:val="00F01FAD"/>
    <w:rsid w:val="00F65C07"/>
    <w:rsid w:val="00FE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E9457"/>
  <w15:chartTrackingRefBased/>
  <w15:docId w15:val="{C30432DA-353D-4C8E-9BF6-0C7273E95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AF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2C3A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C3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C3A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C3A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C3A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C3A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C3A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C3A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C3A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C3A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C3A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C3A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C3AFB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C3AFB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C3AF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C3AF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C3AF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C3A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C3A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C3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C3A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C3A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C3A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C3AF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C3AF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C3AF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C3A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C3AF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C3AFB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2C3AF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Char3"/>
    <w:uiPriority w:val="1"/>
    <w:qFormat/>
    <w:rsid w:val="002C3AFB"/>
    <w:rPr>
      <w:sz w:val="23"/>
      <w:szCs w:val="23"/>
    </w:rPr>
  </w:style>
  <w:style w:type="character" w:customStyle="1" w:styleId="Char3">
    <w:name w:val="Σώμα κειμένου Char"/>
    <w:basedOn w:val="a0"/>
    <w:link w:val="aa"/>
    <w:uiPriority w:val="1"/>
    <w:rsid w:val="002C3AFB"/>
    <w:rPr>
      <w:rFonts w:ascii="Verdana" w:eastAsia="Verdana" w:hAnsi="Verdana" w:cs="Verdana"/>
      <w:kern w:val="0"/>
      <w:sz w:val="23"/>
      <w:szCs w:val="23"/>
      <w14:ligatures w14:val="none"/>
    </w:rPr>
  </w:style>
  <w:style w:type="paragraph" w:customStyle="1" w:styleId="TableParagraph">
    <w:name w:val="Table Paragraph"/>
    <w:basedOn w:val="a"/>
    <w:uiPriority w:val="1"/>
    <w:qFormat/>
    <w:rsid w:val="002C3AFB"/>
    <w:pPr>
      <w:ind w:left="170"/>
    </w:pPr>
  </w:style>
  <w:style w:type="paragraph" w:styleId="ab">
    <w:name w:val="header"/>
    <w:basedOn w:val="a"/>
    <w:link w:val="Char4"/>
    <w:uiPriority w:val="99"/>
    <w:unhideWhenUsed/>
    <w:rsid w:val="002C3AFB"/>
    <w:pPr>
      <w:tabs>
        <w:tab w:val="center" w:pos="4153"/>
        <w:tab w:val="right" w:pos="8306"/>
      </w:tabs>
    </w:pPr>
  </w:style>
  <w:style w:type="character" w:customStyle="1" w:styleId="Char4">
    <w:name w:val="Κεφαλίδα Char"/>
    <w:basedOn w:val="a0"/>
    <w:link w:val="ab"/>
    <w:uiPriority w:val="99"/>
    <w:rsid w:val="002C3AFB"/>
    <w:rPr>
      <w:rFonts w:ascii="Verdana" w:eastAsia="Verdana" w:hAnsi="Verdana" w:cs="Verdana"/>
      <w:kern w:val="0"/>
      <w14:ligatures w14:val="none"/>
    </w:rPr>
  </w:style>
  <w:style w:type="paragraph" w:styleId="ac">
    <w:name w:val="footer"/>
    <w:basedOn w:val="a"/>
    <w:link w:val="Char5"/>
    <w:uiPriority w:val="99"/>
    <w:unhideWhenUsed/>
    <w:rsid w:val="002C3AFB"/>
    <w:pPr>
      <w:tabs>
        <w:tab w:val="center" w:pos="4153"/>
        <w:tab w:val="right" w:pos="8306"/>
      </w:tabs>
    </w:pPr>
  </w:style>
  <w:style w:type="character" w:customStyle="1" w:styleId="Char5">
    <w:name w:val="Υποσέλιδο Char"/>
    <w:basedOn w:val="a0"/>
    <w:link w:val="ac"/>
    <w:uiPriority w:val="99"/>
    <w:rsid w:val="002C3AFB"/>
    <w:rPr>
      <w:rFonts w:ascii="Verdana" w:eastAsia="Verdana" w:hAnsi="Verdana" w:cs="Verdan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ric.org/el/%cf%83%cf%84%ce%bf%cf%87%ce%bf%cf%83-4-%cf%80%ce%bf%ce%b9%ce%bf%cf%84%ce%b9%ce%ba%ce%b7-%ce%b5%ce%ba%cf%80%ce%b1%ce%b9%ce%b4%ce%b5%cf%85%cf%83%ce%b7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ep.edu.gr/el/nea-programmata-spoudon-arxiki-selid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ep.edu.gr/el/nea-programmata-spoudon-arxiki-seli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ep.edu.gr/el/nea-programmata-spoudon-arxiki-selida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925</Words>
  <Characters>5000</Characters>
  <Application>Microsoft Office Word</Application>
  <DocSecurity>0</DocSecurity>
  <Lines>41</Lines>
  <Paragraphs>11</Paragraphs>
  <ScaleCrop>false</ScaleCrop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KAPANIARIS ALEXANDROS</dc:creator>
  <cp:keywords/>
  <dc:description/>
  <cp:lastModifiedBy>KAPANIARIS ALEXANDROS</cp:lastModifiedBy>
  <cp:revision>2</cp:revision>
  <dcterms:created xsi:type="dcterms:W3CDTF">2025-11-03T07:58:00Z</dcterms:created>
  <dcterms:modified xsi:type="dcterms:W3CDTF">2025-11-03T07:58:00Z</dcterms:modified>
</cp:coreProperties>
</file>